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14" w:rsidRDefault="00D12814" w:rsidP="00D12814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31303314" r:id="rId6"/>
        </w:object>
      </w:r>
    </w:p>
    <w:p w:rsidR="00D12814" w:rsidRDefault="00D12814" w:rsidP="00D12814">
      <w:pPr>
        <w:jc w:val="center"/>
        <w:rPr>
          <w:rFonts w:eastAsia="Calibri"/>
          <w:sz w:val="24"/>
          <w:szCs w:val="24"/>
        </w:rPr>
      </w:pPr>
    </w:p>
    <w:p w:rsidR="00D12814" w:rsidRDefault="00D12814" w:rsidP="00D12814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D12814" w:rsidRDefault="00D12814" w:rsidP="00D12814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D12814" w:rsidRDefault="00D12814" w:rsidP="00D12814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12814" w:rsidRDefault="00D12814" w:rsidP="00D12814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D12814" w:rsidRDefault="00D12814" w:rsidP="00D12814">
      <w:pPr>
        <w:jc w:val="center"/>
        <w:rPr>
          <w:b/>
          <w:sz w:val="32"/>
          <w:szCs w:val="24"/>
        </w:rPr>
      </w:pPr>
    </w:p>
    <w:p w:rsidR="00D12814" w:rsidRDefault="00D12814" w:rsidP="00D12814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D12814" w:rsidRDefault="00D12814" w:rsidP="00D12814">
      <w:pPr>
        <w:rPr>
          <w:szCs w:val="24"/>
        </w:rPr>
      </w:pPr>
    </w:p>
    <w:p w:rsidR="00D12814" w:rsidRDefault="00D12814" w:rsidP="00D12814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BF609E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ноября  2022 года</w:t>
      </w:r>
      <w:r>
        <w:rPr>
          <w:sz w:val="28"/>
          <w:szCs w:val="28"/>
        </w:rPr>
        <w:t xml:space="preserve">                                                                         </w:t>
      </w:r>
      <w:r w:rsidR="00BF60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</w:t>
      </w:r>
      <w:r w:rsidR="00BF609E">
        <w:rPr>
          <w:sz w:val="28"/>
          <w:szCs w:val="28"/>
        </w:rPr>
        <w:t>1229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D12814" w:rsidRDefault="00D12814" w:rsidP="00D12814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43081B" w:rsidRPr="004D1C99" w:rsidRDefault="0043081B" w:rsidP="0043081B">
      <w:pPr>
        <w:rPr>
          <w:sz w:val="28"/>
          <w:szCs w:val="28"/>
          <w:lang w:eastAsia="en-US"/>
        </w:rPr>
      </w:pPr>
    </w:p>
    <w:p w:rsidR="0043081B" w:rsidRDefault="0043081B" w:rsidP="0043081B">
      <w:pPr>
        <w:widowControl/>
        <w:autoSpaceDE/>
        <w:autoSpaceDN/>
        <w:adjustRightInd/>
        <w:rPr>
          <w:bCs/>
          <w:sz w:val="28"/>
          <w:szCs w:val="28"/>
        </w:rPr>
      </w:pPr>
      <w:r w:rsidRPr="000455D9">
        <w:rPr>
          <w:bCs/>
          <w:sz w:val="28"/>
          <w:szCs w:val="28"/>
        </w:rPr>
        <w:t xml:space="preserve">О внесении изменений </w:t>
      </w:r>
    </w:p>
    <w:p w:rsidR="0043081B" w:rsidRDefault="0043081B" w:rsidP="0043081B">
      <w:pPr>
        <w:widowControl/>
        <w:autoSpaceDE/>
        <w:autoSpaceDN/>
        <w:adjustRightInd/>
        <w:rPr>
          <w:bCs/>
          <w:sz w:val="28"/>
          <w:szCs w:val="28"/>
        </w:rPr>
      </w:pPr>
      <w:r w:rsidRPr="000455D9">
        <w:rPr>
          <w:bCs/>
          <w:sz w:val="28"/>
          <w:szCs w:val="28"/>
        </w:rPr>
        <w:t xml:space="preserve">в постановление Администрации </w:t>
      </w:r>
    </w:p>
    <w:p w:rsidR="0043081B" w:rsidRPr="000455D9" w:rsidRDefault="0043081B" w:rsidP="0043081B">
      <w:pPr>
        <w:widowControl/>
        <w:autoSpaceDE/>
        <w:autoSpaceDN/>
        <w:adjustRightInd/>
        <w:rPr>
          <w:bCs/>
          <w:sz w:val="28"/>
          <w:szCs w:val="28"/>
        </w:rPr>
      </w:pPr>
      <w:r w:rsidRPr="000455D9">
        <w:rPr>
          <w:bCs/>
          <w:sz w:val="28"/>
          <w:szCs w:val="28"/>
        </w:rPr>
        <w:t xml:space="preserve">городского поселения Лянтор </w:t>
      </w:r>
    </w:p>
    <w:p w:rsidR="0043081B" w:rsidRPr="004D1C99" w:rsidRDefault="0043081B" w:rsidP="0043081B">
      <w:pPr>
        <w:widowControl/>
        <w:autoSpaceDE/>
        <w:autoSpaceDN/>
        <w:adjustRightInd/>
        <w:rPr>
          <w:bCs/>
          <w:sz w:val="28"/>
          <w:szCs w:val="28"/>
        </w:rPr>
      </w:pPr>
      <w:r w:rsidRPr="000455D9">
        <w:rPr>
          <w:bCs/>
          <w:sz w:val="28"/>
          <w:szCs w:val="28"/>
        </w:rPr>
        <w:t>от 18.08.2021 № 741</w:t>
      </w:r>
    </w:p>
    <w:p w:rsidR="0043081B" w:rsidRPr="000455D9" w:rsidRDefault="0043081B" w:rsidP="0043081B">
      <w:pPr>
        <w:widowControl/>
        <w:spacing w:line="264" w:lineRule="auto"/>
        <w:ind w:firstLine="708"/>
        <w:jc w:val="both"/>
        <w:rPr>
          <w:sz w:val="28"/>
          <w:szCs w:val="28"/>
        </w:rPr>
      </w:pPr>
    </w:p>
    <w:p w:rsidR="0039349E" w:rsidRPr="0039349E" w:rsidRDefault="0039349E" w:rsidP="0039349E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9349E">
        <w:rPr>
          <w:sz w:val="28"/>
          <w:szCs w:val="28"/>
        </w:rPr>
        <w:t xml:space="preserve"> целях регулирования правоотношений по организации и осуществлению бюджетного процесса в муниципальном образов</w:t>
      </w:r>
      <w:r>
        <w:rPr>
          <w:sz w:val="28"/>
          <w:szCs w:val="28"/>
        </w:rPr>
        <w:t>ании городское поселение Лянтор:</w:t>
      </w:r>
      <w:r w:rsidRPr="0039349E">
        <w:rPr>
          <w:sz w:val="28"/>
          <w:szCs w:val="28"/>
        </w:rPr>
        <w:t xml:space="preserve"> </w:t>
      </w:r>
    </w:p>
    <w:p w:rsidR="0043081B" w:rsidRPr="00537036" w:rsidRDefault="0043081B" w:rsidP="0043081B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537036">
        <w:rPr>
          <w:sz w:val="28"/>
          <w:szCs w:val="28"/>
        </w:rPr>
        <w:t xml:space="preserve">1.Внести в приложение к постановлению </w:t>
      </w:r>
      <w:r w:rsidRPr="00537036">
        <w:rPr>
          <w:bCs/>
          <w:sz w:val="28"/>
          <w:szCs w:val="28"/>
        </w:rPr>
        <w:t>Администрации городского поселения Лянтор от 18.08.2021 № 741 «Об утверждении типовой формы соглашения о предоставлении из бюджета городского поселения Лянтор муниципальному бюджетному учреждению городского поселения Лянтор субсидий на иные цели» (далее – Типовая форма) следующие изменения:</w:t>
      </w:r>
    </w:p>
    <w:p w:rsidR="00537036" w:rsidRPr="00537036" w:rsidRDefault="0043081B" w:rsidP="00537036">
      <w:pPr>
        <w:widowControl/>
        <w:spacing w:line="264" w:lineRule="auto"/>
        <w:ind w:firstLine="708"/>
        <w:jc w:val="both"/>
        <w:rPr>
          <w:sz w:val="28"/>
          <w:szCs w:val="28"/>
        </w:rPr>
      </w:pPr>
      <w:r w:rsidRPr="00537036">
        <w:rPr>
          <w:sz w:val="28"/>
          <w:szCs w:val="28"/>
        </w:rPr>
        <w:t xml:space="preserve">- </w:t>
      </w:r>
      <w:r w:rsidR="00537036" w:rsidRPr="00537036">
        <w:rPr>
          <w:sz w:val="28"/>
          <w:szCs w:val="28"/>
        </w:rPr>
        <w:t xml:space="preserve">пункта 2.6 Типовой </w:t>
      </w:r>
      <w:r w:rsidR="00AC57E1">
        <w:rPr>
          <w:sz w:val="28"/>
          <w:szCs w:val="28"/>
        </w:rPr>
        <w:t>ф</w:t>
      </w:r>
      <w:r w:rsidR="00537036" w:rsidRPr="00537036">
        <w:rPr>
          <w:sz w:val="28"/>
          <w:szCs w:val="28"/>
        </w:rPr>
        <w:t>ормы изложить в следующей редакции:</w:t>
      </w:r>
    </w:p>
    <w:p w:rsidR="00AC57E1" w:rsidRDefault="00AC57E1" w:rsidP="00AC57E1">
      <w:pPr>
        <w:widowControl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6948">
        <w:rPr>
          <w:sz w:val="28"/>
          <w:szCs w:val="28"/>
        </w:rPr>
        <w:t>2.</w:t>
      </w:r>
      <w:r>
        <w:rPr>
          <w:sz w:val="28"/>
          <w:szCs w:val="28"/>
        </w:rPr>
        <w:t xml:space="preserve">6. </w:t>
      </w:r>
      <w:r w:rsidRPr="00CD6948">
        <w:rPr>
          <w:sz w:val="28"/>
          <w:szCs w:val="28"/>
        </w:rPr>
        <w:t>Перечисление Субсидии осуществляется на лицевой счет Учреждения,</w:t>
      </w:r>
      <w:r w:rsidRPr="00667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открытый </w:t>
      </w:r>
      <w:r w:rsidRPr="000332DE">
        <w:rPr>
          <w:sz w:val="28"/>
          <w:szCs w:val="28"/>
        </w:rPr>
        <w:t xml:space="preserve">в </w:t>
      </w:r>
      <w:r>
        <w:rPr>
          <w:sz w:val="28"/>
          <w:szCs w:val="28"/>
        </w:rPr>
        <w:t>финансовом органе Учредителя</w:t>
      </w:r>
      <w:r w:rsidRPr="000332DE">
        <w:rPr>
          <w:sz w:val="28"/>
          <w:szCs w:val="28"/>
        </w:rPr>
        <w:t xml:space="preserve"> для учета операций со средствами, поступающими Учреждению в виде субсидии на иные цели</w:t>
      </w:r>
      <w:r w:rsidR="00FB0C56">
        <w:rPr>
          <w:sz w:val="28"/>
          <w:szCs w:val="28"/>
        </w:rPr>
        <w:t xml:space="preserve"> </w:t>
      </w:r>
      <w:r w:rsidRPr="000332DE">
        <w:rPr>
          <w:sz w:val="28"/>
          <w:szCs w:val="28"/>
        </w:rPr>
        <w:t>в теч</w:t>
      </w:r>
      <w:r>
        <w:rPr>
          <w:sz w:val="28"/>
          <w:szCs w:val="28"/>
        </w:rPr>
        <w:t>ение 10 рабочих дней со дня</w:t>
      </w:r>
      <w:r w:rsidR="00D12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__________________________________________________________________</w:t>
      </w:r>
      <w:r w:rsidR="00FB0C56">
        <w:rPr>
          <w:sz w:val="28"/>
          <w:szCs w:val="28"/>
        </w:rPr>
        <w:t>.</w:t>
      </w:r>
    </w:p>
    <w:p w:rsidR="00AC57E1" w:rsidRPr="00AD68E2" w:rsidRDefault="00AC57E1" w:rsidP="00FB0C56">
      <w:pPr>
        <w:widowControl/>
        <w:jc w:val="both"/>
        <w:rPr>
          <w:sz w:val="28"/>
          <w:szCs w:val="28"/>
          <w:vertAlign w:val="superscript"/>
        </w:rPr>
      </w:pPr>
      <w:r w:rsidRPr="00AD68E2">
        <w:rPr>
          <w:sz w:val="28"/>
          <w:szCs w:val="28"/>
          <w:vertAlign w:val="superscript"/>
        </w:rPr>
        <w:t xml:space="preserve">(поступления заявки Учреждения </w:t>
      </w:r>
      <w:r w:rsidRPr="00AD68E2">
        <w:rPr>
          <w:color w:val="000000"/>
          <w:sz w:val="28"/>
          <w:szCs w:val="28"/>
          <w:vertAlign w:val="superscript"/>
        </w:rPr>
        <w:t xml:space="preserve">на перечисление Субсидии на иные цели </w:t>
      </w:r>
      <w:r w:rsidRPr="00AD68E2">
        <w:rPr>
          <w:sz w:val="28"/>
          <w:szCs w:val="28"/>
          <w:vertAlign w:val="superscript"/>
        </w:rPr>
        <w:t xml:space="preserve">согласно приложения № 3 к настоящему Соглашению к </w:t>
      </w:r>
      <w:r w:rsidR="00AD68E2" w:rsidRPr="00AD68E2">
        <w:rPr>
          <w:sz w:val="28"/>
          <w:szCs w:val="28"/>
          <w:vertAlign w:val="superscript"/>
        </w:rPr>
        <w:t>Учредителю</w:t>
      </w:r>
      <w:r w:rsidR="002C7E4A">
        <w:rPr>
          <w:sz w:val="28"/>
          <w:szCs w:val="28"/>
          <w:vertAlign w:val="superscript"/>
        </w:rPr>
        <w:t>)</w:t>
      </w:r>
      <w:r w:rsidR="00AD68E2">
        <w:rPr>
          <w:sz w:val="28"/>
          <w:szCs w:val="28"/>
          <w:vertAlign w:val="superscript"/>
        </w:rPr>
        <w:t xml:space="preserve"> </w:t>
      </w:r>
      <w:r w:rsidR="00AD68E2" w:rsidRPr="00AD68E2">
        <w:rPr>
          <w:sz w:val="28"/>
          <w:szCs w:val="28"/>
          <w:vertAlign w:val="superscript"/>
        </w:rPr>
        <w:t>или</w:t>
      </w:r>
      <w:r w:rsidRPr="00AD68E2">
        <w:rPr>
          <w:sz w:val="28"/>
          <w:szCs w:val="28"/>
          <w:vertAlign w:val="superscript"/>
        </w:rPr>
        <w:t xml:space="preserve"> </w:t>
      </w:r>
      <w:r w:rsidR="002C7E4A">
        <w:rPr>
          <w:sz w:val="28"/>
          <w:szCs w:val="28"/>
          <w:vertAlign w:val="superscript"/>
        </w:rPr>
        <w:t>(</w:t>
      </w:r>
      <w:r w:rsidRPr="00AD68E2">
        <w:rPr>
          <w:sz w:val="28"/>
          <w:szCs w:val="28"/>
          <w:vertAlign w:val="superscript"/>
        </w:rPr>
        <w:t>подписания Соглашения</w:t>
      </w:r>
      <w:r w:rsidR="00AD68E2">
        <w:rPr>
          <w:sz w:val="28"/>
          <w:szCs w:val="28"/>
          <w:vertAlign w:val="superscript"/>
        </w:rPr>
        <w:t xml:space="preserve">) </w:t>
      </w:r>
    </w:p>
    <w:p w:rsidR="0043081B" w:rsidRPr="00537036" w:rsidRDefault="0043081B" w:rsidP="00537036">
      <w:pPr>
        <w:widowControl/>
        <w:spacing w:line="264" w:lineRule="auto"/>
        <w:ind w:firstLine="708"/>
        <w:jc w:val="both"/>
        <w:rPr>
          <w:bCs/>
          <w:sz w:val="28"/>
          <w:szCs w:val="28"/>
        </w:rPr>
      </w:pPr>
      <w:r w:rsidRPr="00537036">
        <w:rPr>
          <w:bCs/>
          <w:sz w:val="28"/>
          <w:szCs w:val="28"/>
        </w:rPr>
        <w:t>2. Разместить настоящее постановление на официальном сайте Администрации городского поселения Лянтор.</w:t>
      </w:r>
    </w:p>
    <w:p w:rsidR="0043081B" w:rsidRPr="00537036" w:rsidRDefault="0043081B" w:rsidP="0043081B">
      <w:pPr>
        <w:ind w:right="-4" w:firstLine="567"/>
        <w:jc w:val="both"/>
        <w:rPr>
          <w:bCs/>
          <w:sz w:val="28"/>
          <w:szCs w:val="28"/>
        </w:rPr>
      </w:pPr>
      <w:r w:rsidRPr="00537036">
        <w:rPr>
          <w:bCs/>
          <w:sz w:val="28"/>
          <w:szCs w:val="28"/>
        </w:rPr>
        <w:t>3. Настоящее постановление вступает в силу со дня его подписания и распространяет свое действие на правоотношения, возникшие с 01.</w:t>
      </w:r>
      <w:r w:rsidR="00537036" w:rsidRPr="00537036">
        <w:rPr>
          <w:bCs/>
          <w:sz w:val="28"/>
          <w:szCs w:val="28"/>
        </w:rPr>
        <w:t>1</w:t>
      </w:r>
      <w:r w:rsidR="006826E9">
        <w:rPr>
          <w:bCs/>
          <w:sz w:val="28"/>
          <w:szCs w:val="28"/>
        </w:rPr>
        <w:t>1</w:t>
      </w:r>
      <w:r w:rsidRPr="00537036">
        <w:rPr>
          <w:bCs/>
          <w:sz w:val="28"/>
          <w:szCs w:val="28"/>
        </w:rPr>
        <w:t>.2022.</w:t>
      </w:r>
    </w:p>
    <w:p w:rsidR="0043081B" w:rsidRPr="00537036" w:rsidRDefault="0043081B" w:rsidP="0043081B">
      <w:pPr>
        <w:ind w:right="-4" w:firstLine="567"/>
        <w:jc w:val="both"/>
        <w:rPr>
          <w:bCs/>
          <w:sz w:val="28"/>
          <w:szCs w:val="28"/>
        </w:rPr>
      </w:pPr>
      <w:r w:rsidRPr="00537036">
        <w:rPr>
          <w:bCs/>
          <w:sz w:val="28"/>
          <w:szCs w:val="28"/>
        </w:rPr>
        <w:t xml:space="preserve">4. </w:t>
      </w:r>
      <w:proofErr w:type="gramStart"/>
      <w:r w:rsidRPr="00537036">
        <w:rPr>
          <w:bCs/>
          <w:sz w:val="28"/>
          <w:szCs w:val="28"/>
        </w:rPr>
        <w:t>Контроль за</w:t>
      </w:r>
      <w:proofErr w:type="gramEnd"/>
      <w:r w:rsidRPr="00537036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- главного бухгалтера Петрук Т.В. </w:t>
      </w:r>
    </w:p>
    <w:p w:rsidR="0043081B" w:rsidRPr="0039349E" w:rsidRDefault="0043081B" w:rsidP="0043081B">
      <w:pPr>
        <w:ind w:right="-4"/>
        <w:jc w:val="both"/>
        <w:rPr>
          <w:bCs/>
          <w:color w:val="FF0000"/>
          <w:sz w:val="28"/>
          <w:szCs w:val="28"/>
        </w:rPr>
      </w:pPr>
    </w:p>
    <w:p w:rsidR="009D11A6" w:rsidRDefault="00D12814" w:rsidP="00D12814">
      <w:pPr>
        <w:ind w:right="-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Временно исполняющий</w:t>
      </w:r>
    </w:p>
    <w:p w:rsidR="00D12814" w:rsidRPr="00D12814" w:rsidRDefault="00D12814" w:rsidP="00D12814">
      <w:pPr>
        <w:ind w:right="-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полномочия Главы города                                                       С.П. </w:t>
      </w:r>
      <w:proofErr w:type="spellStart"/>
      <w:r>
        <w:rPr>
          <w:bCs/>
          <w:sz w:val="28"/>
          <w:szCs w:val="28"/>
        </w:rPr>
        <w:t>Жестовский</w:t>
      </w:r>
      <w:proofErr w:type="spellEnd"/>
    </w:p>
    <w:sectPr w:rsidR="00D12814" w:rsidRPr="00D12814" w:rsidSect="00D1281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EA"/>
    <w:rsid w:val="000E4838"/>
    <w:rsid w:val="00126BCA"/>
    <w:rsid w:val="0016217C"/>
    <w:rsid w:val="002C7E4A"/>
    <w:rsid w:val="0039349E"/>
    <w:rsid w:val="0043081B"/>
    <w:rsid w:val="00537036"/>
    <w:rsid w:val="006826E9"/>
    <w:rsid w:val="006E42EE"/>
    <w:rsid w:val="00834A66"/>
    <w:rsid w:val="009D11A6"/>
    <w:rsid w:val="00AC57E1"/>
    <w:rsid w:val="00AD68E2"/>
    <w:rsid w:val="00B3492B"/>
    <w:rsid w:val="00BF609E"/>
    <w:rsid w:val="00D12814"/>
    <w:rsid w:val="00D43083"/>
    <w:rsid w:val="00F174EA"/>
    <w:rsid w:val="00FB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0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0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30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0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0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30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Paramonova</cp:lastModifiedBy>
  <cp:revision>55</cp:revision>
  <cp:lastPrinted>2022-11-30T03:49:00Z</cp:lastPrinted>
  <dcterms:created xsi:type="dcterms:W3CDTF">2022-11-28T12:40:00Z</dcterms:created>
  <dcterms:modified xsi:type="dcterms:W3CDTF">2022-11-30T03:49:00Z</dcterms:modified>
</cp:coreProperties>
</file>