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31" w:rsidRDefault="00B12431" w:rsidP="00B12431">
      <w:pPr>
        <w:pStyle w:val="a6"/>
        <w:tabs>
          <w:tab w:val="left" w:pos="8640"/>
          <w:tab w:val="left" w:pos="9639"/>
        </w:tabs>
        <w:ind w:right="99"/>
        <w:jc w:val="center"/>
        <w:rPr>
          <w:rFonts w:ascii="Times New Roman" w:hAnsi="Times New Roman"/>
          <w:sz w:val="28"/>
          <w:szCs w:val="28"/>
          <w:lang w:eastAsia="en-US"/>
        </w:rPr>
      </w:pPr>
      <w:bookmarkStart w:id="0" w:name="_GoBack"/>
      <w:bookmarkEnd w:id="0"/>
      <w:r>
        <w:rPr>
          <w:rFonts w:ascii="Times New Roman" w:hAnsi="Times New Roman"/>
          <w:sz w:val="28"/>
          <w:szCs w:val="28"/>
          <w:lang w:eastAsia="en-US"/>
        </w:rPr>
        <w:t>Решение –проект</w:t>
      </w:r>
    </w:p>
    <w:p w:rsidR="00B12431" w:rsidRDefault="00B12431" w:rsidP="00B12431">
      <w:pPr>
        <w:pStyle w:val="a6"/>
        <w:tabs>
          <w:tab w:val="left" w:pos="8640"/>
          <w:tab w:val="left" w:pos="9639"/>
        </w:tabs>
        <w:ind w:right="99"/>
        <w:jc w:val="center"/>
        <w:rPr>
          <w:rFonts w:ascii="Times New Roman" w:hAnsi="Times New Roman"/>
          <w:sz w:val="28"/>
          <w:szCs w:val="28"/>
          <w:lang w:eastAsia="en-US"/>
        </w:rPr>
      </w:pPr>
    </w:p>
    <w:p w:rsidR="00B12431" w:rsidRDefault="00B12431" w:rsidP="00B12431">
      <w:pPr>
        <w:pStyle w:val="a6"/>
        <w:tabs>
          <w:tab w:val="left" w:pos="8640"/>
          <w:tab w:val="left" w:pos="9639"/>
        </w:tabs>
        <w:ind w:right="99"/>
        <w:rPr>
          <w:rFonts w:ascii="Times New Roman" w:hAnsi="Times New Roman"/>
          <w:sz w:val="28"/>
          <w:szCs w:val="28"/>
          <w:lang w:eastAsia="en-US"/>
        </w:rPr>
      </w:pPr>
      <w:r>
        <w:rPr>
          <w:rFonts w:ascii="Times New Roman" w:hAnsi="Times New Roman"/>
          <w:sz w:val="28"/>
          <w:szCs w:val="28"/>
          <w:lang w:eastAsia="en-US"/>
        </w:rPr>
        <w:t>«___» ________2015 года                                                             №______</w:t>
      </w:r>
    </w:p>
    <w:p w:rsidR="00B12431" w:rsidRDefault="00B12431" w:rsidP="00C52088">
      <w:pPr>
        <w:pStyle w:val="a6"/>
        <w:tabs>
          <w:tab w:val="left" w:pos="8640"/>
          <w:tab w:val="left" w:pos="9639"/>
        </w:tabs>
        <w:ind w:right="99"/>
        <w:jc w:val="both"/>
        <w:rPr>
          <w:rFonts w:ascii="Times New Roman" w:hAnsi="Times New Roman"/>
          <w:sz w:val="28"/>
          <w:szCs w:val="28"/>
          <w:lang w:eastAsia="en-US"/>
        </w:rPr>
      </w:pPr>
    </w:p>
    <w:p w:rsidR="00B12431" w:rsidRDefault="00B12431" w:rsidP="00C52088">
      <w:pPr>
        <w:pStyle w:val="a6"/>
        <w:tabs>
          <w:tab w:val="left" w:pos="8640"/>
          <w:tab w:val="left" w:pos="9639"/>
        </w:tabs>
        <w:ind w:right="99"/>
        <w:jc w:val="both"/>
        <w:rPr>
          <w:rFonts w:ascii="Times New Roman" w:hAnsi="Times New Roman"/>
          <w:sz w:val="28"/>
          <w:szCs w:val="28"/>
          <w:lang w:eastAsia="en-US"/>
        </w:rPr>
      </w:pPr>
    </w:p>
    <w:p w:rsidR="00B12431" w:rsidRDefault="00B12431" w:rsidP="00B12431">
      <w:pPr>
        <w:rPr>
          <w:sz w:val="28"/>
          <w:szCs w:val="28"/>
        </w:rPr>
      </w:pPr>
      <w:r>
        <w:rPr>
          <w:sz w:val="28"/>
          <w:szCs w:val="28"/>
          <w:lang w:eastAsia="en-US"/>
        </w:rPr>
        <w:t>О внесении изменений в решение</w:t>
      </w:r>
      <w:r w:rsidRPr="007E72FF">
        <w:rPr>
          <w:sz w:val="28"/>
          <w:szCs w:val="28"/>
        </w:rPr>
        <w:t xml:space="preserve"> </w:t>
      </w:r>
    </w:p>
    <w:p w:rsidR="00B12431" w:rsidRDefault="00B12431" w:rsidP="00B12431">
      <w:pPr>
        <w:rPr>
          <w:sz w:val="28"/>
          <w:szCs w:val="28"/>
          <w:lang w:eastAsia="en-US"/>
        </w:rPr>
      </w:pPr>
      <w:r>
        <w:rPr>
          <w:sz w:val="28"/>
          <w:szCs w:val="28"/>
        </w:rPr>
        <w:t xml:space="preserve">Совета депутатов от </w:t>
      </w:r>
      <w:r>
        <w:rPr>
          <w:sz w:val="28"/>
          <w:szCs w:val="28"/>
          <w:lang w:eastAsia="en-US"/>
        </w:rPr>
        <w:t xml:space="preserve"> 29.05.2014 № 56 </w:t>
      </w:r>
    </w:p>
    <w:p w:rsidR="00B12431" w:rsidRPr="007E72FF" w:rsidRDefault="00B12431" w:rsidP="00B12431">
      <w:pPr>
        <w:rPr>
          <w:bCs/>
          <w:sz w:val="28"/>
          <w:szCs w:val="28"/>
        </w:rPr>
      </w:pPr>
      <w:r>
        <w:rPr>
          <w:sz w:val="28"/>
          <w:szCs w:val="28"/>
          <w:lang w:eastAsia="en-US"/>
        </w:rPr>
        <w:t>«</w:t>
      </w:r>
      <w:r w:rsidRPr="007E72FF">
        <w:rPr>
          <w:bCs/>
          <w:sz w:val="28"/>
          <w:szCs w:val="28"/>
        </w:rPr>
        <w:t>Об утверждении Положения об</w:t>
      </w:r>
    </w:p>
    <w:p w:rsidR="00B12431" w:rsidRDefault="00B12431" w:rsidP="00B12431">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отдельных вопросах организации и </w:t>
      </w:r>
    </w:p>
    <w:p w:rsidR="00B12431" w:rsidRPr="00BA0370" w:rsidRDefault="00B12431" w:rsidP="00B12431">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осуществления бюджетного процесса</w:t>
      </w:r>
    </w:p>
    <w:p w:rsidR="00B12431" w:rsidRDefault="00B12431" w:rsidP="00B12431">
      <w:pPr>
        <w:pStyle w:val="a6"/>
        <w:tabs>
          <w:tab w:val="left" w:pos="8640"/>
          <w:tab w:val="left" w:pos="9639"/>
        </w:tabs>
        <w:ind w:right="99"/>
        <w:rPr>
          <w:rFonts w:ascii="Times New Roman" w:hAnsi="Times New Roman"/>
          <w:sz w:val="28"/>
          <w:szCs w:val="28"/>
          <w:lang w:eastAsia="en-US"/>
        </w:rPr>
      </w:pPr>
      <w:r w:rsidRPr="00C52088">
        <w:rPr>
          <w:rFonts w:ascii="Times New Roman" w:hAnsi="Times New Roman"/>
          <w:bCs/>
          <w:sz w:val="28"/>
          <w:szCs w:val="28"/>
        </w:rPr>
        <w:t>в городском поселении Лянтор</w:t>
      </w:r>
      <w:r>
        <w:rPr>
          <w:rFonts w:ascii="Times New Roman" w:hAnsi="Times New Roman"/>
          <w:sz w:val="28"/>
          <w:szCs w:val="28"/>
          <w:lang w:eastAsia="en-US"/>
        </w:rPr>
        <w:t>»</w:t>
      </w:r>
    </w:p>
    <w:p w:rsidR="00E545BB" w:rsidRDefault="00E545BB" w:rsidP="00B12431">
      <w:pPr>
        <w:pStyle w:val="a6"/>
        <w:tabs>
          <w:tab w:val="left" w:pos="8640"/>
          <w:tab w:val="left" w:pos="9639"/>
        </w:tabs>
        <w:ind w:right="99"/>
        <w:rPr>
          <w:rFonts w:ascii="Times New Roman" w:hAnsi="Times New Roman"/>
          <w:sz w:val="28"/>
          <w:szCs w:val="28"/>
          <w:lang w:eastAsia="en-US"/>
        </w:rPr>
      </w:pPr>
    </w:p>
    <w:p w:rsidR="00E545BB" w:rsidRDefault="00E545BB" w:rsidP="00B12431">
      <w:pPr>
        <w:pStyle w:val="a6"/>
        <w:tabs>
          <w:tab w:val="left" w:pos="8640"/>
          <w:tab w:val="left" w:pos="9639"/>
        </w:tabs>
        <w:ind w:right="99"/>
        <w:rPr>
          <w:rFonts w:ascii="Times New Roman" w:hAnsi="Times New Roman"/>
          <w:sz w:val="28"/>
          <w:szCs w:val="28"/>
          <w:lang w:eastAsia="en-US"/>
        </w:rPr>
      </w:pPr>
    </w:p>
    <w:p w:rsidR="00E545BB" w:rsidRDefault="00E545BB" w:rsidP="00B12431">
      <w:pPr>
        <w:pStyle w:val="a6"/>
        <w:tabs>
          <w:tab w:val="left" w:pos="8640"/>
          <w:tab w:val="left" w:pos="9639"/>
        </w:tabs>
        <w:ind w:right="99"/>
        <w:rPr>
          <w:rFonts w:ascii="Times New Roman" w:hAnsi="Times New Roman"/>
          <w:sz w:val="28"/>
          <w:szCs w:val="28"/>
          <w:lang w:eastAsia="en-US"/>
        </w:rPr>
      </w:pPr>
    </w:p>
    <w:p w:rsidR="00E545BB" w:rsidRDefault="00E545BB" w:rsidP="008A244F">
      <w:pPr>
        <w:pStyle w:val="a6"/>
        <w:tabs>
          <w:tab w:val="left" w:pos="8640"/>
          <w:tab w:val="left" w:pos="9639"/>
        </w:tabs>
        <w:ind w:right="99" w:firstLine="567"/>
        <w:jc w:val="both"/>
        <w:rPr>
          <w:rFonts w:ascii="Times New Roman" w:hAnsi="Times New Roman"/>
          <w:sz w:val="28"/>
          <w:szCs w:val="28"/>
          <w:lang w:eastAsia="en-US"/>
        </w:rPr>
      </w:pPr>
      <w:r>
        <w:rPr>
          <w:rFonts w:ascii="Times New Roman" w:hAnsi="Times New Roman"/>
          <w:sz w:val="28"/>
          <w:szCs w:val="28"/>
          <w:lang w:eastAsia="en-US"/>
        </w:rPr>
        <w:t xml:space="preserve">С целью приведения муниципальных правовых актов городского поселения Лянтор в соответствие с действующим законодательством Российской Федерации , </w:t>
      </w:r>
    </w:p>
    <w:p w:rsidR="00B12431" w:rsidRDefault="00B12431" w:rsidP="00B12431">
      <w:pPr>
        <w:pStyle w:val="a6"/>
        <w:tabs>
          <w:tab w:val="left" w:pos="8640"/>
          <w:tab w:val="left" w:pos="9639"/>
        </w:tabs>
        <w:ind w:right="99"/>
        <w:rPr>
          <w:rFonts w:ascii="Times New Roman" w:hAnsi="Times New Roman"/>
          <w:sz w:val="28"/>
          <w:szCs w:val="28"/>
          <w:lang w:eastAsia="en-US"/>
        </w:rPr>
      </w:pPr>
    </w:p>
    <w:p w:rsidR="00E545BB" w:rsidRDefault="008A244F" w:rsidP="008A244F">
      <w:pPr>
        <w:pStyle w:val="a6"/>
        <w:tabs>
          <w:tab w:val="left" w:pos="8640"/>
          <w:tab w:val="left" w:pos="9639"/>
        </w:tabs>
        <w:ind w:right="99"/>
        <w:jc w:val="center"/>
        <w:rPr>
          <w:rFonts w:ascii="Times New Roman" w:hAnsi="Times New Roman"/>
          <w:sz w:val="28"/>
          <w:szCs w:val="28"/>
          <w:lang w:eastAsia="en-US"/>
        </w:rPr>
      </w:pPr>
      <w:r>
        <w:rPr>
          <w:rFonts w:ascii="Times New Roman" w:hAnsi="Times New Roman"/>
          <w:sz w:val="28"/>
          <w:szCs w:val="28"/>
          <w:lang w:eastAsia="en-US"/>
        </w:rPr>
        <w:t>Совет депутатов  городского поселения  решил:</w:t>
      </w:r>
    </w:p>
    <w:p w:rsidR="008A244F" w:rsidRDefault="008A244F" w:rsidP="008A244F">
      <w:pPr>
        <w:pStyle w:val="a6"/>
        <w:tabs>
          <w:tab w:val="left" w:pos="8640"/>
          <w:tab w:val="left" w:pos="9639"/>
        </w:tabs>
        <w:ind w:right="99"/>
        <w:rPr>
          <w:rFonts w:ascii="Times New Roman" w:hAnsi="Times New Roman"/>
          <w:sz w:val="28"/>
          <w:szCs w:val="28"/>
          <w:lang w:eastAsia="en-US"/>
        </w:rPr>
      </w:pPr>
    </w:p>
    <w:p w:rsidR="008A244F" w:rsidRDefault="008A244F" w:rsidP="00953925">
      <w:pPr>
        <w:ind w:firstLine="709"/>
        <w:jc w:val="both"/>
        <w:rPr>
          <w:sz w:val="28"/>
          <w:szCs w:val="28"/>
          <w:lang w:eastAsia="en-US"/>
        </w:rPr>
      </w:pPr>
      <w:r>
        <w:rPr>
          <w:sz w:val="28"/>
          <w:szCs w:val="28"/>
          <w:lang w:eastAsia="en-US"/>
        </w:rPr>
        <w:t>1</w:t>
      </w:r>
      <w:r w:rsidRPr="008A244F">
        <w:rPr>
          <w:sz w:val="28"/>
          <w:szCs w:val="28"/>
          <w:lang w:eastAsia="en-US"/>
        </w:rPr>
        <w:t xml:space="preserve">.Внести в решение Совета депутатов городского поселения  Лянтор </w:t>
      </w:r>
      <w:r w:rsidRPr="008A244F">
        <w:rPr>
          <w:sz w:val="28"/>
          <w:szCs w:val="28"/>
        </w:rPr>
        <w:t xml:space="preserve">от </w:t>
      </w:r>
      <w:r w:rsidRPr="008A244F">
        <w:rPr>
          <w:sz w:val="28"/>
          <w:szCs w:val="28"/>
          <w:lang w:eastAsia="en-US"/>
        </w:rPr>
        <w:t xml:space="preserve"> 29.05.2014 № 56 «</w:t>
      </w:r>
      <w:r w:rsidRPr="008A244F">
        <w:rPr>
          <w:bCs/>
          <w:sz w:val="28"/>
          <w:szCs w:val="28"/>
        </w:rPr>
        <w:t>Об утверждении Положения об отдельных вопросах организации и  осуществления бюджетного процесса в городском поселении Лянтор</w:t>
      </w:r>
      <w:r w:rsidRPr="008A244F">
        <w:rPr>
          <w:sz w:val="28"/>
          <w:szCs w:val="28"/>
          <w:lang w:eastAsia="en-US"/>
        </w:rPr>
        <w:t>»</w:t>
      </w:r>
      <w:r>
        <w:rPr>
          <w:sz w:val="28"/>
          <w:szCs w:val="28"/>
          <w:lang w:eastAsia="en-US"/>
        </w:rPr>
        <w:t xml:space="preserve"> изменения согласно приложению к настоящему решению.</w:t>
      </w:r>
    </w:p>
    <w:p w:rsidR="00031332" w:rsidRPr="005E3117" w:rsidRDefault="00953925" w:rsidP="00031332">
      <w:pPr>
        <w:ind w:firstLine="720"/>
        <w:jc w:val="both"/>
        <w:rPr>
          <w:color w:val="000000"/>
          <w:sz w:val="28"/>
          <w:szCs w:val="28"/>
        </w:rPr>
      </w:pPr>
      <w:r>
        <w:rPr>
          <w:sz w:val="28"/>
          <w:szCs w:val="28"/>
          <w:lang w:eastAsia="en-US"/>
        </w:rPr>
        <w:t>2</w:t>
      </w:r>
      <w:r w:rsidR="008A244F">
        <w:rPr>
          <w:sz w:val="28"/>
          <w:szCs w:val="28"/>
          <w:lang w:eastAsia="en-US"/>
        </w:rPr>
        <w:t xml:space="preserve">. </w:t>
      </w:r>
      <w:r w:rsidR="00031332">
        <w:rPr>
          <w:color w:val="000000"/>
          <w:sz w:val="28"/>
          <w:szCs w:val="28"/>
        </w:rPr>
        <w:t>Н</w:t>
      </w:r>
      <w:r w:rsidR="00031332" w:rsidRPr="005E3117">
        <w:rPr>
          <w:color w:val="000000"/>
          <w:sz w:val="28"/>
          <w:szCs w:val="28"/>
        </w:rPr>
        <w:t xml:space="preserve">астоящее решение </w:t>
      </w:r>
      <w:r w:rsidR="00031332">
        <w:rPr>
          <w:color w:val="000000"/>
          <w:sz w:val="28"/>
          <w:szCs w:val="28"/>
        </w:rPr>
        <w:t>подлежит о</w:t>
      </w:r>
      <w:r w:rsidR="00031332" w:rsidRPr="005E3117">
        <w:rPr>
          <w:color w:val="000000"/>
          <w:sz w:val="28"/>
          <w:szCs w:val="28"/>
        </w:rPr>
        <w:t>публикова</w:t>
      </w:r>
      <w:r w:rsidR="00031332">
        <w:rPr>
          <w:color w:val="000000"/>
          <w:sz w:val="28"/>
          <w:szCs w:val="28"/>
        </w:rPr>
        <w:t>нию</w:t>
      </w:r>
      <w:r w:rsidR="00031332" w:rsidRPr="005E3117">
        <w:rPr>
          <w:color w:val="000000"/>
          <w:sz w:val="28"/>
          <w:szCs w:val="28"/>
        </w:rPr>
        <w:t xml:space="preserve"> в газете «Лянторская газета» и разме</w:t>
      </w:r>
      <w:r w:rsidR="0000150D">
        <w:rPr>
          <w:color w:val="000000"/>
          <w:sz w:val="28"/>
          <w:szCs w:val="28"/>
        </w:rPr>
        <w:t>щению</w:t>
      </w:r>
      <w:r w:rsidR="00031332" w:rsidRPr="005E3117">
        <w:rPr>
          <w:color w:val="000000"/>
          <w:sz w:val="28"/>
          <w:szCs w:val="28"/>
        </w:rPr>
        <w:t xml:space="preserve"> на официальном сайте Администрации городского поселения Лянтор. </w:t>
      </w:r>
    </w:p>
    <w:p w:rsidR="002E0E45" w:rsidRPr="00953925" w:rsidRDefault="00953925" w:rsidP="00B0130A">
      <w:pPr>
        <w:ind w:firstLine="567"/>
        <w:jc w:val="both"/>
        <w:rPr>
          <w:sz w:val="28"/>
          <w:szCs w:val="28"/>
        </w:rPr>
      </w:pPr>
      <w:r>
        <w:rPr>
          <w:sz w:val="28"/>
          <w:szCs w:val="28"/>
          <w:lang w:eastAsia="en-US"/>
        </w:rPr>
        <w:t>3</w:t>
      </w:r>
      <w:r w:rsidR="00031332">
        <w:rPr>
          <w:sz w:val="28"/>
          <w:szCs w:val="28"/>
          <w:lang w:eastAsia="en-US"/>
        </w:rPr>
        <w:t>.</w:t>
      </w:r>
      <w:r w:rsidR="008A244F">
        <w:rPr>
          <w:sz w:val="28"/>
          <w:szCs w:val="28"/>
          <w:lang w:eastAsia="en-US"/>
        </w:rPr>
        <w:t xml:space="preserve"> </w:t>
      </w:r>
      <w:r w:rsidR="00031332">
        <w:rPr>
          <w:sz w:val="28"/>
          <w:szCs w:val="28"/>
          <w:lang w:eastAsia="en-US"/>
        </w:rPr>
        <w:t>Настоящее р</w:t>
      </w:r>
      <w:r w:rsidR="008A244F">
        <w:rPr>
          <w:sz w:val="28"/>
          <w:szCs w:val="28"/>
          <w:lang w:eastAsia="en-US"/>
        </w:rPr>
        <w:t xml:space="preserve">ешение вступает в силу </w:t>
      </w:r>
      <w:r w:rsidR="00031332" w:rsidRPr="005E3117">
        <w:rPr>
          <w:color w:val="000000"/>
          <w:sz w:val="28"/>
          <w:szCs w:val="28"/>
        </w:rPr>
        <w:t>после его официального опубликования</w:t>
      </w:r>
      <w:r w:rsidR="00031332">
        <w:rPr>
          <w:color w:val="000000"/>
          <w:sz w:val="28"/>
          <w:szCs w:val="28"/>
        </w:rPr>
        <w:t xml:space="preserve"> за исключением </w:t>
      </w:r>
      <w:r w:rsidR="00031332" w:rsidRPr="00953925">
        <w:rPr>
          <w:sz w:val="28"/>
          <w:szCs w:val="28"/>
        </w:rPr>
        <w:t xml:space="preserve">пунктов </w:t>
      </w:r>
      <w:r w:rsidRPr="00953925">
        <w:rPr>
          <w:sz w:val="28"/>
          <w:szCs w:val="28"/>
        </w:rPr>
        <w:t>4,9</w:t>
      </w:r>
      <w:r w:rsidR="00B0130A">
        <w:rPr>
          <w:sz w:val="28"/>
          <w:szCs w:val="28"/>
        </w:rPr>
        <w:t xml:space="preserve"> приложения к решению</w:t>
      </w:r>
      <w:r>
        <w:rPr>
          <w:sz w:val="28"/>
          <w:szCs w:val="28"/>
        </w:rPr>
        <w:t>.</w:t>
      </w:r>
      <w:r w:rsidR="00B0130A">
        <w:rPr>
          <w:sz w:val="28"/>
          <w:szCs w:val="28"/>
        </w:rPr>
        <w:t xml:space="preserve"> </w:t>
      </w:r>
      <w:r w:rsidR="002E0E45" w:rsidRPr="00953925">
        <w:rPr>
          <w:sz w:val="28"/>
          <w:szCs w:val="28"/>
        </w:rPr>
        <w:t>Пункт</w:t>
      </w:r>
      <w:r w:rsidR="00B0130A">
        <w:rPr>
          <w:sz w:val="28"/>
          <w:szCs w:val="28"/>
        </w:rPr>
        <w:t xml:space="preserve">ы </w:t>
      </w:r>
      <w:r w:rsidRPr="00953925">
        <w:rPr>
          <w:sz w:val="28"/>
          <w:szCs w:val="28"/>
        </w:rPr>
        <w:t>4,9</w:t>
      </w:r>
      <w:r w:rsidR="002E0E45" w:rsidRPr="00953925">
        <w:rPr>
          <w:sz w:val="28"/>
          <w:szCs w:val="28"/>
        </w:rPr>
        <w:t xml:space="preserve"> приложения к решению вступают в силу с 01 января 2016 года. </w:t>
      </w:r>
    </w:p>
    <w:p w:rsidR="002E0E45" w:rsidRPr="00031332" w:rsidRDefault="002E0E45" w:rsidP="008A244F">
      <w:pPr>
        <w:ind w:firstLine="567"/>
        <w:rPr>
          <w:color w:val="FF0000"/>
          <w:sz w:val="28"/>
          <w:szCs w:val="28"/>
          <w:lang w:eastAsia="en-US"/>
        </w:rPr>
      </w:pPr>
    </w:p>
    <w:p w:rsidR="00855FB1" w:rsidRDefault="00855FB1" w:rsidP="00855FB1">
      <w:pPr>
        <w:jc w:val="both"/>
        <w:rPr>
          <w:sz w:val="28"/>
          <w:szCs w:val="28"/>
        </w:rPr>
      </w:pPr>
      <w:r w:rsidRPr="00884FD9">
        <w:rPr>
          <w:sz w:val="28"/>
          <w:szCs w:val="28"/>
        </w:rPr>
        <w:t xml:space="preserve">Председатель Совета депутатов  </w:t>
      </w:r>
      <w:r>
        <w:rPr>
          <w:sz w:val="28"/>
          <w:szCs w:val="28"/>
        </w:rPr>
        <w:t xml:space="preserve">                           Глав</w:t>
      </w:r>
      <w:r w:rsidR="007E3B5D">
        <w:rPr>
          <w:sz w:val="28"/>
          <w:szCs w:val="28"/>
        </w:rPr>
        <w:t>а</w:t>
      </w:r>
      <w:r>
        <w:rPr>
          <w:sz w:val="28"/>
          <w:szCs w:val="28"/>
        </w:rPr>
        <w:t xml:space="preserve"> </w:t>
      </w:r>
      <w:r w:rsidRPr="00884FD9">
        <w:rPr>
          <w:sz w:val="28"/>
          <w:szCs w:val="28"/>
        </w:rPr>
        <w:t>город</w:t>
      </w:r>
      <w:r>
        <w:rPr>
          <w:sz w:val="28"/>
          <w:szCs w:val="28"/>
        </w:rPr>
        <w:t>а</w:t>
      </w:r>
      <w:r w:rsidRPr="00884FD9">
        <w:rPr>
          <w:sz w:val="28"/>
          <w:szCs w:val="28"/>
        </w:rPr>
        <w:t xml:space="preserve"> </w:t>
      </w:r>
      <w:r>
        <w:rPr>
          <w:sz w:val="28"/>
          <w:szCs w:val="28"/>
        </w:rPr>
        <w:t xml:space="preserve">    </w:t>
      </w:r>
    </w:p>
    <w:p w:rsidR="00855FB1" w:rsidRPr="00884FD9" w:rsidRDefault="00855FB1" w:rsidP="00855FB1">
      <w:pPr>
        <w:rPr>
          <w:sz w:val="28"/>
          <w:szCs w:val="28"/>
        </w:rPr>
      </w:pPr>
      <w:r>
        <w:rPr>
          <w:sz w:val="28"/>
          <w:szCs w:val="28"/>
        </w:rPr>
        <w:t>г</w:t>
      </w:r>
      <w:r w:rsidRPr="00884FD9">
        <w:rPr>
          <w:sz w:val="28"/>
          <w:szCs w:val="28"/>
        </w:rPr>
        <w:t>ородского поселения Лянто</w:t>
      </w:r>
      <w:r>
        <w:rPr>
          <w:sz w:val="28"/>
          <w:szCs w:val="28"/>
        </w:rPr>
        <w:t>р                                   ______С.А. Махиня</w:t>
      </w:r>
      <w:r w:rsidRPr="00884FD9">
        <w:rPr>
          <w:sz w:val="28"/>
          <w:szCs w:val="28"/>
        </w:rPr>
        <w:t xml:space="preserve"> </w:t>
      </w:r>
      <w:r>
        <w:rPr>
          <w:sz w:val="28"/>
          <w:szCs w:val="28"/>
        </w:rPr>
        <w:t xml:space="preserve">    </w:t>
      </w:r>
    </w:p>
    <w:p w:rsidR="00855FB1" w:rsidRDefault="00855FB1" w:rsidP="00855FB1">
      <w:pPr>
        <w:jc w:val="both"/>
        <w:rPr>
          <w:sz w:val="28"/>
          <w:szCs w:val="28"/>
        </w:rPr>
      </w:pPr>
      <w:r w:rsidRPr="00884FD9">
        <w:rPr>
          <w:sz w:val="28"/>
          <w:szCs w:val="28"/>
        </w:rPr>
        <w:t>____________</w:t>
      </w:r>
      <w:r>
        <w:rPr>
          <w:sz w:val="28"/>
          <w:szCs w:val="28"/>
        </w:rPr>
        <w:t>Е.В. Чернышов                                «_____»________</w:t>
      </w:r>
      <w:r w:rsidRPr="00884FD9">
        <w:rPr>
          <w:sz w:val="28"/>
          <w:szCs w:val="28"/>
        </w:rPr>
        <w:t>201</w:t>
      </w:r>
      <w:r>
        <w:rPr>
          <w:sz w:val="28"/>
          <w:szCs w:val="28"/>
        </w:rPr>
        <w:t>5</w:t>
      </w:r>
      <w:r w:rsidRPr="00884FD9">
        <w:rPr>
          <w:sz w:val="28"/>
          <w:szCs w:val="28"/>
        </w:rPr>
        <w:t xml:space="preserve"> г</w:t>
      </w:r>
      <w:r>
        <w:rPr>
          <w:sz w:val="28"/>
          <w:szCs w:val="28"/>
        </w:rPr>
        <w:t>ода</w:t>
      </w:r>
    </w:p>
    <w:p w:rsidR="00855FB1" w:rsidRDefault="00855FB1" w:rsidP="00855FB1">
      <w:pPr>
        <w:jc w:val="both"/>
        <w:rPr>
          <w:sz w:val="28"/>
        </w:rPr>
      </w:pPr>
      <w:r>
        <w:rPr>
          <w:sz w:val="28"/>
          <w:szCs w:val="28"/>
        </w:rPr>
        <w:t>«_____»_________</w:t>
      </w:r>
      <w:r w:rsidRPr="00884FD9">
        <w:rPr>
          <w:sz w:val="28"/>
          <w:szCs w:val="28"/>
        </w:rPr>
        <w:t>201</w:t>
      </w:r>
      <w:r>
        <w:rPr>
          <w:sz w:val="28"/>
          <w:szCs w:val="28"/>
        </w:rPr>
        <w:t>5</w:t>
      </w:r>
      <w:r w:rsidRPr="00884FD9">
        <w:rPr>
          <w:sz w:val="28"/>
          <w:szCs w:val="28"/>
        </w:rPr>
        <w:t xml:space="preserve"> года</w:t>
      </w:r>
      <w:r>
        <w:rPr>
          <w:sz w:val="28"/>
          <w:szCs w:val="28"/>
        </w:rPr>
        <w:t xml:space="preserve">                                </w:t>
      </w:r>
    </w:p>
    <w:p w:rsidR="00855FB1" w:rsidRPr="00884FD9" w:rsidRDefault="00855FB1" w:rsidP="00855FB1">
      <w:pPr>
        <w:jc w:val="both"/>
        <w:rPr>
          <w:sz w:val="28"/>
          <w:szCs w:val="28"/>
        </w:rPr>
      </w:pPr>
      <w:r>
        <w:rPr>
          <w:sz w:val="28"/>
          <w:szCs w:val="28"/>
        </w:rPr>
        <w:t xml:space="preserve"> </w:t>
      </w:r>
    </w:p>
    <w:p w:rsidR="00855FB1" w:rsidRDefault="00855FB1" w:rsidP="00855FB1">
      <w:pPr>
        <w:jc w:val="both"/>
        <w:rPr>
          <w:sz w:val="28"/>
          <w:szCs w:val="28"/>
        </w:rPr>
      </w:pPr>
    </w:p>
    <w:p w:rsidR="00855FB1" w:rsidRDefault="00855FB1" w:rsidP="00855FB1">
      <w:pPr>
        <w:jc w:val="both"/>
        <w:rPr>
          <w:sz w:val="28"/>
          <w:szCs w:val="28"/>
        </w:rPr>
      </w:pPr>
    </w:p>
    <w:p w:rsidR="00855FB1" w:rsidRDefault="00855FB1" w:rsidP="00855FB1">
      <w:pPr>
        <w:jc w:val="both"/>
        <w:rPr>
          <w:sz w:val="28"/>
          <w:szCs w:val="28"/>
        </w:rPr>
      </w:pPr>
    </w:p>
    <w:p w:rsidR="00855FB1" w:rsidRDefault="00855FB1" w:rsidP="00855FB1">
      <w:pPr>
        <w:jc w:val="both"/>
        <w:rPr>
          <w:sz w:val="28"/>
          <w:szCs w:val="28"/>
        </w:rPr>
      </w:pPr>
    </w:p>
    <w:p w:rsidR="00855FB1" w:rsidRDefault="00855FB1" w:rsidP="00855FB1">
      <w:pPr>
        <w:jc w:val="both"/>
        <w:rPr>
          <w:sz w:val="28"/>
          <w:szCs w:val="28"/>
        </w:rPr>
      </w:pPr>
    </w:p>
    <w:p w:rsidR="00855FB1" w:rsidRDefault="00855FB1" w:rsidP="00855FB1">
      <w:pPr>
        <w:jc w:val="both"/>
        <w:rPr>
          <w:sz w:val="28"/>
          <w:szCs w:val="28"/>
        </w:rPr>
      </w:pPr>
    </w:p>
    <w:p w:rsidR="00855FB1" w:rsidRDefault="00855FB1" w:rsidP="00855FB1">
      <w:pPr>
        <w:jc w:val="both"/>
        <w:rPr>
          <w:sz w:val="28"/>
          <w:szCs w:val="28"/>
        </w:rPr>
      </w:pPr>
    </w:p>
    <w:p w:rsidR="003114BB" w:rsidRDefault="003114BB" w:rsidP="00855FB1">
      <w:pPr>
        <w:jc w:val="both"/>
        <w:rPr>
          <w:sz w:val="28"/>
          <w:szCs w:val="28"/>
        </w:rPr>
      </w:pPr>
    </w:p>
    <w:p w:rsidR="003114BB" w:rsidRDefault="003114BB" w:rsidP="00855FB1">
      <w:pPr>
        <w:jc w:val="both"/>
        <w:rPr>
          <w:sz w:val="28"/>
          <w:szCs w:val="28"/>
        </w:rPr>
      </w:pPr>
    </w:p>
    <w:p w:rsidR="003114BB" w:rsidRDefault="003114BB" w:rsidP="00855FB1">
      <w:pPr>
        <w:jc w:val="both"/>
        <w:rPr>
          <w:sz w:val="28"/>
          <w:szCs w:val="28"/>
        </w:rPr>
      </w:pPr>
    </w:p>
    <w:p w:rsidR="003114BB" w:rsidRDefault="003114BB" w:rsidP="00855FB1">
      <w:pPr>
        <w:jc w:val="both"/>
        <w:rPr>
          <w:sz w:val="28"/>
          <w:szCs w:val="28"/>
        </w:rPr>
      </w:pPr>
    </w:p>
    <w:p w:rsidR="00855FB1" w:rsidRPr="0048223E" w:rsidRDefault="00855FB1" w:rsidP="00855FB1">
      <w:pPr>
        <w:jc w:val="both"/>
        <w:rPr>
          <w:sz w:val="28"/>
        </w:rPr>
      </w:pPr>
      <w:r w:rsidRPr="0048223E">
        <w:rPr>
          <w:sz w:val="28"/>
          <w:szCs w:val="28"/>
        </w:rPr>
        <w:lastRenderedPageBreak/>
        <w:t xml:space="preserve">Исполнитель: </w:t>
      </w:r>
      <w:r w:rsidR="00CE1290">
        <w:rPr>
          <w:sz w:val="28"/>
          <w:szCs w:val="28"/>
        </w:rPr>
        <w:t xml:space="preserve">заместитель начальника управления бюджетного учета и отчетности- </w:t>
      </w:r>
      <w:r>
        <w:rPr>
          <w:sz w:val="28"/>
        </w:rPr>
        <w:t>н</w:t>
      </w:r>
      <w:r w:rsidRPr="0048223E">
        <w:rPr>
          <w:sz w:val="28"/>
        </w:rPr>
        <w:t xml:space="preserve">ачальник отдела по </w:t>
      </w:r>
      <w:r>
        <w:rPr>
          <w:sz w:val="28"/>
        </w:rPr>
        <w:t xml:space="preserve">организации исполнения бюджета и контролю  _______ </w:t>
      </w:r>
      <w:r w:rsidRPr="0048223E">
        <w:rPr>
          <w:sz w:val="28"/>
        </w:rPr>
        <w:t>Н.А. Рудницкая   «____»_______201</w:t>
      </w:r>
      <w:r>
        <w:rPr>
          <w:sz w:val="28"/>
        </w:rPr>
        <w:t>5</w:t>
      </w:r>
      <w:r w:rsidRPr="0048223E">
        <w:rPr>
          <w:sz w:val="28"/>
        </w:rPr>
        <w:t xml:space="preserve"> год, т. 24-001 (1</w:t>
      </w:r>
      <w:r w:rsidR="00CE1290">
        <w:rPr>
          <w:sz w:val="28"/>
        </w:rPr>
        <w:t>67</w:t>
      </w:r>
      <w:r w:rsidRPr="0048223E">
        <w:rPr>
          <w:sz w:val="28"/>
        </w:rPr>
        <w:t>)</w:t>
      </w:r>
    </w:p>
    <w:p w:rsidR="00855FB1" w:rsidRDefault="00855FB1" w:rsidP="00855FB1">
      <w:pPr>
        <w:jc w:val="both"/>
        <w:rPr>
          <w:b/>
          <w:sz w:val="28"/>
          <w:szCs w:val="28"/>
        </w:rPr>
      </w:pPr>
      <w:r w:rsidRPr="00E56685">
        <w:rPr>
          <w:b/>
          <w:sz w:val="28"/>
          <w:szCs w:val="28"/>
        </w:rPr>
        <w:t>СОГЛАСОВАНО: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818"/>
        <w:gridCol w:w="2378"/>
        <w:gridCol w:w="2355"/>
        <w:gridCol w:w="919"/>
        <w:gridCol w:w="851"/>
      </w:tblGrid>
      <w:tr w:rsidR="00855FB1" w:rsidRPr="00E56685" w:rsidTr="00CE1290">
        <w:trPr>
          <w:trHeight w:val="362"/>
        </w:trPr>
        <w:tc>
          <w:tcPr>
            <w:tcW w:w="533" w:type="dxa"/>
            <w:vMerge w:val="restart"/>
          </w:tcPr>
          <w:p w:rsidR="00855FB1" w:rsidRPr="00E56685" w:rsidRDefault="00855FB1" w:rsidP="00D83815">
            <w:pPr>
              <w:jc w:val="both"/>
              <w:rPr>
                <w:sz w:val="28"/>
                <w:szCs w:val="28"/>
              </w:rPr>
            </w:pPr>
            <w:r w:rsidRPr="00E56685">
              <w:rPr>
                <w:sz w:val="28"/>
                <w:szCs w:val="28"/>
              </w:rPr>
              <w:t>№</w:t>
            </w:r>
          </w:p>
        </w:tc>
        <w:tc>
          <w:tcPr>
            <w:tcW w:w="2818" w:type="dxa"/>
            <w:vMerge w:val="restart"/>
          </w:tcPr>
          <w:p w:rsidR="00855FB1" w:rsidRPr="00E56685" w:rsidRDefault="00855FB1" w:rsidP="00D83815">
            <w:pPr>
              <w:jc w:val="both"/>
              <w:rPr>
                <w:sz w:val="28"/>
                <w:szCs w:val="28"/>
              </w:rPr>
            </w:pPr>
            <w:r w:rsidRPr="00E56685">
              <w:rPr>
                <w:sz w:val="28"/>
                <w:szCs w:val="28"/>
              </w:rPr>
              <w:t xml:space="preserve">  </w:t>
            </w:r>
          </w:p>
          <w:p w:rsidR="00855FB1" w:rsidRPr="00E56685" w:rsidRDefault="00855FB1" w:rsidP="00D83815">
            <w:pPr>
              <w:jc w:val="center"/>
              <w:rPr>
                <w:sz w:val="28"/>
                <w:szCs w:val="28"/>
              </w:rPr>
            </w:pPr>
            <w:r w:rsidRPr="00E56685">
              <w:rPr>
                <w:sz w:val="28"/>
                <w:szCs w:val="28"/>
              </w:rPr>
              <w:t>Должность</w:t>
            </w:r>
          </w:p>
        </w:tc>
        <w:tc>
          <w:tcPr>
            <w:tcW w:w="2378" w:type="dxa"/>
            <w:vMerge w:val="restart"/>
          </w:tcPr>
          <w:p w:rsidR="00855FB1" w:rsidRPr="00E56685" w:rsidRDefault="00855FB1" w:rsidP="00D83815">
            <w:pPr>
              <w:jc w:val="both"/>
              <w:rPr>
                <w:sz w:val="28"/>
                <w:szCs w:val="28"/>
              </w:rPr>
            </w:pPr>
            <w:r w:rsidRPr="00E56685">
              <w:rPr>
                <w:sz w:val="28"/>
                <w:szCs w:val="28"/>
              </w:rPr>
              <w:t xml:space="preserve">          </w:t>
            </w:r>
          </w:p>
          <w:p w:rsidR="00855FB1" w:rsidRPr="00E56685" w:rsidRDefault="00855FB1" w:rsidP="00D83815">
            <w:pPr>
              <w:jc w:val="center"/>
              <w:rPr>
                <w:sz w:val="28"/>
                <w:szCs w:val="28"/>
              </w:rPr>
            </w:pPr>
            <w:r w:rsidRPr="00E56685">
              <w:rPr>
                <w:sz w:val="28"/>
                <w:szCs w:val="28"/>
              </w:rPr>
              <w:t>Ф.И.О.</w:t>
            </w:r>
          </w:p>
          <w:p w:rsidR="00855FB1" w:rsidRPr="00E56685" w:rsidRDefault="00855FB1" w:rsidP="00D83815">
            <w:pPr>
              <w:jc w:val="center"/>
              <w:rPr>
                <w:sz w:val="28"/>
                <w:szCs w:val="28"/>
              </w:rPr>
            </w:pPr>
            <w:r w:rsidRPr="00E56685">
              <w:rPr>
                <w:sz w:val="28"/>
                <w:szCs w:val="28"/>
              </w:rPr>
              <w:t>подпись</w:t>
            </w:r>
          </w:p>
        </w:tc>
        <w:tc>
          <w:tcPr>
            <w:tcW w:w="2355" w:type="dxa"/>
            <w:vMerge w:val="restart"/>
          </w:tcPr>
          <w:p w:rsidR="00855FB1" w:rsidRPr="00E56685" w:rsidRDefault="00855FB1" w:rsidP="00D83815">
            <w:pPr>
              <w:jc w:val="center"/>
              <w:rPr>
                <w:sz w:val="28"/>
                <w:szCs w:val="28"/>
              </w:rPr>
            </w:pPr>
          </w:p>
          <w:p w:rsidR="00855FB1" w:rsidRPr="00E56685" w:rsidRDefault="00855FB1" w:rsidP="00D83815">
            <w:pPr>
              <w:jc w:val="center"/>
              <w:rPr>
                <w:sz w:val="28"/>
                <w:szCs w:val="28"/>
              </w:rPr>
            </w:pPr>
            <w:r w:rsidRPr="00E56685">
              <w:rPr>
                <w:sz w:val="28"/>
                <w:szCs w:val="28"/>
              </w:rPr>
              <w:t>Примечани</w:t>
            </w:r>
            <w:r>
              <w:rPr>
                <w:sz w:val="28"/>
                <w:szCs w:val="28"/>
              </w:rPr>
              <w:t>е</w:t>
            </w:r>
            <w:r w:rsidRPr="00E56685">
              <w:rPr>
                <w:sz w:val="28"/>
                <w:szCs w:val="28"/>
              </w:rPr>
              <w:t xml:space="preserve"> </w:t>
            </w:r>
          </w:p>
        </w:tc>
        <w:tc>
          <w:tcPr>
            <w:tcW w:w="1770" w:type="dxa"/>
            <w:gridSpan w:val="2"/>
          </w:tcPr>
          <w:p w:rsidR="00855FB1" w:rsidRPr="00E56685" w:rsidRDefault="00855FB1" w:rsidP="00D83815">
            <w:pPr>
              <w:jc w:val="both"/>
              <w:rPr>
                <w:sz w:val="28"/>
                <w:szCs w:val="28"/>
              </w:rPr>
            </w:pPr>
            <w:r w:rsidRPr="00E56685">
              <w:rPr>
                <w:sz w:val="28"/>
                <w:szCs w:val="28"/>
              </w:rPr>
              <w:t xml:space="preserve">       Даты визирования</w:t>
            </w:r>
          </w:p>
        </w:tc>
      </w:tr>
      <w:tr w:rsidR="00855FB1" w:rsidRPr="00E56685" w:rsidTr="00CE1290">
        <w:trPr>
          <w:trHeight w:val="290"/>
        </w:trPr>
        <w:tc>
          <w:tcPr>
            <w:tcW w:w="533" w:type="dxa"/>
            <w:vMerge/>
          </w:tcPr>
          <w:p w:rsidR="00855FB1" w:rsidRPr="00E56685" w:rsidRDefault="00855FB1" w:rsidP="00D83815">
            <w:pPr>
              <w:jc w:val="both"/>
              <w:rPr>
                <w:sz w:val="28"/>
                <w:szCs w:val="28"/>
              </w:rPr>
            </w:pPr>
          </w:p>
        </w:tc>
        <w:tc>
          <w:tcPr>
            <w:tcW w:w="2818" w:type="dxa"/>
            <w:vMerge/>
          </w:tcPr>
          <w:p w:rsidR="00855FB1" w:rsidRPr="00E56685" w:rsidRDefault="00855FB1" w:rsidP="00D83815">
            <w:pPr>
              <w:jc w:val="both"/>
              <w:rPr>
                <w:sz w:val="28"/>
                <w:szCs w:val="28"/>
              </w:rPr>
            </w:pPr>
          </w:p>
        </w:tc>
        <w:tc>
          <w:tcPr>
            <w:tcW w:w="2378" w:type="dxa"/>
            <w:vMerge/>
          </w:tcPr>
          <w:p w:rsidR="00855FB1" w:rsidRPr="00E56685" w:rsidRDefault="00855FB1" w:rsidP="00D83815">
            <w:pPr>
              <w:jc w:val="both"/>
              <w:rPr>
                <w:sz w:val="28"/>
                <w:szCs w:val="28"/>
              </w:rPr>
            </w:pPr>
          </w:p>
        </w:tc>
        <w:tc>
          <w:tcPr>
            <w:tcW w:w="2355" w:type="dxa"/>
            <w:vMerge/>
          </w:tcPr>
          <w:p w:rsidR="00855FB1" w:rsidRPr="00E56685" w:rsidRDefault="00855FB1" w:rsidP="00D83815">
            <w:pPr>
              <w:jc w:val="center"/>
              <w:rPr>
                <w:sz w:val="28"/>
                <w:szCs w:val="28"/>
              </w:rPr>
            </w:pPr>
          </w:p>
        </w:tc>
        <w:tc>
          <w:tcPr>
            <w:tcW w:w="919" w:type="dxa"/>
          </w:tcPr>
          <w:p w:rsidR="00855FB1" w:rsidRPr="00E56685" w:rsidRDefault="00855FB1" w:rsidP="00D83815">
            <w:pPr>
              <w:jc w:val="both"/>
              <w:rPr>
                <w:sz w:val="28"/>
                <w:szCs w:val="28"/>
              </w:rPr>
            </w:pPr>
            <w:r w:rsidRPr="00E56685">
              <w:rPr>
                <w:sz w:val="28"/>
                <w:szCs w:val="28"/>
              </w:rPr>
              <w:t>Дата вх.</w:t>
            </w:r>
          </w:p>
        </w:tc>
        <w:tc>
          <w:tcPr>
            <w:tcW w:w="851" w:type="dxa"/>
          </w:tcPr>
          <w:p w:rsidR="00855FB1" w:rsidRPr="00E56685" w:rsidRDefault="00855FB1" w:rsidP="00D83815">
            <w:pPr>
              <w:jc w:val="both"/>
              <w:rPr>
                <w:sz w:val="28"/>
                <w:szCs w:val="28"/>
              </w:rPr>
            </w:pPr>
            <w:r w:rsidRPr="00E56685">
              <w:rPr>
                <w:sz w:val="28"/>
                <w:szCs w:val="28"/>
              </w:rPr>
              <w:t>Дата исх.</w:t>
            </w:r>
          </w:p>
        </w:tc>
      </w:tr>
      <w:tr w:rsidR="00855FB1" w:rsidRPr="00726E1A" w:rsidTr="00CE1290">
        <w:trPr>
          <w:trHeight w:val="290"/>
        </w:trPr>
        <w:tc>
          <w:tcPr>
            <w:tcW w:w="533" w:type="dxa"/>
          </w:tcPr>
          <w:p w:rsidR="00855FB1" w:rsidRDefault="00855FB1" w:rsidP="00D83815">
            <w:pPr>
              <w:jc w:val="both"/>
              <w:rPr>
                <w:sz w:val="28"/>
                <w:szCs w:val="28"/>
              </w:rPr>
            </w:pPr>
            <w:r>
              <w:rPr>
                <w:sz w:val="28"/>
                <w:szCs w:val="28"/>
              </w:rPr>
              <w:t>1.</w:t>
            </w:r>
          </w:p>
        </w:tc>
        <w:tc>
          <w:tcPr>
            <w:tcW w:w="2818" w:type="dxa"/>
          </w:tcPr>
          <w:p w:rsidR="00855FB1" w:rsidRDefault="00855FB1" w:rsidP="00D83815">
            <w:pPr>
              <w:snapToGrid w:val="0"/>
              <w:jc w:val="center"/>
              <w:rPr>
                <w:sz w:val="28"/>
                <w:szCs w:val="28"/>
              </w:rPr>
            </w:pPr>
            <w:r>
              <w:rPr>
                <w:sz w:val="28"/>
                <w:szCs w:val="28"/>
              </w:rPr>
              <w:t xml:space="preserve">Заместитель Главы </w:t>
            </w:r>
          </w:p>
        </w:tc>
        <w:tc>
          <w:tcPr>
            <w:tcW w:w="2378" w:type="dxa"/>
          </w:tcPr>
          <w:p w:rsidR="00855FB1" w:rsidRDefault="00855FB1" w:rsidP="00D83815">
            <w:pPr>
              <w:snapToGrid w:val="0"/>
              <w:ind w:left="-392" w:firstLine="392"/>
              <w:jc w:val="center"/>
              <w:rPr>
                <w:sz w:val="28"/>
                <w:szCs w:val="28"/>
              </w:rPr>
            </w:pPr>
            <w:r>
              <w:rPr>
                <w:sz w:val="28"/>
                <w:szCs w:val="28"/>
              </w:rPr>
              <w:t>Л.В. Зеленская</w:t>
            </w:r>
          </w:p>
          <w:p w:rsidR="00855FB1" w:rsidRDefault="00855FB1" w:rsidP="00D83815">
            <w:pPr>
              <w:snapToGrid w:val="0"/>
              <w:ind w:left="-392" w:firstLine="392"/>
              <w:jc w:val="center"/>
              <w:rPr>
                <w:sz w:val="28"/>
                <w:szCs w:val="28"/>
              </w:rPr>
            </w:pPr>
          </w:p>
        </w:tc>
        <w:tc>
          <w:tcPr>
            <w:tcW w:w="2355" w:type="dxa"/>
          </w:tcPr>
          <w:p w:rsidR="00855FB1" w:rsidRPr="00726E1A" w:rsidRDefault="00855FB1" w:rsidP="00D83815">
            <w:pPr>
              <w:rPr>
                <w:sz w:val="28"/>
                <w:szCs w:val="28"/>
              </w:rPr>
            </w:pPr>
          </w:p>
        </w:tc>
        <w:tc>
          <w:tcPr>
            <w:tcW w:w="919" w:type="dxa"/>
          </w:tcPr>
          <w:p w:rsidR="00855FB1" w:rsidRPr="00726E1A" w:rsidRDefault="00855FB1" w:rsidP="00D83815">
            <w:pPr>
              <w:jc w:val="both"/>
              <w:rPr>
                <w:sz w:val="28"/>
                <w:szCs w:val="28"/>
              </w:rPr>
            </w:pPr>
          </w:p>
        </w:tc>
        <w:tc>
          <w:tcPr>
            <w:tcW w:w="851" w:type="dxa"/>
          </w:tcPr>
          <w:p w:rsidR="00855FB1" w:rsidRPr="00726E1A" w:rsidRDefault="00855FB1" w:rsidP="00D83815">
            <w:pPr>
              <w:jc w:val="both"/>
              <w:rPr>
                <w:sz w:val="28"/>
                <w:szCs w:val="28"/>
              </w:rPr>
            </w:pPr>
          </w:p>
        </w:tc>
      </w:tr>
      <w:tr w:rsidR="00855FB1" w:rsidRPr="00726E1A" w:rsidTr="00CE1290">
        <w:trPr>
          <w:trHeight w:val="290"/>
        </w:trPr>
        <w:tc>
          <w:tcPr>
            <w:tcW w:w="533" w:type="dxa"/>
          </w:tcPr>
          <w:p w:rsidR="00855FB1" w:rsidRPr="00726E1A" w:rsidRDefault="00855FB1" w:rsidP="00D83815">
            <w:pPr>
              <w:jc w:val="both"/>
              <w:rPr>
                <w:sz w:val="28"/>
                <w:szCs w:val="28"/>
              </w:rPr>
            </w:pPr>
            <w:r>
              <w:rPr>
                <w:sz w:val="28"/>
                <w:szCs w:val="28"/>
              </w:rPr>
              <w:t>2.</w:t>
            </w:r>
          </w:p>
        </w:tc>
        <w:tc>
          <w:tcPr>
            <w:tcW w:w="2818" w:type="dxa"/>
          </w:tcPr>
          <w:p w:rsidR="00855FB1" w:rsidRPr="00726E1A" w:rsidRDefault="00855FB1" w:rsidP="00D83815">
            <w:pPr>
              <w:snapToGrid w:val="0"/>
              <w:jc w:val="center"/>
              <w:rPr>
                <w:sz w:val="28"/>
                <w:szCs w:val="28"/>
              </w:rPr>
            </w:pPr>
            <w:r>
              <w:rPr>
                <w:sz w:val="28"/>
                <w:szCs w:val="28"/>
              </w:rPr>
              <w:t>Начальник управления бюджетного учета и отчетности – главный бухгалтер</w:t>
            </w:r>
          </w:p>
        </w:tc>
        <w:tc>
          <w:tcPr>
            <w:tcW w:w="2378" w:type="dxa"/>
          </w:tcPr>
          <w:p w:rsidR="00855FB1" w:rsidRPr="00726E1A" w:rsidRDefault="00855FB1" w:rsidP="00D83815">
            <w:pPr>
              <w:snapToGrid w:val="0"/>
              <w:ind w:left="-392" w:firstLine="392"/>
              <w:jc w:val="center"/>
              <w:rPr>
                <w:sz w:val="28"/>
                <w:szCs w:val="28"/>
              </w:rPr>
            </w:pPr>
            <w:r>
              <w:rPr>
                <w:sz w:val="28"/>
                <w:szCs w:val="28"/>
              </w:rPr>
              <w:t>Т.В. Петрук</w:t>
            </w:r>
          </w:p>
        </w:tc>
        <w:tc>
          <w:tcPr>
            <w:tcW w:w="2355" w:type="dxa"/>
          </w:tcPr>
          <w:p w:rsidR="00855FB1" w:rsidRPr="00726E1A" w:rsidRDefault="00855FB1" w:rsidP="00D83815">
            <w:pPr>
              <w:rPr>
                <w:sz w:val="28"/>
                <w:szCs w:val="28"/>
              </w:rPr>
            </w:pPr>
          </w:p>
        </w:tc>
        <w:tc>
          <w:tcPr>
            <w:tcW w:w="919" w:type="dxa"/>
          </w:tcPr>
          <w:p w:rsidR="00855FB1" w:rsidRPr="00726E1A" w:rsidRDefault="00855FB1" w:rsidP="00D83815">
            <w:pPr>
              <w:jc w:val="both"/>
              <w:rPr>
                <w:sz w:val="28"/>
                <w:szCs w:val="28"/>
              </w:rPr>
            </w:pPr>
          </w:p>
        </w:tc>
        <w:tc>
          <w:tcPr>
            <w:tcW w:w="851" w:type="dxa"/>
          </w:tcPr>
          <w:p w:rsidR="00855FB1" w:rsidRPr="00726E1A" w:rsidRDefault="00855FB1" w:rsidP="00D83815">
            <w:pPr>
              <w:jc w:val="both"/>
              <w:rPr>
                <w:sz w:val="28"/>
                <w:szCs w:val="28"/>
              </w:rPr>
            </w:pPr>
          </w:p>
        </w:tc>
      </w:tr>
      <w:tr w:rsidR="00855FB1" w:rsidRPr="00757F20" w:rsidTr="00CE1290">
        <w:trPr>
          <w:trHeight w:val="290"/>
        </w:trPr>
        <w:tc>
          <w:tcPr>
            <w:tcW w:w="533" w:type="dxa"/>
          </w:tcPr>
          <w:p w:rsidR="00855FB1" w:rsidRPr="00E56685" w:rsidRDefault="00855FB1" w:rsidP="00D83815">
            <w:pPr>
              <w:jc w:val="both"/>
              <w:rPr>
                <w:sz w:val="28"/>
                <w:szCs w:val="28"/>
              </w:rPr>
            </w:pPr>
            <w:r>
              <w:rPr>
                <w:sz w:val="28"/>
                <w:szCs w:val="28"/>
              </w:rPr>
              <w:t>3</w:t>
            </w:r>
            <w:r w:rsidRPr="00E56685">
              <w:rPr>
                <w:sz w:val="28"/>
                <w:szCs w:val="28"/>
              </w:rPr>
              <w:t>.</w:t>
            </w:r>
          </w:p>
        </w:tc>
        <w:tc>
          <w:tcPr>
            <w:tcW w:w="2818" w:type="dxa"/>
          </w:tcPr>
          <w:p w:rsidR="00855FB1" w:rsidRPr="002403BE" w:rsidRDefault="00855FB1" w:rsidP="00D83815">
            <w:pPr>
              <w:snapToGrid w:val="0"/>
              <w:jc w:val="center"/>
              <w:rPr>
                <w:sz w:val="28"/>
                <w:szCs w:val="28"/>
              </w:rPr>
            </w:pPr>
            <w:r>
              <w:rPr>
                <w:sz w:val="28"/>
                <w:szCs w:val="28"/>
              </w:rPr>
              <w:t>Н</w:t>
            </w:r>
            <w:r w:rsidRPr="002403BE">
              <w:rPr>
                <w:sz w:val="28"/>
                <w:szCs w:val="28"/>
              </w:rPr>
              <w:t>ачальник управления по организации деятельности</w:t>
            </w:r>
          </w:p>
        </w:tc>
        <w:tc>
          <w:tcPr>
            <w:tcW w:w="2378" w:type="dxa"/>
          </w:tcPr>
          <w:p w:rsidR="00855FB1" w:rsidRDefault="00855FB1" w:rsidP="00D83815">
            <w:pPr>
              <w:snapToGrid w:val="0"/>
              <w:jc w:val="center"/>
              <w:rPr>
                <w:sz w:val="28"/>
                <w:szCs w:val="28"/>
              </w:rPr>
            </w:pPr>
          </w:p>
          <w:p w:rsidR="00855FB1" w:rsidRPr="00726E1A" w:rsidRDefault="00855FB1" w:rsidP="00D83815">
            <w:pPr>
              <w:snapToGrid w:val="0"/>
              <w:jc w:val="center"/>
              <w:rPr>
                <w:sz w:val="28"/>
                <w:szCs w:val="28"/>
              </w:rPr>
            </w:pPr>
            <w:r>
              <w:rPr>
                <w:sz w:val="28"/>
                <w:szCs w:val="28"/>
              </w:rPr>
              <w:t xml:space="preserve">Н.Н. Бахарева </w:t>
            </w:r>
          </w:p>
        </w:tc>
        <w:tc>
          <w:tcPr>
            <w:tcW w:w="2355" w:type="dxa"/>
          </w:tcPr>
          <w:p w:rsidR="00855FB1" w:rsidRPr="00757F20" w:rsidRDefault="00855FB1" w:rsidP="00D83815">
            <w:pPr>
              <w:snapToGrid w:val="0"/>
              <w:jc w:val="center"/>
              <w:rPr>
                <w:sz w:val="28"/>
                <w:szCs w:val="28"/>
              </w:rPr>
            </w:pPr>
          </w:p>
        </w:tc>
        <w:tc>
          <w:tcPr>
            <w:tcW w:w="919" w:type="dxa"/>
          </w:tcPr>
          <w:p w:rsidR="00855FB1" w:rsidRPr="00757F20" w:rsidRDefault="00855FB1" w:rsidP="00D83815">
            <w:pPr>
              <w:jc w:val="both"/>
              <w:rPr>
                <w:sz w:val="28"/>
                <w:szCs w:val="28"/>
              </w:rPr>
            </w:pPr>
          </w:p>
        </w:tc>
        <w:tc>
          <w:tcPr>
            <w:tcW w:w="851" w:type="dxa"/>
          </w:tcPr>
          <w:p w:rsidR="00855FB1" w:rsidRPr="00757F20" w:rsidRDefault="00855FB1" w:rsidP="00D83815">
            <w:pPr>
              <w:jc w:val="both"/>
              <w:rPr>
                <w:sz w:val="28"/>
                <w:szCs w:val="28"/>
              </w:rPr>
            </w:pPr>
          </w:p>
        </w:tc>
      </w:tr>
      <w:tr w:rsidR="00855FB1" w:rsidRPr="00757F20" w:rsidTr="00CE1290">
        <w:tc>
          <w:tcPr>
            <w:tcW w:w="533" w:type="dxa"/>
          </w:tcPr>
          <w:p w:rsidR="00855FB1" w:rsidRPr="00757F20" w:rsidRDefault="00855FB1" w:rsidP="00D83815">
            <w:pPr>
              <w:jc w:val="both"/>
              <w:rPr>
                <w:sz w:val="28"/>
                <w:szCs w:val="28"/>
              </w:rPr>
            </w:pPr>
            <w:r>
              <w:rPr>
                <w:sz w:val="28"/>
                <w:szCs w:val="28"/>
              </w:rPr>
              <w:t>4</w:t>
            </w:r>
            <w:r w:rsidRPr="00757F20">
              <w:rPr>
                <w:sz w:val="28"/>
                <w:szCs w:val="28"/>
              </w:rPr>
              <w:t>.</w:t>
            </w:r>
          </w:p>
        </w:tc>
        <w:tc>
          <w:tcPr>
            <w:tcW w:w="2818" w:type="dxa"/>
          </w:tcPr>
          <w:p w:rsidR="00855FB1" w:rsidRPr="00726E1A" w:rsidRDefault="00855FB1" w:rsidP="00D83815">
            <w:pPr>
              <w:snapToGrid w:val="0"/>
              <w:jc w:val="center"/>
              <w:rPr>
                <w:sz w:val="28"/>
                <w:szCs w:val="28"/>
              </w:rPr>
            </w:pPr>
            <w:r>
              <w:rPr>
                <w:sz w:val="28"/>
                <w:szCs w:val="28"/>
              </w:rPr>
              <w:t>Н</w:t>
            </w:r>
            <w:r w:rsidRPr="00726E1A">
              <w:rPr>
                <w:sz w:val="28"/>
                <w:szCs w:val="28"/>
              </w:rPr>
              <w:t>ачальник юридического отдела</w:t>
            </w:r>
          </w:p>
        </w:tc>
        <w:tc>
          <w:tcPr>
            <w:tcW w:w="2378" w:type="dxa"/>
          </w:tcPr>
          <w:p w:rsidR="00855FB1" w:rsidRPr="00726E1A" w:rsidRDefault="00855FB1" w:rsidP="00D83815">
            <w:pPr>
              <w:snapToGrid w:val="0"/>
              <w:jc w:val="center"/>
              <w:rPr>
                <w:sz w:val="28"/>
                <w:szCs w:val="28"/>
              </w:rPr>
            </w:pPr>
            <w:r>
              <w:rPr>
                <w:sz w:val="28"/>
                <w:szCs w:val="28"/>
              </w:rPr>
              <w:t>В.А. Мунтян</w:t>
            </w:r>
          </w:p>
        </w:tc>
        <w:tc>
          <w:tcPr>
            <w:tcW w:w="2355" w:type="dxa"/>
          </w:tcPr>
          <w:p w:rsidR="00855FB1" w:rsidRPr="00757F20" w:rsidRDefault="00855FB1" w:rsidP="00D83815">
            <w:pPr>
              <w:snapToGrid w:val="0"/>
              <w:jc w:val="center"/>
              <w:rPr>
                <w:sz w:val="28"/>
                <w:szCs w:val="28"/>
              </w:rPr>
            </w:pPr>
          </w:p>
        </w:tc>
        <w:tc>
          <w:tcPr>
            <w:tcW w:w="919" w:type="dxa"/>
          </w:tcPr>
          <w:p w:rsidR="00855FB1" w:rsidRPr="00757F20" w:rsidRDefault="00855FB1" w:rsidP="00D83815">
            <w:pPr>
              <w:jc w:val="both"/>
              <w:rPr>
                <w:sz w:val="28"/>
                <w:szCs w:val="28"/>
              </w:rPr>
            </w:pPr>
          </w:p>
        </w:tc>
        <w:tc>
          <w:tcPr>
            <w:tcW w:w="851" w:type="dxa"/>
          </w:tcPr>
          <w:p w:rsidR="00855FB1" w:rsidRPr="00757F20" w:rsidRDefault="00855FB1" w:rsidP="00D83815">
            <w:pPr>
              <w:jc w:val="both"/>
              <w:rPr>
                <w:sz w:val="28"/>
                <w:szCs w:val="28"/>
              </w:rPr>
            </w:pPr>
          </w:p>
        </w:tc>
      </w:tr>
      <w:tr w:rsidR="00855FB1" w:rsidRPr="00757F20" w:rsidTr="00CE1290">
        <w:tc>
          <w:tcPr>
            <w:tcW w:w="533" w:type="dxa"/>
          </w:tcPr>
          <w:p w:rsidR="00855FB1" w:rsidRPr="00757F20" w:rsidRDefault="00855FB1" w:rsidP="00D83815">
            <w:pPr>
              <w:jc w:val="both"/>
              <w:rPr>
                <w:sz w:val="28"/>
                <w:szCs w:val="28"/>
              </w:rPr>
            </w:pPr>
            <w:r>
              <w:rPr>
                <w:sz w:val="28"/>
                <w:szCs w:val="28"/>
              </w:rPr>
              <w:t>5</w:t>
            </w:r>
            <w:r w:rsidRPr="00757F20">
              <w:rPr>
                <w:sz w:val="28"/>
                <w:szCs w:val="28"/>
              </w:rPr>
              <w:t>.</w:t>
            </w:r>
          </w:p>
        </w:tc>
        <w:tc>
          <w:tcPr>
            <w:tcW w:w="2818" w:type="dxa"/>
          </w:tcPr>
          <w:p w:rsidR="00855FB1" w:rsidRPr="00757F20" w:rsidRDefault="00855FB1" w:rsidP="00D83815">
            <w:pPr>
              <w:snapToGrid w:val="0"/>
              <w:ind w:left="279"/>
              <w:jc w:val="center"/>
              <w:rPr>
                <w:sz w:val="28"/>
                <w:szCs w:val="28"/>
              </w:rPr>
            </w:pPr>
            <w:r>
              <w:rPr>
                <w:sz w:val="28"/>
                <w:szCs w:val="28"/>
              </w:rPr>
              <w:t>Антикорупционная экспертиза</w:t>
            </w:r>
          </w:p>
        </w:tc>
        <w:tc>
          <w:tcPr>
            <w:tcW w:w="2378" w:type="dxa"/>
          </w:tcPr>
          <w:p w:rsidR="00855FB1" w:rsidRPr="00757F20" w:rsidRDefault="00855FB1" w:rsidP="00D83815">
            <w:pPr>
              <w:snapToGrid w:val="0"/>
              <w:jc w:val="center"/>
              <w:rPr>
                <w:sz w:val="28"/>
                <w:szCs w:val="28"/>
              </w:rPr>
            </w:pPr>
            <w:r>
              <w:rPr>
                <w:sz w:val="28"/>
                <w:szCs w:val="28"/>
              </w:rPr>
              <w:t>В.А. Мунтян</w:t>
            </w:r>
          </w:p>
        </w:tc>
        <w:tc>
          <w:tcPr>
            <w:tcW w:w="2355" w:type="dxa"/>
          </w:tcPr>
          <w:p w:rsidR="00855FB1" w:rsidRPr="00757F20" w:rsidRDefault="00855FB1" w:rsidP="00D83815">
            <w:pPr>
              <w:snapToGrid w:val="0"/>
              <w:jc w:val="center"/>
              <w:rPr>
                <w:sz w:val="28"/>
                <w:szCs w:val="28"/>
              </w:rPr>
            </w:pPr>
          </w:p>
        </w:tc>
        <w:tc>
          <w:tcPr>
            <w:tcW w:w="919" w:type="dxa"/>
          </w:tcPr>
          <w:p w:rsidR="00855FB1" w:rsidRPr="00757F20" w:rsidRDefault="00855FB1" w:rsidP="00D83815">
            <w:pPr>
              <w:jc w:val="both"/>
              <w:rPr>
                <w:sz w:val="28"/>
                <w:szCs w:val="28"/>
              </w:rPr>
            </w:pPr>
          </w:p>
        </w:tc>
        <w:tc>
          <w:tcPr>
            <w:tcW w:w="851" w:type="dxa"/>
          </w:tcPr>
          <w:p w:rsidR="00855FB1" w:rsidRPr="00757F20" w:rsidRDefault="00855FB1" w:rsidP="00D83815">
            <w:pPr>
              <w:jc w:val="both"/>
              <w:rPr>
                <w:sz w:val="28"/>
                <w:szCs w:val="28"/>
              </w:rPr>
            </w:pPr>
          </w:p>
        </w:tc>
      </w:tr>
    </w:tbl>
    <w:p w:rsidR="00855FB1" w:rsidRPr="00E73911" w:rsidRDefault="00855FB1" w:rsidP="00855FB1">
      <w:pPr>
        <w:rPr>
          <w:b/>
          <w:i/>
          <w:sz w:val="28"/>
          <w:szCs w:val="28"/>
        </w:rPr>
        <w:sectPr w:rsidR="00855FB1" w:rsidRPr="00E73911" w:rsidSect="00D83815">
          <w:headerReference w:type="even" r:id="rId8"/>
          <w:headerReference w:type="default" r:id="rId9"/>
          <w:footerReference w:type="even" r:id="rId10"/>
          <w:pgSz w:w="11906" w:h="16838" w:code="9"/>
          <w:pgMar w:top="567" w:right="1134" w:bottom="567" w:left="1134" w:header="709" w:footer="709" w:gutter="0"/>
          <w:cols w:space="708"/>
          <w:titlePg/>
          <w:docGrid w:linePitch="360"/>
        </w:sectPr>
      </w:pPr>
    </w:p>
    <w:p w:rsidR="00FF094C" w:rsidRDefault="00FF094C" w:rsidP="00FF094C">
      <w:pPr>
        <w:ind w:firstLine="5103"/>
        <w:rPr>
          <w:sz w:val="28"/>
          <w:szCs w:val="28"/>
        </w:rPr>
      </w:pPr>
      <w:r>
        <w:rPr>
          <w:sz w:val="28"/>
          <w:szCs w:val="28"/>
        </w:rPr>
        <w:lastRenderedPageBreak/>
        <w:t xml:space="preserve">Приложение к решению </w:t>
      </w:r>
    </w:p>
    <w:p w:rsidR="00FF094C" w:rsidRDefault="00FF094C" w:rsidP="00FF094C">
      <w:pPr>
        <w:ind w:firstLine="5103"/>
        <w:rPr>
          <w:sz w:val="28"/>
          <w:szCs w:val="28"/>
        </w:rPr>
      </w:pPr>
      <w:r>
        <w:rPr>
          <w:sz w:val="28"/>
          <w:szCs w:val="28"/>
        </w:rPr>
        <w:t>Совета депутатов городского</w:t>
      </w:r>
    </w:p>
    <w:p w:rsidR="00FF094C" w:rsidRDefault="00FF094C" w:rsidP="00FF094C">
      <w:pPr>
        <w:ind w:firstLine="5103"/>
        <w:rPr>
          <w:sz w:val="28"/>
          <w:szCs w:val="28"/>
        </w:rPr>
      </w:pPr>
      <w:r>
        <w:rPr>
          <w:sz w:val="28"/>
          <w:szCs w:val="28"/>
        </w:rPr>
        <w:t xml:space="preserve"> поселения Лянтор </w:t>
      </w:r>
    </w:p>
    <w:p w:rsidR="00FF094C" w:rsidRDefault="00FF094C" w:rsidP="00FF094C">
      <w:pPr>
        <w:ind w:firstLine="5103"/>
        <w:rPr>
          <w:sz w:val="28"/>
          <w:szCs w:val="28"/>
        </w:rPr>
      </w:pPr>
      <w:r>
        <w:rPr>
          <w:sz w:val="28"/>
          <w:szCs w:val="28"/>
        </w:rPr>
        <w:t>от «____»_________2015 №____</w:t>
      </w:r>
    </w:p>
    <w:p w:rsidR="00FF094C" w:rsidRDefault="00FF094C" w:rsidP="00FF094C">
      <w:pPr>
        <w:jc w:val="center"/>
        <w:rPr>
          <w:sz w:val="28"/>
          <w:szCs w:val="28"/>
        </w:rPr>
      </w:pPr>
    </w:p>
    <w:p w:rsidR="00FF094C" w:rsidRPr="007E72FF" w:rsidRDefault="00CE7B35" w:rsidP="00FF094C">
      <w:pPr>
        <w:jc w:val="center"/>
        <w:rPr>
          <w:bCs/>
          <w:sz w:val="28"/>
          <w:szCs w:val="28"/>
        </w:rPr>
      </w:pPr>
      <w:r w:rsidRPr="00FF094C">
        <w:rPr>
          <w:sz w:val="28"/>
          <w:szCs w:val="28"/>
        </w:rPr>
        <w:t xml:space="preserve">Изменения </w:t>
      </w:r>
      <w:r w:rsidR="00CF357B">
        <w:rPr>
          <w:sz w:val="28"/>
          <w:szCs w:val="28"/>
        </w:rPr>
        <w:t xml:space="preserve">вносимые </w:t>
      </w:r>
      <w:r w:rsidRPr="00FF094C">
        <w:rPr>
          <w:sz w:val="28"/>
          <w:szCs w:val="28"/>
        </w:rPr>
        <w:t>в решени</w:t>
      </w:r>
      <w:r w:rsidR="00CF357B">
        <w:rPr>
          <w:sz w:val="28"/>
          <w:szCs w:val="28"/>
        </w:rPr>
        <w:t>е</w:t>
      </w:r>
      <w:r w:rsidR="00FF094C" w:rsidRPr="00FF094C">
        <w:rPr>
          <w:sz w:val="28"/>
          <w:szCs w:val="28"/>
        </w:rPr>
        <w:t xml:space="preserve">Совета депутатов городского поселения Лянтор  от </w:t>
      </w:r>
      <w:r w:rsidR="00FF094C" w:rsidRPr="00FF094C">
        <w:rPr>
          <w:sz w:val="28"/>
          <w:szCs w:val="28"/>
          <w:lang w:eastAsia="en-US"/>
        </w:rPr>
        <w:t>29.05.2014</w:t>
      </w:r>
      <w:r w:rsidR="00FF094C">
        <w:rPr>
          <w:sz w:val="28"/>
          <w:szCs w:val="28"/>
          <w:lang w:eastAsia="en-US"/>
        </w:rPr>
        <w:t xml:space="preserve"> № 56 «</w:t>
      </w:r>
      <w:r w:rsidR="00FF094C" w:rsidRPr="007E72FF">
        <w:rPr>
          <w:bCs/>
          <w:sz w:val="28"/>
          <w:szCs w:val="28"/>
        </w:rPr>
        <w:t>Об утверждении Положения об</w:t>
      </w:r>
    </w:p>
    <w:p w:rsidR="00FF094C" w:rsidRPr="00BA0370" w:rsidRDefault="00FF094C" w:rsidP="00FF094C">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отдельных вопросах организации и осуществления бюджетного процесса</w:t>
      </w:r>
    </w:p>
    <w:p w:rsidR="00CE7B35" w:rsidRPr="00FF094C" w:rsidRDefault="00FF094C" w:rsidP="00FF094C">
      <w:pPr>
        <w:pStyle w:val="a6"/>
        <w:tabs>
          <w:tab w:val="left" w:pos="8640"/>
          <w:tab w:val="left" w:pos="9639"/>
        </w:tabs>
        <w:ind w:right="99"/>
        <w:jc w:val="center"/>
        <w:rPr>
          <w:rFonts w:ascii="Times New Roman" w:hAnsi="Times New Roman"/>
          <w:sz w:val="28"/>
          <w:szCs w:val="28"/>
          <w:lang w:eastAsia="en-US"/>
        </w:rPr>
      </w:pPr>
      <w:r w:rsidRPr="00C52088">
        <w:rPr>
          <w:rFonts w:ascii="Times New Roman" w:hAnsi="Times New Roman"/>
          <w:bCs/>
          <w:sz w:val="28"/>
          <w:szCs w:val="28"/>
        </w:rPr>
        <w:t>в городском поселении Лянтор</w:t>
      </w:r>
      <w:r>
        <w:rPr>
          <w:rFonts w:ascii="Times New Roman" w:hAnsi="Times New Roman"/>
          <w:sz w:val="28"/>
          <w:szCs w:val="28"/>
          <w:lang w:eastAsia="en-US"/>
        </w:rPr>
        <w:t>»</w:t>
      </w:r>
    </w:p>
    <w:p w:rsidR="00CE7B35" w:rsidRDefault="00CE7B35" w:rsidP="007E72FF">
      <w:pPr>
        <w:jc w:val="center"/>
        <w:rPr>
          <w:b/>
          <w:color w:val="FF0000"/>
          <w:sz w:val="28"/>
          <w:szCs w:val="28"/>
        </w:rPr>
      </w:pPr>
    </w:p>
    <w:p w:rsidR="00CE7B35" w:rsidRDefault="00CE7B35" w:rsidP="00033A58">
      <w:pPr>
        <w:ind w:left="-709" w:firstLine="709"/>
        <w:jc w:val="both"/>
        <w:rPr>
          <w:sz w:val="28"/>
          <w:szCs w:val="28"/>
        </w:rPr>
      </w:pPr>
      <w:r w:rsidRPr="00CE7B35">
        <w:rPr>
          <w:sz w:val="28"/>
          <w:szCs w:val="28"/>
        </w:rPr>
        <w:t>1.</w:t>
      </w:r>
      <w:r w:rsidR="00CF357B">
        <w:rPr>
          <w:sz w:val="28"/>
          <w:szCs w:val="28"/>
        </w:rPr>
        <w:t>Вступительную часть</w:t>
      </w:r>
      <w:r w:rsidRPr="00CE7B35">
        <w:rPr>
          <w:sz w:val="28"/>
          <w:szCs w:val="28"/>
        </w:rPr>
        <w:t xml:space="preserve"> решения изложить в следующей редакции:</w:t>
      </w:r>
    </w:p>
    <w:p w:rsidR="00CE7B35" w:rsidRDefault="00CE7B35" w:rsidP="00033A58">
      <w:pPr>
        <w:autoSpaceDE w:val="0"/>
        <w:autoSpaceDN w:val="0"/>
        <w:adjustRightInd w:val="0"/>
        <w:ind w:left="-709" w:firstLine="709"/>
        <w:jc w:val="both"/>
        <w:rPr>
          <w:sz w:val="28"/>
          <w:szCs w:val="28"/>
        </w:rPr>
      </w:pPr>
      <w:r>
        <w:rPr>
          <w:sz w:val="28"/>
          <w:szCs w:val="28"/>
        </w:rPr>
        <w:t xml:space="preserve">«В соответствии с Бюджетным </w:t>
      </w:r>
      <w:hyperlink r:id="rId11" w:history="1">
        <w:r w:rsidRPr="00FD392D">
          <w:rPr>
            <w:sz w:val="28"/>
            <w:szCs w:val="28"/>
          </w:rPr>
          <w:t>кодексом</w:t>
        </w:r>
      </w:hyperlink>
      <w:r>
        <w:rPr>
          <w:sz w:val="28"/>
          <w:szCs w:val="28"/>
        </w:rPr>
        <w:t xml:space="preserve"> Российской Федерации</w:t>
      </w:r>
      <w:r w:rsidR="00CF357B">
        <w:rPr>
          <w:sz w:val="28"/>
          <w:szCs w:val="28"/>
        </w:rPr>
        <w:t xml:space="preserve">, </w:t>
      </w:r>
      <w:hyperlink r:id="rId12" w:history="1">
        <w:r w:rsidRPr="00FD392D">
          <w:rPr>
            <w:sz w:val="28"/>
            <w:szCs w:val="28"/>
          </w:rPr>
          <w:t>Устав</w:t>
        </w:r>
      </w:hyperlink>
      <w:r w:rsidR="00CF357B">
        <w:rPr>
          <w:sz w:val="28"/>
          <w:szCs w:val="28"/>
        </w:rPr>
        <w:t>ом</w:t>
      </w:r>
      <w:r>
        <w:rPr>
          <w:sz w:val="28"/>
          <w:szCs w:val="28"/>
        </w:rPr>
        <w:t xml:space="preserve"> </w:t>
      </w:r>
      <w:r w:rsidRPr="00FD392D">
        <w:rPr>
          <w:sz w:val="28"/>
          <w:szCs w:val="28"/>
        </w:rPr>
        <w:t xml:space="preserve">городского поселения </w:t>
      </w:r>
      <w:r w:rsidR="00CF357B">
        <w:rPr>
          <w:sz w:val="28"/>
          <w:szCs w:val="28"/>
        </w:rPr>
        <w:t>Лянтор, в целях регулирований</w:t>
      </w:r>
      <w:r>
        <w:rPr>
          <w:sz w:val="28"/>
          <w:szCs w:val="28"/>
        </w:rPr>
        <w:t xml:space="preserve"> </w:t>
      </w:r>
      <w:r w:rsidR="00CF357B">
        <w:rPr>
          <w:sz w:val="28"/>
          <w:szCs w:val="28"/>
        </w:rPr>
        <w:t xml:space="preserve">правоотношения по </w:t>
      </w:r>
      <w:r>
        <w:rPr>
          <w:sz w:val="28"/>
          <w:szCs w:val="28"/>
        </w:rPr>
        <w:t xml:space="preserve">организации и осуществления бюджетного процесса в </w:t>
      </w:r>
      <w:r w:rsidRPr="00FD392D">
        <w:rPr>
          <w:sz w:val="28"/>
          <w:szCs w:val="28"/>
        </w:rPr>
        <w:t xml:space="preserve">городском поселении </w:t>
      </w:r>
      <w:r>
        <w:rPr>
          <w:sz w:val="28"/>
          <w:szCs w:val="28"/>
        </w:rPr>
        <w:t>Лянтор»</w:t>
      </w:r>
    </w:p>
    <w:p w:rsidR="00CE7B35" w:rsidRDefault="00CE7B35" w:rsidP="00033A58">
      <w:pPr>
        <w:autoSpaceDE w:val="0"/>
        <w:autoSpaceDN w:val="0"/>
        <w:adjustRightInd w:val="0"/>
        <w:ind w:left="-709" w:firstLine="709"/>
        <w:jc w:val="both"/>
        <w:rPr>
          <w:sz w:val="28"/>
          <w:szCs w:val="28"/>
        </w:rPr>
      </w:pPr>
      <w:r>
        <w:rPr>
          <w:sz w:val="28"/>
          <w:szCs w:val="28"/>
        </w:rPr>
        <w:t>2.Статью 1 приложения</w:t>
      </w:r>
      <w:r w:rsidR="00A10BD5">
        <w:rPr>
          <w:sz w:val="28"/>
          <w:szCs w:val="28"/>
        </w:rPr>
        <w:t xml:space="preserve"> к решению</w:t>
      </w:r>
      <w:r>
        <w:rPr>
          <w:sz w:val="28"/>
          <w:szCs w:val="28"/>
        </w:rPr>
        <w:t xml:space="preserve"> изложить в следующей редакции:</w:t>
      </w:r>
    </w:p>
    <w:p w:rsidR="00CE7B35" w:rsidRDefault="00CE7B35" w:rsidP="00033A58">
      <w:pPr>
        <w:autoSpaceDE w:val="0"/>
        <w:autoSpaceDN w:val="0"/>
        <w:adjustRightInd w:val="0"/>
        <w:ind w:left="-709" w:firstLine="709"/>
        <w:jc w:val="both"/>
        <w:rPr>
          <w:bCs/>
          <w:sz w:val="28"/>
          <w:szCs w:val="28"/>
        </w:rPr>
      </w:pPr>
      <w:r>
        <w:rPr>
          <w:sz w:val="28"/>
          <w:szCs w:val="28"/>
        </w:rPr>
        <w:t xml:space="preserve">«Статья 1. </w:t>
      </w:r>
      <w:r w:rsidRPr="00CE7B35">
        <w:rPr>
          <w:bCs/>
          <w:sz w:val="28"/>
          <w:szCs w:val="28"/>
        </w:rPr>
        <w:t>Правоотношения, регулируемые настоящим положением</w:t>
      </w:r>
    </w:p>
    <w:p w:rsidR="00CE7B35" w:rsidRDefault="00EA45AB" w:rsidP="00033A58">
      <w:pPr>
        <w:autoSpaceDE w:val="0"/>
        <w:autoSpaceDN w:val="0"/>
        <w:adjustRightInd w:val="0"/>
        <w:ind w:left="-709" w:firstLine="709"/>
        <w:jc w:val="both"/>
        <w:rPr>
          <w:sz w:val="28"/>
          <w:szCs w:val="28"/>
        </w:rPr>
      </w:pPr>
      <w:r>
        <w:rPr>
          <w:sz w:val="28"/>
          <w:szCs w:val="28"/>
        </w:rPr>
        <w:t>1.</w:t>
      </w:r>
      <w:r w:rsidR="00CE7B35" w:rsidRPr="00C55BC6">
        <w:rPr>
          <w:sz w:val="28"/>
          <w:szCs w:val="28"/>
        </w:rPr>
        <w:t xml:space="preserve">Настоящее Положение об отдельных вопросах организации и осуществления бюджетного процесса в городском поселении </w:t>
      </w:r>
      <w:r w:rsidR="00CE7B35">
        <w:rPr>
          <w:sz w:val="28"/>
          <w:szCs w:val="28"/>
        </w:rPr>
        <w:t>Лянтор</w:t>
      </w:r>
      <w:r w:rsidR="00CE7B35" w:rsidRPr="00C55BC6">
        <w:rPr>
          <w:sz w:val="28"/>
          <w:szCs w:val="28"/>
        </w:rPr>
        <w:t xml:space="preserve">  (далее - Положение) разработано в соответствии с Бюджетным </w:t>
      </w:r>
      <w:hyperlink r:id="rId13" w:history="1">
        <w:r w:rsidR="00CE7B35" w:rsidRPr="00C55BC6">
          <w:rPr>
            <w:sz w:val="28"/>
            <w:szCs w:val="28"/>
          </w:rPr>
          <w:t>кодексом</w:t>
        </w:r>
      </w:hyperlink>
      <w:r w:rsidR="00CE7B35" w:rsidRPr="00C55BC6">
        <w:rPr>
          <w:sz w:val="28"/>
          <w:szCs w:val="28"/>
        </w:rPr>
        <w:t xml:space="preserve"> Российской Федерации, в целях регулирования бюджетных правоотношений, возникающих при </w:t>
      </w:r>
      <w:r w:rsidR="00CE7B35">
        <w:rPr>
          <w:sz w:val="28"/>
          <w:szCs w:val="28"/>
        </w:rPr>
        <w:t xml:space="preserve">составления и рассмотрения </w:t>
      </w:r>
      <w:r w:rsidR="00CE7B35" w:rsidRPr="001A5E08">
        <w:rPr>
          <w:sz w:val="28"/>
          <w:szCs w:val="28"/>
        </w:rPr>
        <w:t>проекта</w:t>
      </w:r>
      <w:r w:rsidR="00CE7B35">
        <w:rPr>
          <w:sz w:val="28"/>
          <w:szCs w:val="28"/>
        </w:rPr>
        <w:t xml:space="preserve"> </w:t>
      </w:r>
      <w:r w:rsidR="00CE7B35" w:rsidRPr="00C55BC6">
        <w:rPr>
          <w:sz w:val="28"/>
          <w:szCs w:val="28"/>
        </w:rPr>
        <w:t xml:space="preserve">бюджета городского поселения </w:t>
      </w:r>
      <w:r w:rsidR="00CE7B35">
        <w:rPr>
          <w:sz w:val="28"/>
          <w:szCs w:val="28"/>
        </w:rPr>
        <w:t>Лянтор</w:t>
      </w:r>
      <w:r w:rsidR="00CE7B35" w:rsidRPr="00C55BC6">
        <w:rPr>
          <w:sz w:val="28"/>
          <w:szCs w:val="28"/>
        </w:rPr>
        <w:t xml:space="preserve"> (далее - бюджет поселения), </w:t>
      </w:r>
      <w:r w:rsidR="00CE7B35">
        <w:rPr>
          <w:sz w:val="28"/>
          <w:szCs w:val="28"/>
        </w:rPr>
        <w:t xml:space="preserve">утверждение и исполнение бюджета </w:t>
      </w:r>
      <w:r w:rsidR="007758C9" w:rsidRPr="00C55BC6">
        <w:rPr>
          <w:sz w:val="28"/>
          <w:szCs w:val="28"/>
        </w:rPr>
        <w:t xml:space="preserve">городского поселения </w:t>
      </w:r>
      <w:r w:rsidR="007758C9">
        <w:rPr>
          <w:sz w:val="28"/>
          <w:szCs w:val="28"/>
        </w:rPr>
        <w:t xml:space="preserve">Лянтор </w:t>
      </w:r>
      <w:r w:rsidR="007758C9" w:rsidRPr="00C55BC6">
        <w:rPr>
          <w:sz w:val="28"/>
          <w:szCs w:val="28"/>
        </w:rPr>
        <w:t>(далее - бюджет поселения)</w:t>
      </w:r>
      <w:r w:rsidR="00CE7B35">
        <w:rPr>
          <w:sz w:val="28"/>
          <w:szCs w:val="28"/>
        </w:rPr>
        <w:t>, осуществление контроля за его исполнением, составление и утверждение отчета об исполнении бюджета поселения;</w:t>
      </w:r>
      <w:r>
        <w:rPr>
          <w:sz w:val="28"/>
          <w:szCs w:val="28"/>
        </w:rPr>
        <w:t>»</w:t>
      </w:r>
    </w:p>
    <w:p w:rsidR="00AE6DBF" w:rsidRDefault="00330C77" w:rsidP="00033A58">
      <w:pPr>
        <w:autoSpaceDE w:val="0"/>
        <w:autoSpaceDN w:val="0"/>
        <w:adjustRightInd w:val="0"/>
        <w:ind w:left="-709" w:firstLine="709"/>
        <w:jc w:val="both"/>
        <w:rPr>
          <w:sz w:val="28"/>
          <w:szCs w:val="28"/>
        </w:rPr>
      </w:pPr>
      <w:r w:rsidRPr="001A5E08">
        <w:rPr>
          <w:sz w:val="28"/>
          <w:szCs w:val="28"/>
        </w:rPr>
        <w:t>3</w:t>
      </w:r>
      <w:r>
        <w:rPr>
          <w:sz w:val="28"/>
          <w:szCs w:val="28"/>
        </w:rPr>
        <w:t xml:space="preserve">. Пункт 2 статьи 6 </w:t>
      </w:r>
      <w:r w:rsidRPr="00EA45AB">
        <w:rPr>
          <w:sz w:val="28"/>
          <w:szCs w:val="28"/>
        </w:rPr>
        <w:t>приложения</w:t>
      </w:r>
      <w:r>
        <w:rPr>
          <w:sz w:val="28"/>
          <w:szCs w:val="28"/>
        </w:rPr>
        <w:t xml:space="preserve"> к решению дополнить абзацем следующего содержания </w:t>
      </w:r>
      <w:r w:rsidRPr="00AE6DBF">
        <w:rPr>
          <w:sz w:val="28"/>
          <w:szCs w:val="28"/>
        </w:rPr>
        <w:t>«</w:t>
      </w:r>
      <w:r w:rsidR="00AE6DBF" w:rsidRPr="00AE6DBF">
        <w:rPr>
          <w:sz w:val="28"/>
          <w:szCs w:val="28"/>
        </w:rPr>
        <w:t>А также иные показатели, установленные бюджетным законодательством, и настоящим Положением (кроме решений о бюджете).»</w:t>
      </w:r>
    </w:p>
    <w:p w:rsidR="00793453" w:rsidRDefault="00793453" w:rsidP="00033A58">
      <w:pPr>
        <w:autoSpaceDE w:val="0"/>
        <w:autoSpaceDN w:val="0"/>
        <w:adjustRightInd w:val="0"/>
        <w:ind w:left="-709" w:firstLine="709"/>
        <w:jc w:val="both"/>
        <w:rPr>
          <w:sz w:val="28"/>
          <w:szCs w:val="28"/>
        </w:rPr>
      </w:pPr>
      <w:r w:rsidRPr="001A5E08">
        <w:rPr>
          <w:sz w:val="28"/>
          <w:szCs w:val="28"/>
        </w:rPr>
        <w:t>4.</w:t>
      </w:r>
      <w:r w:rsidRPr="00793453">
        <w:rPr>
          <w:sz w:val="28"/>
          <w:szCs w:val="28"/>
        </w:rPr>
        <w:t xml:space="preserve"> </w:t>
      </w:r>
      <w:r>
        <w:rPr>
          <w:sz w:val="28"/>
          <w:szCs w:val="28"/>
        </w:rPr>
        <w:t xml:space="preserve">Статью 6 </w:t>
      </w:r>
      <w:r w:rsidRPr="00EA45AB">
        <w:rPr>
          <w:sz w:val="28"/>
          <w:szCs w:val="28"/>
        </w:rPr>
        <w:t>приложения</w:t>
      </w:r>
      <w:r>
        <w:rPr>
          <w:sz w:val="28"/>
          <w:szCs w:val="28"/>
        </w:rPr>
        <w:t xml:space="preserve"> к решению дополнить пунктами 4,5,6</w:t>
      </w:r>
      <w:r w:rsidR="007758C9">
        <w:rPr>
          <w:sz w:val="28"/>
          <w:szCs w:val="28"/>
        </w:rPr>
        <w:t>,7</w:t>
      </w:r>
      <w:r>
        <w:rPr>
          <w:sz w:val="28"/>
          <w:szCs w:val="28"/>
        </w:rPr>
        <w:t xml:space="preserve"> следующего содержания:</w:t>
      </w:r>
    </w:p>
    <w:p w:rsidR="00793453" w:rsidRPr="00E24BCA" w:rsidRDefault="00793453" w:rsidP="00033A58">
      <w:pPr>
        <w:autoSpaceDE w:val="0"/>
        <w:autoSpaceDN w:val="0"/>
        <w:adjustRightInd w:val="0"/>
        <w:ind w:left="-709" w:firstLine="709"/>
        <w:jc w:val="both"/>
        <w:rPr>
          <w:sz w:val="28"/>
          <w:szCs w:val="28"/>
        </w:rPr>
      </w:pPr>
      <w:r>
        <w:rPr>
          <w:sz w:val="28"/>
          <w:szCs w:val="28"/>
        </w:rPr>
        <w:t>«4.</w:t>
      </w:r>
      <w:r w:rsidRPr="00E24BCA">
        <w:rPr>
          <w:sz w:val="28"/>
          <w:szCs w:val="28"/>
        </w:rPr>
        <w:t xml:space="preserve">Проект бюджета </w:t>
      </w:r>
      <w:r>
        <w:rPr>
          <w:sz w:val="28"/>
          <w:szCs w:val="28"/>
        </w:rPr>
        <w:t>поселения</w:t>
      </w:r>
      <w:r w:rsidRPr="00E24BCA">
        <w:rPr>
          <w:sz w:val="28"/>
          <w:szCs w:val="28"/>
        </w:rPr>
        <w:t xml:space="preserve"> утверждается путём изменения параметров планового периода утверждённого бюджета и добавления к ним пар</w:t>
      </w:r>
      <w:r w:rsidRPr="00E24BCA">
        <w:rPr>
          <w:sz w:val="28"/>
          <w:szCs w:val="28"/>
        </w:rPr>
        <w:t>а</w:t>
      </w:r>
      <w:r w:rsidRPr="00E24BCA">
        <w:rPr>
          <w:sz w:val="28"/>
          <w:szCs w:val="28"/>
        </w:rPr>
        <w:t>метров второго года планового периода проекта бюджета</w:t>
      </w:r>
      <w:r>
        <w:rPr>
          <w:sz w:val="28"/>
          <w:szCs w:val="28"/>
        </w:rPr>
        <w:t xml:space="preserve"> поселения</w:t>
      </w:r>
      <w:r w:rsidRPr="00E24BCA">
        <w:rPr>
          <w:sz w:val="28"/>
          <w:szCs w:val="28"/>
        </w:rPr>
        <w:t>.</w:t>
      </w:r>
    </w:p>
    <w:p w:rsidR="00793453" w:rsidRPr="00E24BCA" w:rsidRDefault="00793453" w:rsidP="00033A58">
      <w:pPr>
        <w:ind w:left="-709" w:firstLine="709"/>
        <w:jc w:val="both"/>
        <w:rPr>
          <w:sz w:val="28"/>
          <w:szCs w:val="28"/>
        </w:rPr>
      </w:pPr>
      <w:r>
        <w:rPr>
          <w:sz w:val="28"/>
          <w:szCs w:val="28"/>
        </w:rPr>
        <w:t>5.</w:t>
      </w:r>
      <w:r w:rsidRPr="00E24BCA">
        <w:rPr>
          <w:sz w:val="28"/>
          <w:szCs w:val="28"/>
        </w:rPr>
        <w:t xml:space="preserve">Изменение параметров планового периода по доходам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доходов бюджета по кодам видов доходов, подвидов доходов, классификации се</w:t>
      </w:r>
      <w:r w:rsidRPr="00E24BCA">
        <w:rPr>
          <w:sz w:val="28"/>
          <w:szCs w:val="28"/>
        </w:rPr>
        <w:t>к</w:t>
      </w:r>
      <w:r w:rsidRPr="00E24BCA">
        <w:rPr>
          <w:sz w:val="28"/>
          <w:szCs w:val="28"/>
        </w:rPr>
        <w:t>тора государственного управления.</w:t>
      </w:r>
    </w:p>
    <w:p w:rsidR="00664B6B" w:rsidRDefault="00793453" w:rsidP="00033A58">
      <w:pPr>
        <w:ind w:left="-709" w:firstLine="709"/>
        <w:jc w:val="both"/>
        <w:rPr>
          <w:sz w:val="28"/>
          <w:szCs w:val="28"/>
        </w:rPr>
      </w:pPr>
      <w:r>
        <w:rPr>
          <w:sz w:val="28"/>
          <w:szCs w:val="28"/>
        </w:rPr>
        <w:t>6.</w:t>
      </w:r>
      <w:r w:rsidRPr="00E24BCA">
        <w:rPr>
          <w:sz w:val="28"/>
          <w:szCs w:val="28"/>
        </w:rPr>
        <w:t xml:space="preserve">Изменение параметров планового периода по расходам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бюджетных ассигнований либо включения в структуру расходов бюджетных а</w:t>
      </w:r>
      <w:r w:rsidRPr="00E24BCA">
        <w:rPr>
          <w:sz w:val="28"/>
          <w:szCs w:val="28"/>
        </w:rPr>
        <w:t>с</w:t>
      </w:r>
      <w:r w:rsidRPr="00E24BCA">
        <w:rPr>
          <w:sz w:val="28"/>
          <w:szCs w:val="28"/>
        </w:rPr>
        <w:t>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 подгруппам видов расходов.</w:t>
      </w:r>
    </w:p>
    <w:p w:rsidR="00793453" w:rsidRDefault="00664B6B" w:rsidP="00033A58">
      <w:pPr>
        <w:ind w:left="-709" w:firstLine="709"/>
        <w:jc w:val="both"/>
        <w:rPr>
          <w:sz w:val="28"/>
          <w:szCs w:val="28"/>
        </w:rPr>
      </w:pPr>
      <w:r>
        <w:rPr>
          <w:sz w:val="28"/>
          <w:szCs w:val="28"/>
        </w:rPr>
        <w:lastRenderedPageBreak/>
        <w:t xml:space="preserve">7. </w:t>
      </w:r>
      <w:r w:rsidR="00F75ABB">
        <w:rPr>
          <w:sz w:val="28"/>
          <w:szCs w:val="28"/>
        </w:rPr>
        <w:t>В</w:t>
      </w:r>
      <w:r>
        <w:rPr>
          <w:sz w:val="28"/>
          <w:szCs w:val="28"/>
        </w:rPr>
        <w:t xml:space="preserve"> проекте решения о бюджете поселения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Администрации города.</w:t>
      </w:r>
      <w:r w:rsidR="00793453">
        <w:rPr>
          <w:sz w:val="28"/>
          <w:szCs w:val="28"/>
        </w:rPr>
        <w:t>»</w:t>
      </w:r>
    </w:p>
    <w:p w:rsidR="00EA45AB" w:rsidRDefault="00D74088" w:rsidP="00033A58">
      <w:pPr>
        <w:autoSpaceDE w:val="0"/>
        <w:autoSpaceDN w:val="0"/>
        <w:adjustRightInd w:val="0"/>
        <w:ind w:left="-709" w:firstLine="709"/>
        <w:jc w:val="both"/>
        <w:rPr>
          <w:sz w:val="28"/>
          <w:szCs w:val="28"/>
        </w:rPr>
      </w:pPr>
      <w:r>
        <w:rPr>
          <w:sz w:val="28"/>
          <w:szCs w:val="28"/>
        </w:rPr>
        <w:t>5</w:t>
      </w:r>
      <w:r w:rsidR="00BF5992">
        <w:rPr>
          <w:sz w:val="28"/>
          <w:szCs w:val="28"/>
        </w:rPr>
        <w:t>.</w:t>
      </w:r>
      <w:r w:rsidR="00EA45AB" w:rsidRPr="00EA45AB">
        <w:rPr>
          <w:b/>
          <w:sz w:val="28"/>
          <w:szCs w:val="28"/>
        </w:rPr>
        <w:t xml:space="preserve"> </w:t>
      </w:r>
      <w:r w:rsidR="007758C9">
        <w:rPr>
          <w:sz w:val="28"/>
          <w:szCs w:val="28"/>
        </w:rPr>
        <w:t>Пункт 1</w:t>
      </w:r>
      <w:r w:rsidR="00EA45AB" w:rsidRPr="00EA45AB">
        <w:rPr>
          <w:sz w:val="28"/>
          <w:szCs w:val="28"/>
        </w:rPr>
        <w:t xml:space="preserve"> </w:t>
      </w:r>
      <w:r w:rsidR="007758C9">
        <w:rPr>
          <w:sz w:val="28"/>
          <w:szCs w:val="28"/>
        </w:rPr>
        <w:t>с</w:t>
      </w:r>
      <w:r w:rsidR="00EA45AB" w:rsidRPr="00EA45AB">
        <w:rPr>
          <w:sz w:val="28"/>
          <w:szCs w:val="28"/>
        </w:rPr>
        <w:t>тать</w:t>
      </w:r>
      <w:r w:rsidR="007758C9">
        <w:rPr>
          <w:sz w:val="28"/>
          <w:szCs w:val="28"/>
        </w:rPr>
        <w:t>и</w:t>
      </w:r>
      <w:r w:rsidR="00EA45AB" w:rsidRPr="00EA45AB">
        <w:rPr>
          <w:sz w:val="28"/>
          <w:szCs w:val="28"/>
        </w:rPr>
        <w:t xml:space="preserve"> 7 приложения</w:t>
      </w:r>
      <w:r w:rsidR="00EA45AB">
        <w:rPr>
          <w:sz w:val="28"/>
          <w:szCs w:val="28"/>
        </w:rPr>
        <w:t xml:space="preserve"> </w:t>
      </w:r>
      <w:r w:rsidR="00A10BD5">
        <w:rPr>
          <w:sz w:val="28"/>
          <w:szCs w:val="28"/>
        </w:rPr>
        <w:t xml:space="preserve">к решению </w:t>
      </w:r>
      <w:r w:rsidR="00EA45AB">
        <w:rPr>
          <w:sz w:val="28"/>
          <w:szCs w:val="28"/>
        </w:rPr>
        <w:t>изложить в следующей редакции:</w:t>
      </w:r>
    </w:p>
    <w:p w:rsidR="00EA45AB" w:rsidRDefault="00EA45AB" w:rsidP="00033A58">
      <w:pPr>
        <w:ind w:left="-709" w:firstLine="709"/>
        <w:jc w:val="both"/>
        <w:rPr>
          <w:bCs/>
          <w:sz w:val="28"/>
          <w:szCs w:val="28"/>
        </w:rPr>
      </w:pPr>
      <w:r>
        <w:rPr>
          <w:bCs/>
          <w:sz w:val="28"/>
          <w:szCs w:val="28"/>
        </w:rPr>
        <w:t>«</w:t>
      </w:r>
      <w:r>
        <w:rPr>
          <w:sz w:val="28"/>
          <w:szCs w:val="28"/>
        </w:rPr>
        <w:t>Статья</w:t>
      </w:r>
      <w:r w:rsidRPr="00C0289A">
        <w:rPr>
          <w:bCs/>
          <w:sz w:val="28"/>
          <w:szCs w:val="28"/>
        </w:rPr>
        <w:t xml:space="preserve"> </w:t>
      </w:r>
      <w:r>
        <w:rPr>
          <w:bCs/>
          <w:sz w:val="28"/>
          <w:szCs w:val="28"/>
        </w:rPr>
        <w:t xml:space="preserve">7. </w:t>
      </w:r>
      <w:r w:rsidRPr="00EA45AB">
        <w:rPr>
          <w:bCs/>
          <w:sz w:val="28"/>
          <w:szCs w:val="28"/>
        </w:rPr>
        <w:t>Сведения, необх</w:t>
      </w:r>
      <w:r>
        <w:rPr>
          <w:bCs/>
          <w:sz w:val="28"/>
          <w:szCs w:val="28"/>
        </w:rPr>
        <w:t xml:space="preserve">одимые для составления бюджета </w:t>
      </w:r>
      <w:r w:rsidRPr="00EA45AB">
        <w:rPr>
          <w:bCs/>
          <w:sz w:val="28"/>
          <w:szCs w:val="28"/>
        </w:rPr>
        <w:t>поселения</w:t>
      </w:r>
    </w:p>
    <w:p w:rsidR="00EA45AB" w:rsidRDefault="00EA45AB" w:rsidP="00033A58">
      <w:pPr>
        <w:ind w:left="-709" w:firstLine="709"/>
        <w:jc w:val="both"/>
        <w:rPr>
          <w:bCs/>
          <w:sz w:val="28"/>
          <w:szCs w:val="28"/>
        </w:rPr>
      </w:pPr>
      <w:r w:rsidRPr="00C0289A">
        <w:rPr>
          <w:bCs/>
          <w:sz w:val="28"/>
          <w:szCs w:val="28"/>
        </w:rPr>
        <w:t xml:space="preserve">1. </w:t>
      </w:r>
      <w:r>
        <w:rPr>
          <w:bCs/>
          <w:sz w:val="28"/>
          <w:szCs w:val="28"/>
        </w:rPr>
        <w:t>С</w:t>
      </w:r>
      <w:r w:rsidRPr="00C0289A">
        <w:rPr>
          <w:bCs/>
          <w:sz w:val="28"/>
          <w:szCs w:val="28"/>
        </w:rPr>
        <w:t xml:space="preserve">оставления проекта бюджета  поселения  </w:t>
      </w:r>
      <w:r>
        <w:rPr>
          <w:bCs/>
          <w:sz w:val="28"/>
          <w:szCs w:val="28"/>
        </w:rPr>
        <w:t>основывается</w:t>
      </w:r>
      <w:r w:rsidRPr="00C0289A">
        <w:rPr>
          <w:bCs/>
          <w:sz w:val="28"/>
          <w:szCs w:val="28"/>
        </w:rPr>
        <w:t xml:space="preserve"> </w:t>
      </w:r>
      <w:r>
        <w:rPr>
          <w:bCs/>
          <w:sz w:val="28"/>
          <w:szCs w:val="28"/>
        </w:rPr>
        <w:t>на</w:t>
      </w:r>
      <w:r w:rsidRPr="00C0289A">
        <w:rPr>
          <w:bCs/>
          <w:sz w:val="28"/>
          <w:szCs w:val="28"/>
        </w:rPr>
        <w:t>:</w:t>
      </w:r>
    </w:p>
    <w:p w:rsidR="00EA45AB" w:rsidRDefault="00EA45AB" w:rsidP="00033A58">
      <w:pPr>
        <w:autoSpaceDE w:val="0"/>
        <w:autoSpaceDN w:val="0"/>
        <w:adjustRightInd w:val="0"/>
        <w:ind w:left="-709" w:firstLine="709"/>
        <w:jc w:val="both"/>
        <w:rPr>
          <w:sz w:val="28"/>
          <w:szCs w:val="28"/>
        </w:rPr>
      </w:pPr>
      <w:r>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45AB" w:rsidRPr="00B07970" w:rsidRDefault="00EA45AB" w:rsidP="00033A58">
      <w:pPr>
        <w:autoSpaceDE w:val="0"/>
        <w:autoSpaceDN w:val="0"/>
        <w:adjustRightInd w:val="0"/>
        <w:ind w:left="-709" w:firstLine="709"/>
        <w:jc w:val="both"/>
        <w:rPr>
          <w:sz w:val="28"/>
          <w:szCs w:val="28"/>
        </w:rPr>
      </w:pPr>
      <w:r w:rsidRPr="00B07970">
        <w:rPr>
          <w:sz w:val="28"/>
          <w:szCs w:val="28"/>
        </w:rPr>
        <w:t xml:space="preserve">-основных </w:t>
      </w:r>
      <w:hyperlink r:id="rId14" w:history="1">
        <w:r w:rsidRPr="00B07970">
          <w:rPr>
            <w:sz w:val="28"/>
            <w:szCs w:val="28"/>
          </w:rPr>
          <w:t>направлениях</w:t>
        </w:r>
      </w:hyperlink>
      <w:r w:rsidRPr="00B07970">
        <w:rPr>
          <w:sz w:val="28"/>
          <w:szCs w:val="28"/>
        </w:rPr>
        <w:t xml:space="preserve"> бюджетной политики и основных </w:t>
      </w:r>
      <w:hyperlink r:id="rId15" w:history="1">
        <w:r w:rsidRPr="00B07970">
          <w:rPr>
            <w:sz w:val="28"/>
            <w:szCs w:val="28"/>
          </w:rPr>
          <w:t>направлениях</w:t>
        </w:r>
      </w:hyperlink>
      <w:r w:rsidRPr="00B07970">
        <w:rPr>
          <w:sz w:val="28"/>
          <w:szCs w:val="28"/>
        </w:rPr>
        <w:t xml:space="preserve"> налоговой политики;</w:t>
      </w:r>
    </w:p>
    <w:p w:rsidR="00EA45AB" w:rsidRDefault="00EA45AB" w:rsidP="00033A58">
      <w:pPr>
        <w:autoSpaceDE w:val="0"/>
        <w:autoSpaceDN w:val="0"/>
        <w:adjustRightInd w:val="0"/>
        <w:ind w:left="-709" w:firstLine="709"/>
        <w:jc w:val="both"/>
        <w:rPr>
          <w:sz w:val="28"/>
          <w:szCs w:val="28"/>
        </w:rPr>
      </w:pPr>
      <w:r>
        <w:rPr>
          <w:sz w:val="28"/>
          <w:szCs w:val="28"/>
        </w:rPr>
        <w:t>-прогнозе социально-экономического развития;</w:t>
      </w:r>
    </w:p>
    <w:p w:rsidR="00EA45AB" w:rsidRDefault="00EA45AB" w:rsidP="00033A58">
      <w:pPr>
        <w:autoSpaceDE w:val="0"/>
        <w:autoSpaceDN w:val="0"/>
        <w:adjustRightInd w:val="0"/>
        <w:ind w:left="-709" w:firstLine="709"/>
        <w:jc w:val="both"/>
        <w:rPr>
          <w:sz w:val="28"/>
          <w:szCs w:val="28"/>
        </w:rPr>
      </w:pPr>
      <w:r>
        <w:rPr>
          <w:sz w:val="28"/>
          <w:szCs w:val="28"/>
        </w:rPr>
        <w:t>-бюджетном прогнозе (проекте бюджетного прогноза, проекте изменений бюджетного прогноза) на долгосрочный период;</w:t>
      </w:r>
    </w:p>
    <w:p w:rsidR="00EA45AB" w:rsidRDefault="00EA45AB" w:rsidP="00033A58">
      <w:pPr>
        <w:autoSpaceDE w:val="0"/>
        <w:autoSpaceDN w:val="0"/>
        <w:adjustRightInd w:val="0"/>
        <w:ind w:left="-709" w:firstLine="709"/>
        <w:jc w:val="both"/>
        <w:rPr>
          <w:sz w:val="28"/>
          <w:szCs w:val="28"/>
        </w:rPr>
      </w:pPr>
      <w:r>
        <w:rPr>
          <w:sz w:val="28"/>
          <w:szCs w:val="28"/>
        </w:rPr>
        <w:t>-</w:t>
      </w:r>
      <w:r w:rsidR="001A5E08">
        <w:rPr>
          <w:sz w:val="28"/>
          <w:szCs w:val="28"/>
        </w:rPr>
        <w:t xml:space="preserve"> </w:t>
      </w:r>
      <w:r>
        <w:rPr>
          <w:sz w:val="28"/>
          <w:szCs w:val="28"/>
        </w:rPr>
        <w:t>муниципальных програ</w:t>
      </w:r>
      <w:r w:rsidR="001A5E08">
        <w:rPr>
          <w:sz w:val="28"/>
          <w:szCs w:val="28"/>
        </w:rPr>
        <w:t xml:space="preserve">ммах (проектах </w:t>
      </w:r>
      <w:r>
        <w:rPr>
          <w:sz w:val="28"/>
          <w:szCs w:val="28"/>
        </w:rPr>
        <w:t>мун</w:t>
      </w:r>
      <w:r w:rsidR="001A5E08">
        <w:rPr>
          <w:sz w:val="28"/>
          <w:szCs w:val="28"/>
        </w:rPr>
        <w:t xml:space="preserve">иципальных </w:t>
      </w:r>
      <w:r>
        <w:rPr>
          <w:sz w:val="28"/>
          <w:szCs w:val="28"/>
        </w:rPr>
        <w:t>программ, проектах изменений указанных программ).».</w:t>
      </w:r>
    </w:p>
    <w:p w:rsidR="00D74088" w:rsidRPr="00B70266" w:rsidRDefault="00D74088" w:rsidP="00033A58">
      <w:pPr>
        <w:ind w:left="-709" w:firstLine="709"/>
        <w:rPr>
          <w:sz w:val="28"/>
          <w:szCs w:val="28"/>
        </w:rPr>
      </w:pPr>
      <w:r w:rsidRPr="00B70266">
        <w:rPr>
          <w:sz w:val="28"/>
          <w:szCs w:val="28"/>
        </w:rPr>
        <w:t>6. Статью  11</w:t>
      </w:r>
      <w:r w:rsidR="007758C9" w:rsidRPr="007758C9">
        <w:rPr>
          <w:color w:val="000000"/>
          <w:sz w:val="28"/>
          <w:szCs w:val="28"/>
        </w:rPr>
        <w:t xml:space="preserve"> </w:t>
      </w:r>
      <w:r w:rsidR="007758C9" w:rsidRPr="00B70266">
        <w:rPr>
          <w:color w:val="000000"/>
          <w:sz w:val="28"/>
          <w:szCs w:val="28"/>
        </w:rPr>
        <w:t xml:space="preserve">приложения к решению </w:t>
      </w:r>
      <w:r w:rsidRPr="00B70266">
        <w:rPr>
          <w:sz w:val="28"/>
          <w:szCs w:val="28"/>
        </w:rPr>
        <w:t>исключить.</w:t>
      </w:r>
    </w:p>
    <w:p w:rsidR="0021698F" w:rsidRPr="00B70266" w:rsidRDefault="00B70266" w:rsidP="00033A58">
      <w:pPr>
        <w:autoSpaceDE w:val="0"/>
        <w:autoSpaceDN w:val="0"/>
        <w:adjustRightInd w:val="0"/>
        <w:ind w:left="-709" w:firstLine="709"/>
        <w:jc w:val="both"/>
        <w:rPr>
          <w:color w:val="000000"/>
          <w:sz w:val="28"/>
          <w:szCs w:val="28"/>
        </w:rPr>
      </w:pPr>
      <w:r w:rsidRPr="00B70266">
        <w:rPr>
          <w:sz w:val="28"/>
          <w:szCs w:val="28"/>
        </w:rPr>
        <w:t>7</w:t>
      </w:r>
      <w:r w:rsidR="00EA45AB" w:rsidRPr="00B70266">
        <w:rPr>
          <w:sz w:val="28"/>
          <w:szCs w:val="28"/>
        </w:rPr>
        <w:t>.</w:t>
      </w:r>
      <w:r w:rsidR="007758C9">
        <w:rPr>
          <w:color w:val="000000"/>
          <w:sz w:val="28"/>
          <w:szCs w:val="28"/>
        </w:rPr>
        <w:t xml:space="preserve"> Абзац 8 статьи</w:t>
      </w:r>
      <w:r w:rsidR="0021698F" w:rsidRPr="00B70266">
        <w:rPr>
          <w:color w:val="000000"/>
          <w:sz w:val="28"/>
          <w:szCs w:val="28"/>
        </w:rPr>
        <w:t xml:space="preserve"> 12</w:t>
      </w:r>
      <w:r w:rsidR="00727D38" w:rsidRPr="00B70266">
        <w:rPr>
          <w:color w:val="000000"/>
          <w:sz w:val="28"/>
          <w:szCs w:val="28"/>
        </w:rPr>
        <w:t xml:space="preserve"> </w:t>
      </w:r>
      <w:r w:rsidR="0021698F" w:rsidRPr="00B70266">
        <w:rPr>
          <w:color w:val="000000"/>
          <w:sz w:val="28"/>
          <w:szCs w:val="28"/>
        </w:rPr>
        <w:t>приложения к решению изложить в следующей  редакции:</w:t>
      </w:r>
    </w:p>
    <w:p w:rsidR="0021698F" w:rsidRPr="00B70266" w:rsidRDefault="0021698F" w:rsidP="00033A58">
      <w:pPr>
        <w:autoSpaceDE w:val="0"/>
        <w:autoSpaceDN w:val="0"/>
        <w:adjustRightInd w:val="0"/>
        <w:ind w:left="-709" w:firstLine="709"/>
        <w:jc w:val="both"/>
        <w:rPr>
          <w:sz w:val="28"/>
          <w:szCs w:val="28"/>
        </w:rPr>
      </w:pPr>
      <w:r w:rsidRPr="00B70266">
        <w:rPr>
          <w:color w:val="000000"/>
          <w:sz w:val="28"/>
          <w:szCs w:val="28"/>
        </w:rPr>
        <w:t>«</w:t>
      </w:r>
      <w:r w:rsidRPr="00B70266">
        <w:rPr>
          <w:sz w:val="28"/>
          <w:szCs w:val="28"/>
        </w:rPr>
        <w:t>паспорта государственных (муниципальных) программ (проекты изменений в указанные паспорта).»</w:t>
      </w:r>
    </w:p>
    <w:p w:rsidR="00EA45AB" w:rsidRPr="00B70266" w:rsidRDefault="00B70266" w:rsidP="00033A58">
      <w:pPr>
        <w:autoSpaceDE w:val="0"/>
        <w:autoSpaceDN w:val="0"/>
        <w:adjustRightInd w:val="0"/>
        <w:ind w:left="-709" w:firstLine="709"/>
        <w:jc w:val="both"/>
        <w:rPr>
          <w:sz w:val="28"/>
          <w:szCs w:val="28"/>
        </w:rPr>
      </w:pPr>
      <w:r w:rsidRPr="00B70266">
        <w:rPr>
          <w:sz w:val="28"/>
          <w:szCs w:val="28"/>
        </w:rPr>
        <w:t>8</w:t>
      </w:r>
      <w:r w:rsidR="00A10BD5" w:rsidRPr="00B70266">
        <w:rPr>
          <w:sz w:val="28"/>
          <w:szCs w:val="28"/>
        </w:rPr>
        <w:t>.Пункт 1 статьи 12</w:t>
      </w:r>
      <w:r>
        <w:rPr>
          <w:sz w:val="28"/>
          <w:szCs w:val="28"/>
        </w:rPr>
        <w:t xml:space="preserve"> </w:t>
      </w:r>
      <w:r w:rsidR="00A10BD5" w:rsidRPr="00B70266">
        <w:rPr>
          <w:sz w:val="28"/>
          <w:szCs w:val="28"/>
        </w:rPr>
        <w:t xml:space="preserve">приложения </w:t>
      </w:r>
      <w:r w:rsidR="00A10BD5" w:rsidRPr="00B70266">
        <w:rPr>
          <w:color w:val="000000"/>
          <w:sz w:val="28"/>
          <w:szCs w:val="28"/>
        </w:rPr>
        <w:t xml:space="preserve">к решению дополнить абзацами 11,12 следующего содержания: </w:t>
      </w:r>
    </w:p>
    <w:p w:rsidR="00F50709" w:rsidRPr="00B70266" w:rsidRDefault="00A10BD5" w:rsidP="00033A58">
      <w:pPr>
        <w:autoSpaceDE w:val="0"/>
        <w:autoSpaceDN w:val="0"/>
        <w:adjustRightInd w:val="0"/>
        <w:ind w:left="-709" w:firstLine="709"/>
        <w:jc w:val="both"/>
        <w:rPr>
          <w:sz w:val="28"/>
          <w:szCs w:val="28"/>
        </w:rPr>
      </w:pPr>
      <w:r w:rsidRPr="00B70266">
        <w:rPr>
          <w:sz w:val="28"/>
          <w:szCs w:val="28"/>
        </w:rPr>
        <w:t xml:space="preserve">«- </w:t>
      </w:r>
      <w:r w:rsidR="00F50709" w:rsidRPr="00B70266">
        <w:rPr>
          <w:sz w:val="28"/>
          <w:szCs w:val="28"/>
        </w:rPr>
        <w:t xml:space="preserve">основные </w:t>
      </w:r>
      <w:hyperlink r:id="rId16" w:history="1">
        <w:r w:rsidR="00F50709" w:rsidRPr="00B70266">
          <w:rPr>
            <w:sz w:val="28"/>
            <w:szCs w:val="28"/>
          </w:rPr>
          <w:t>направления</w:t>
        </w:r>
      </w:hyperlink>
      <w:r w:rsidR="00F50709" w:rsidRPr="00B70266">
        <w:rPr>
          <w:sz w:val="28"/>
          <w:szCs w:val="28"/>
        </w:rPr>
        <w:t xml:space="preserve"> бюджетной политики и основные </w:t>
      </w:r>
      <w:hyperlink r:id="rId17" w:history="1">
        <w:r w:rsidR="00F50709" w:rsidRPr="00B70266">
          <w:rPr>
            <w:sz w:val="28"/>
            <w:szCs w:val="28"/>
          </w:rPr>
          <w:t>направления</w:t>
        </w:r>
      </w:hyperlink>
      <w:r w:rsidR="00F50709" w:rsidRPr="00B70266">
        <w:rPr>
          <w:sz w:val="28"/>
          <w:szCs w:val="28"/>
        </w:rPr>
        <w:t xml:space="preserve"> налоговой политики;</w:t>
      </w:r>
      <w:r w:rsidRPr="00B70266">
        <w:rPr>
          <w:sz w:val="28"/>
          <w:szCs w:val="28"/>
        </w:rPr>
        <w:t>»</w:t>
      </w:r>
    </w:p>
    <w:p w:rsidR="00A10BD5" w:rsidRPr="00B70266" w:rsidRDefault="00A10BD5" w:rsidP="00033A58">
      <w:pPr>
        <w:autoSpaceDE w:val="0"/>
        <w:autoSpaceDN w:val="0"/>
        <w:adjustRightInd w:val="0"/>
        <w:ind w:left="-709" w:firstLine="709"/>
        <w:jc w:val="both"/>
        <w:rPr>
          <w:sz w:val="28"/>
          <w:szCs w:val="28"/>
        </w:rPr>
      </w:pPr>
      <w:r w:rsidRPr="00B70266">
        <w:rPr>
          <w:sz w:val="28"/>
          <w:szCs w:val="28"/>
        </w:rPr>
        <w:t>«-реестры источников  доходов бюджетов  системы Российской Федерации»</w:t>
      </w:r>
    </w:p>
    <w:p w:rsidR="009E4E18" w:rsidRPr="00B70266" w:rsidRDefault="00B70266" w:rsidP="00033A58">
      <w:pPr>
        <w:autoSpaceDE w:val="0"/>
        <w:autoSpaceDN w:val="0"/>
        <w:adjustRightInd w:val="0"/>
        <w:ind w:left="-709" w:firstLine="709"/>
        <w:jc w:val="both"/>
        <w:rPr>
          <w:sz w:val="28"/>
          <w:szCs w:val="28"/>
        </w:rPr>
      </w:pPr>
      <w:r w:rsidRPr="00B70266">
        <w:rPr>
          <w:sz w:val="28"/>
          <w:szCs w:val="28"/>
        </w:rPr>
        <w:t>9</w:t>
      </w:r>
      <w:r w:rsidR="009E4E18" w:rsidRPr="00B70266">
        <w:rPr>
          <w:sz w:val="28"/>
          <w:szCs w:val="28"/>
        </w:rPr>
        <w:t xml:space="preserve">. </w:t>
      </w:r>
      <w:r w:rsidR="00E42A04" w:rsidRPr="00B70266">
        <w:rPr>
          <w:sz w:val="28"/>
          <w:szCs w:val="28"/>
        </w:rPr>
        <w:t>В п</w:t>
      </w:r>
      <w:r w:rsidR="007758C9">
        <w:rPr>
          <w:sz w:val="28"/>
          <w:szCs w:val="28"/>
        </w:rPr>
        <w:t>ункте 5 статьи</w:t>
      </w:r>
      <w:r w:rsidR="00E42A04" w:rsidRPr="00B70266">
        <w:rPr>
          <w:sz w:val="28"/>
          <w:szCs w:val="28"/>
        </w:rPr>
        <w:t xml:space="preserve"> 24</w:t>
      </w:r>
      <w:r>
        <w:rPr>
          <w:sz w:val="28"/>
          <w:szCs w:val="28"/>
        </w:rPr>
        <w:t xml:space="preserve"> </w:t>
      </w:r>
      <w:r w:rsidR="00E42A04" w:rsidRPr="00B70266">
        <w:rPr>
          <w:sz w:val="28"/>
          <w:szCs w:val="28"/>
        </w:rPr>
        <w:t>приложения к решению слово «(зачета) заменить словами «(зачета, уточнения)»</w:t>
      </w:r>
    </w:p>
    <w:p w:rsidR="00646150" w:rsidRPr="001A5E08" w:rsidRDefault="0025070B" w:rsidP="00033A58">
      <w:pPr>
        <w:autoSpaceDE w:val="0"/>
        <w:autoSpaceDN w:val="0"/>
        <w:adjustRightInd w:val="0"/>
        <w:ind w:left="-709" w:firstLine="709"/>
        <w:jc w:val="both"/>
        <w:rPr>
          <w:color w:val="000000"/>
          <w:sz w:val="28"/>
          <w:szCs w:val="28"/>
        </w:rPr>
      </w:pPr>
      <w:r w:rsidRPr="00B70266">
        <w:rPr>
          <w:sz w:val="28"/>
          <w:szCs w:val="28"/>
        </w:rPr>
        <w:t>1</w:t>
      </w:r>
      <w:r w:rsidR="00B70266" w:rsidRPr="00B70266">
        <w:rPr>
          <w:sz w:val="28"/>
          <w:szCs w:val="28"/>
        </w:rPr>
        <w:t>0</w:t>
      </w:r>
      <w:r w:rsidR="007758C9">
        <w:rPr>
          <w:sz w:val="28"/>
          <w:szCs w:val="28"/>
        </w:rPr>
        <w:t>.Вункт 1 статьи</w:t>
      </w:r>
      <w:r w:rsidR="00646150" w:rsidRPr="00B70266">
        <w:rPr>
          <w:sz w:val="28"/>
          <w:szCs w:val="28"/>
        </w:rPr>
        <w:t xml:space="preserve"> 25</w:t>
      </w:r>
      <w:r w:rsidR="00727D38" w:rsidRPr="00B70266">
        <w:rPr>
          <w:sz w:val="28"/>
          <w:szCs w:val="28"/>
        </w:rPr>
        <w:t xml:space="preserve"> </w:t>
      </w:r>
      <w:r w:rsidR="00646150" w:rsidRPr="00B70266">
        <w:rPr>
          <w:sz w:val="28"/>
          <w:szCs w:val="28"/>
        </w:rPr>
        <w:t>приложения</w:t>
      </w:r>
      <w:r w:rsidR="00646150" w:rsidRPr="001A5E08">
        <w:rPr>
          <w:sz w:val="28"/>
          <w:szCs w:val="28"/>
        </w:rPr>
        <w:t xml:space="preserve"> к решению </w:t>
      </w:r>
      <w:r w:rsidR="00646150" w:rsidRPr="001A5E08">
        <w:rPr>
          <w:color w:val="000000"/>
          <w:sz w:val="28"/>
          <w:szCs w:val="28"/>
        </w:rPr>
        <w:t>изложить в следующей  редакции:</w:t>
      </w:r>
    </w:p>
    <w:p w:rsidR="00646150" w:rsidRDefault="00646150" w:rsidP="00033A58">
      <w:pPr>
        <w:autoSpaceDE w:val="0"/>
        <w:autoSpaceDN w:val="0"/>
        <w:adjustRightInd w:val="0"/>
        <w:ind w:left="-709" w:firstLine="709"/>
        <w:jc w:val="both"/>
        <w:rPr>
          <w:b/>
          <w:sz w:val="28"/>
          <w:szCs w:val="28"/>
        </w:rPr>
      </w:pPr>
      <w:r w:rsidRPr="001A5E08">
        <w:rPr>
          <w:sz w:val="28"/>
          <w:szCs w:val="28"/>
        </w:rPr>
        <w:t>«</w:t>
      </w:r>
      <w:r w:rsidR="007758C9">
        <w:rPr>
          <w:sz w:val="28"/>
          <w:szCs w:val="28"/>
        </w:rPr>
        <w:t>1.</w:t>
      </w:r>
      <w:r w:rsidRPr="001A5E08">
        <w:rPr>
          <w:sz w:val="28"/>
          <w:szCs w:val="28"/>
        </w:rPr>
        <w:t xml:space="preserve">Исполнение бюджета поселения по расходам осуществляется в </w:t>
      </w:r>
      <w:hyperlink r:id="rId18" w:history="1">
        <w:r w:rsidRPr="001A5E08">
          <w:rPr>
            <w:sz w:val="28"/>
            <w:szCs w:val="28"/>
          </w:rPr>
          <w:t>порядке</w:t>
        </w:r>
      </w:hyperlink>
      <w:r w:rsidRPr="001A5E08">
        <w:rPr>
          <w:sz w:val="28"/>
          <w:szCs w:val="28"/>
        </w:rPr>
        <w:t xml:space="preserve">, установленном Администрацией города, с соблюдением требований </w:t>
      </w:r>
      <w:r w:rsidR="007A00D0" w:rsidRPr="001A5E08">
        <w:rPr>
          <w:bCs/>
          <w:sz w:val="28"/>
          <w:szCs w:val="28"/>
        </w:rPr>
        <w:t>бюджетного законодательства</w:t>
      </w:r>
      <w:r w:rsidRPr="001A5E08">
        <w:rPr>
          <w:sz w:val="28"/>
          <w:szCs w:val="28"/>
        </w:rPr>
        <w:t>.»</w:t>
      </w:r>
    </w:p>
    <w:p w:rsidR="003F1953" w:rsidRPr="001A5E08" w:rsidRDefault="007A219E" w:rsidP="00033A58">
      <w:pPr>
        <w:autoSpaceDE w:val="0"/>
        <w:autoSpaceDN w:val="0"/>
        <w:adjustRightInd w:val="0"/>
        <w:ind w:left="-709" w:firstLine="709"/>
        <w:jc w:val="both"/>
        <w:rPr>
          <w:color w:val="000000"/>
          <w:sz w:val="28"/>
          <w:szCs w:val="28"/>
        </w:rPr>
      </w:pPr>
      <w:r w:rsidRPr="001A5E08">
        <w:rPr>
          <w:sz w:val="28"/>
          <w:szCs w:val="28"/>
        </w:rPr>
        <w:t>1</w:t>
      </w:r>
      <w:r w:rsidR="00DA16C2">
        <w:rPr>
          <w:sz w:val="28"/>
          <w:szCs w:val="28"/>
        </w:rPr>
        <w:t>1</w:t>
      </w:r>
      <w:r w:rsidR="00165184" w:rsidRPr="001A5E08">
        <w:rPr>
          <w:sz w:val="28"/>
          <w:szCs w:val="28"/>
        </w:rPr>
        <w:t>.</w:t>
      </w:r>
      <w:r w:rsidR="009E4E18" w:rsidRPr="001A5E08">
        <w:rPr>
          <w:sz w:val="28"/>
          <w:szCs w:val="28"/>
        </w:rPr>
        <w:t xml:space="preserve"> </w:t>
      </w:r>
      <w:r w:rsidR="007758C9">
        <w:rPr>
          <w:sz w:val="28"/>
          <w:szCs w:val="28"/>
        </w:rPr>
        <w:t xml:space="preserve">Пункт </w:t>
      </w:r>
      <w:r w:rsidR="009E4E18" w:rsidRPr="001A5E08">
        <w:rPr>
          <w:sz w:val="28"/>
          <w:szCs w:val="28"/>
        </w:rPr>
        <w:t>7.5 статьи 26</w:t>
      </w:r>
      <w:r w:rsidR="001A5E08">
        <w:rPr>
          <w:sz w:val="28"/>
          <w:szCs w:val="28"/>
        </w:rPr>
        <w:t xml:space="preserve"> </w:t>
      </w:r>
      <w:r w:rsidR="009E4E18" w:rsidRPr="001A5E08">
        <w:rPr>
          <w:sz w:val="28"/>
          <w:szCs w:val="28"/>
        </w:rPr>
        <w:t xml:space="preserve">приложения к решению </w:t>
      </w:r>
      <w:r w:rsidR="003F1953" w:rsidRPr="001A5E08">
        <w:rPr>
          <w:color w:val="000000"/>
          <w:sz w:val="28"/>
          <w:szCs w:val="28"/>
        </w:rPr>
        <w:t>изложить в следующей  редакции:</w:t>
      </w:r>
    </w:p>
    <w:p w:rsidR="00CE7DAE" w:rsidRPr="001A5E08" w:rsidRDefault="00CE7B35" w:rsidP="00033A58">
      <w:pPr>
        <w:autoSpaceDE w:val="0"/>
        <w:autoSpaceDN w:val="0"/>
        <w:adjustRightInd w:val="0"/>
        <w:ind w:left="-709" w:firstLine="709"/>
        <w:jc w:val="both"/>
        <w:rPr>
          <w:sz w:val="28"/>
          <w:szCs w:val="28"/>
        </w:rPr>
      </w:pPr>
      <w:r w:rsidRPr="001A5E08">
        <w:rPr>
          <w:sz w:val="28"/>
          <w:szCs w:val="28"/>
        </w:rPr>
        <w:t xml:space="preserve"> </w:t>
      </w:r>
      <w:r w:rsidR="003F1953" w:rsidRPr="001A5E08">
        <w:rPr>
          <w:sz w:val="28"/>
          <w:szCs w:val="28"/>
        </w:rPr>
        <w:t>«</w:t>
      </w:r>
      <w:r w:rsidR="007758C9">
        <w:rPr>
          <w:sz w:val="28"/>
          <w:szCs w:val="28"/>
        </w:rPr>
        <w:t>7.5. С</w:t>
      </w:r>
      <w:r w:rsidR="00CE7DAE" w:rsidRPr="001A5E08">
        <w:rPr>
          <w:sz w:val="28"/>
          <w:szCs w:val="28"/>
        </w:rPr>
        <w:t>водный годовой доклад о ходе реализации и об оценке эффективности муниципальных программ муниципального образования</w:t>
      </w:r>
      <w:r w:rsidR="007758C9">
        <w:rPr>
          <w:sz w:val="28"/>
          <w:szCs w:val="28"/>
        </w:rPr>
        <w:t>.</w:t>
      </w:r>
      <w:r w:rsidR="00CE7DAE" w:rsidRPr="001A5E08">
        <w:rPr>
          <w:sz w:val="28"/>
          <w:szCs w:val="28"/>
        </w:rPr>
        <w:t>»</w:t>
      </w:r>
    </w:p>
    <w:p w:rsidR="00CE7B35" w:rsidRDefault="001A5E08" w:rsidP="00033A58">
      <w:pPr>
        <w:autoSpaceDE w:val="0"/>
        <w:autoSpaceDN w:val="0"/>
        <w:adjustRightInd w:val="0"/>
        <w:ind w:left="-709" w:firstLine="709"/>
        <w:jc w:val="both"/>
        <w:rPr>
          <w:color w:val="000000"/>
          <w:sz w:val="28"/>
          <w:szCs w:val="28"/>
        </w:rPr>
      </w:pPr>
      <w:r w:rsidRPr="001A5E08">
        <w:rPr>
          <w:sz w:val="28"/>
          <w:szCs w:val="28"/>
        </w:rPr>
        <w:t>1</w:t>
      </w:r>
      <w:r w:rsidR="00DA16C2">
        <w:rPr>
          <w:sz w:val="28"/>
          <w:szCs w:val="28"/>
        </w:rPr>
        <w:t>2</w:t>
      </w:r>
      <w:r w:rsidRPr="001A5E08">
        <w:rPr>
          <w:sz w:val="28"/>
          <w:szCs w:val="28"/>
        </w:rPr>
        <w:t>. п</w:t>
      </w:r>
      <w:r>
        <w:rPr>
          <w:sz w:val="28"/>
          <w:szCs w:val="28"/>
        </w:rPr>
        <w:t>.</w:t>
      </w:r>
      <w:r w:rsidRPr="001A5E08">
        <w:rPr>
          <w:sz w:val="28"/>
          <w:szCs w:val="28"/>
        </w:rPr>
        <w:t>1.</w:t>
      </w:r>
      <w:r w:rsidR="003114BB" w:rsidRPr="001A5E08">
        <w:rPr>
          <w:sz w:val="28"/>
          <w:szCs w:val="28"/>
        </w:rPr>
        <w:t xml:space="preserve"> стать</w:t>
      </w:r>
      <w:r w:rsidRPr="001A5E08">
        <w:rPr>
          <w:sz w:val="28"/>
          <w:szCs w:val="28"/>
        </w:rPr>
        <w:t>и</w:t>
      </w:r>
      <w:r w:rsidR="003114BB" w:rsidRPr="001A5E08">
        <w:rPr>
          <w:sz w:val="28"/>
          <w:szCs w:val="28"/>
        </w:rPr>
        <w:t xml:space="preserve"> 30</w:t>
      </w:r>
      <w:r w:rsidRPr="001A5E08">
        <w:rPr>
          <w:sz w:val="28"/>
          <w:szCs w:val="28"/>
        </w:rPr>
        <w:t xml:space="preserve"> приложения к решению </w:t>
      </w:r>
      <w:r w:rsidRPr="001A5E08">
        <w:rPr>
          <w:color w:val="000000"/>
          <w:sz w:val="28"/>
          <w:szCs w:val="28"/>
        </w:rPr>
        <w:t>изложить в следующей  редакции:</w:t>
      </w:r>
    </w:p>
    <w:p w:rsidR="001A5E08" w:rsidRPr="001A5E08" w:rsidRDefault="001A5E08" w:rsidP="001A5E08">
      <w:pPr>
        <w:jc w:val="both"/>
        <w:rPr>
          <w:bCs/>
          <w:sz w:val="28"/>
          <w:szCs w:val="28"/>
        </w:rPr>
      </w:pPr>
      <w:r w:rsidRPr="001A5E08">
        <w:rPr>
          <w:color w:val="000000"/>
          <w:sz w:val="28"/>
          <w:szCs w:val="28"/>
        </w:rPr>
        <w:t xml:space="preserve">1. </w:t>
      </w:r>
      <w:r w:rsidRPr="001A5E08">
        <w:rPr>
          <w:bCs/>
          <w:sz w:val="28"/>
          <w:szCs w:val="28"/>
        </w:rPr>
        <w:t xml:space="preserve">«В целях осуществления контроля за исполнением бюджета поселения органами местного самоуправления организуются и осуществляются: </w:t>
      </w:r>
    </w:p>
    <w:p w:rsidR="001A5E08" w:rsidRDefault="001A5E08" w:rsidP="001A5E08">
      <w:pPr>
        <w:jc w:val="both"/>
        <w:rPr>
          <w:bCs/>
          <w:sz w:val="28"/>
          <w:szCs w:val="28"/>
        </w:rPr>
      </w:pPr>
      <w:r>
        <w:rPr>
          <w:bCs/>
          <w:sz w:val="28"/>
          <w:szCs w:val="28"/>
        </w:rPr>
        <w:t>- внешний муниципальный финансовый контроль;</w:t>
      </w:r>
    </w:p>
    <w:p w:rsidR="001A5E08" w:rsidRDefault="001A5E08" w:rsidP="001A5E08">
      <w:pPr>
        <w:jc w:val="both"/>
        <w:rPr>
          <w:bCs/>
          <w:sz w:val="28"/>
          <w:szCs w:val="28"/>
        </w:rPr>
      </w:pPr>
      <w:r>
        <w:rPr>
          <w:bCs/>
          <w:sz w:val="28"/>
          <w:szCs w:val="28"/>
        </w:rPr>
        <w:t>- внутренний муниципальный финансовый контроль;</w:t>
      </w:r>
    </w:p>
    <w:p w:rsidR="001A5E08" w:rsidRPr="00384D29" w:rsidRDefault="001A5E08" w:rsidP="001A5E08">
      <w:pPr>
        <w:jc w:val="both"/>
        <w:rPr>
          <w:bCs/>
          <w:sz w:val="28"/>
          <w:szCs w:val="28"/>
        </w:rPr>
      </w:pPr>
      <w:r w:rsidRPr="00384D29">
        <w:rPr>
          <w:bCs/>
          <w:sz w:val="28"/>
          <w:szCs w:val="28"/>
        </w:rPr>
        <w:t>- внутренний финансовый контроль;</w:t>
      </w:r>
    </w:p>
    <w:p w:rsidR="001A5E08" w:rsidRDefault="001A5E08" w:rsidP="001A5E08">
      <w:pPr>
        <w:jc w:val="both"/>
        <w:rPr>
          <w:bCs/>
          <w:sz w:val="28"/>
          <w:szCs w:val="28"/>
        </w:rPr>
      </w:pPr>
      <w:r w:rsidRPr="00384D29">
        <w:rPr>
          <w:bCs/>
          <w:sz w:val="28"/>
          <w:szCs w:val="28"/>
        </w:rPr>
        <w:t>- внутренний финансовый аудит.</w:t>
      </w:r>
      <w:r>
        <w:rPr>
          <w:bCs/>
          <w:sz w:val="28"/>
          <w:szCs w:val="28"/>
        </w:rPr>
        <w:t>»</w:t>
      </w:r>
    </w:p>
    <w:p w:rsidR="00664ACB" w:rsidRDefault="00664ACB" w:rsidP="007E72FF">
      <w:pPr>
        <w:jc w:val="center"/>
        <w:rPr>
          <w:sz w:val="28"/>
          <w:szCs w:val="28"/>
        </w:rPr>
        <w:sectPr w:rsidR="00664ACB">
          <w:pgSz w:w="11906" w:h="16838"/>
          <w:pgMar w:top="1134" w:right="850" w:bottom="1134" w:left="1701" w:header="708" w:footer="708" w:gutter="0"/>
          <w:cols w:space="708"/>
          <w:docGrid w:linePitch="360"/>
        </w:sectPr>
      </w:pPr>
    </w:p>
    <w:p w:rsidR="004F3034" w:rsidRDefault="004F3034" w:rsidP="007E72FF">
      <w:pPr>
        <w:jc w:val="center"/>
        <w:rPr>
          <w:sz w:val="28"/>
          <w:szCs w:val="28"/>
        </w:rPr>
      </w:pPr>
    </w:p>
    <w:p w:rsidR="007E72FF" w:rsidRDefault="007E72FF" w:rsidP="007E72FF">
      <w:pPr>
        <w:jc w:val="center"/>
        <w:rPr>
          <w:sz w:val="28"/>
          <w:szCs w:val="28"/>
        </w:rPr>
      </w:pPr>
      <w:r w:rsidRPr="00C4688F">
        <w:rPr>
          <w:sz w:val="28"/>
          <w:szCs w:val="28"/>
        </w:rPr>
        <w:t>Пояснительная записка</w:t>
      </w:r>
      <w:r>
        <w:rPr>
          <w:sz w:val="28"/>
          <w:szCs w:val="28"/>
        </w:rPr>
        <w:t xml:space="preserve"> к проекту решения Совета депутатов</w:t>
      </w:r>
    </w:p>
    <w:p w:rsidR="007E72FF" w:rsidRPr="007E72FF" w:rsidRDefault="007E72FF" w:rsidP="007E72FF">
      <w:pPr>
        <w:jc w:val="center"/>
        <w:rPr>
          <w:bCs/>
          <w:sz w:val="28"/>
          <w:szCs w:val="28"/>
        </w:rPr>
      </w:pPr>
      <w:r w:rsidRPr="00EC475D">
        <w:rPr>
          <w:bCs/>
          <w:sz w:val="28"/>
          <w:szCs w:val="28"/>
        </w:rPr>
        <w:t>городского поселения Лянтор</w:t>
      </w:r>
      <w:r>
        <w:rPr>
          <w:sz w:val="28"/>
          <w:szCs w:val="28"/>
          <w:lang w:eastAsia="en-US"/>
        </w:rPr>
        <w:t xml:space="preserve"> </w:t>
      </w:r>
      <w:r w:rsidRPr="007E72FF">
        <w:rPr>
          <w:sz w:val="28"/>
          <w:szCs w:val="28"/>
          <w:lang w:eastAsia="en-US"/>
        </w:rPr>
        <w:t>«</w:t>
      </w:r>
      <w:r>
        <w:rPr>
          <w:sz w:val="28"/>
          <w:szCs w:val="28"/>
          <w:lang w:eastAsia="en-US"/>
        </w:rPr>
        <w:t xml:space="preserve"> О внесении изменений в решение</w:t>
      </w:r>
      <w:r w:rsidRPr="007E72FF">
        <w:rPr>
          <w:sz w:val="28"/>
          <w:szCs w:val="28"/>
        </w:rPr>
        <w:t xml:space="preserve"> </w:t>
      </w:r>
      <w:r>
        <w:rPr>
          <w:sz w:val="28"/>
          <w:szCs w:val="28"/>
        </w:rPr>
        <w:t xml:space="preserve">Совета депутатов от </w:t>
      </w:r>
      <w:r>
        <w:rPr>
          <w:sz w:val="28"/>
          <w:szCs w:val="28"/>
          <w:lang w:eastAsia="en-US"/>
        </w:rPr>
        <w:t xml:space="preserve"> 29.05.2014 № 56 «</w:t>
      </w:r>
      <w:r w:rsidRPr="007E72FF">
        <w:rPr>
          <w:bCs/>
          <w:sz w:val="28"/>
          <w:szCs w:val="28"/>
        </w:rPr>
        <w:t>Об утверждении Положения об</w:t>
      </w:r>
    </w:p>
    <w:p w:rsidR="007E72FF" w:rsidRPr="00BA0370" w:rsidRDefault="007E72FF" w:rsidP="007E72FF">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отдельных вопросах организации и осуществления бюджетного процесса</w:t>
      </w:r>
    </w:p>
    <w:p w:rsidR="007E72FF" w:rsidRDefault="007E72FF" w:rsidP="007E72FF">
      <w:pPr>
        <w:pStyle w:val="a6"/>
        <w:tabs>
          <w:tab w:val="left" w:pos="8640"/>
          <w:tab w:val="left" w:pos="9639"/>
        </w:tabs>
        <w:ind w:right="99"/>
        <w:jc w:val="center"/>
        <w:rPr>
          <w:rFonts w:ascii="Times New Roman" w:hAnsi="Times New Roman"/>
          <w:sz w:val="28"/>
          <w:szCs w:val="28"/>
          <w:lang w:eastAsia="en-US"/>
        </w:rPr>
      </w:pPr>
      <w:r w:rsidRPr="00C52088">
        <w:rPr>
          <w:rFonts w:ascii="Times New Roman" w:hAnsi="Times New Roman"/>
          <w:bCs/>
          <w:sz w:val="28"/>
          <w:szCs w:val="28"/>
        </w:rPr>
        <w:t>в городском поселении Лянтор</w:t>
      </w:r>
      <w:r>
        <w:rPr>
          <w:rFonts w:ascii="Times New Roman" w:hAnsi="Times New Roman"/>
          <w:sz w:val="28"/>
          <w:szCs w:val="28"/>
          <w:lang w:eastAsia="en-US"/>
        </w:rPr>
        <w:t>»</w:t>
      </w:r>
    </w:p>
    <w:p w:rsidR="007E72FF" w:rsidRPr="00C4688F" w:rsidRDefault="007E72FF" w:rsidP="007E72FF">
      <w:pPr>
        <w:jc w:val="center"/>
        <w:rPr>
          <w:sz w:val="28"/>
          <w:szCs w:val="28"/>
        </w:rPr>
      </w:pPr>
    </w:p>
    <w:p w:rsidR="00F570D9" w:rsidRDefault="00F570D9" w:rsidP="00165184">
      <w:pPr>
        <w:ind w:firstLine="567"/>
        <w:jc w:val="both"/>
        <w:rPr>
          <w:b/>
          <w:sz w:val="28"/>
          <w:szCs w:val="28"/>
        </w:rPr>
      </w:pPr>
      <w:r>
        <w:rPr>
          <w:sz w:val="28"/>
          <w:szCs w:val="28"/>
        </w:rPr>
        <w:t xml:space="preserve">1.Проект решения Совета депутатов </w:t>
      </w:r>
      <w:r w:rsidRPr="00EC475D">
        <w:rPr>
          <w:bCs/>
          <w:sz w:val="28"/>
          <w:szCs w:val="28"/>
        </w:rPr>
        <w:t>городского поселения Лянтор</w:t>
      </w:r>
      <w:r>
        <w:rPr>
          <w:bCs/>
          <w:sz w:val="28"/>
          <w:szCs w:val="28"/>
        </w:rPr>
        <w:t xml:space="preserve"> </w:t>
      </w:r>
      <w:r w:rsidRPr="007E72FF">
        <w:rPr>
          <w:sz w:val="28"/>
          <w:szCs w:val="28"/>
          <w:lang w:eastAsia="en-US"/>
        </w:rPr>
        <w:t>«</w:t>
      </w:r>
      <w:r>
        <w:rPr>
          <w:sz w:val="28"/>
          <w:szCs w:val="28"/>
          <w:lang w:eastAsia="en-US"/>
        </w:rPr>
        <w:t xml:space="preserve"> О внесении изменений в решение</w:t>
      </w:r>
      <w:r w:rsidRPr="007E72FF">
        <w:rPr>
          <w:sz w:val="28"/>
          <w:szCs w:val="28"/>
        </w:rPr>
        <w:t xml:space="preserve"> </w:t>
      </w:r>
      <w:r>
        <w:rPr>
          <w:sz w:val="28"/>
          <w:szCs w:val="28"/>
        </w:rPr>
        <w:t xml:space="preserve">Совета депутатов от </w:t>
      </w:r>
      <w:r>
        <w:rPr>
          <w:sz w:val="28"/>
          <w:szCs w:val="28"/>
          <w:lang w:eastAsia="en-US"/>
        </w:rPr>
        <w:t xml:space="preserve"> 29.05.2014 № 56 «</w:t>
      </w:r>
      <w:r w:rsidRPr="007E72FF">
        <w:rPr>
          <w:bCs/>
          <w:sz w:val="28"/>
          <w:szCs w:val="28"/>
        </w:rPr>
        <w:t>Об утверждении Положения об</w:t>
      </w:r>
      <w:r>
        <w:rPr>
          <w:bCs/>
          <w:sz w:val="28"/>
          <w:szCs w:val="28"/>
        </w:rPr>
        <w:t xml:space="preserve"> </w:t>
      </w:r>
      <w:r w:rsidRPr="00F570D9">
        <w:rPr>
          <w:bCs/>
          <w:sz w:val="28"/>
          <w:szCs w:val="28"/>
        </w:rPr>
        <w:t>отдельных вопросах организации и осуществления бюджетного процесса в городском поселении</w:t>
      </w:r>
      <w:r w:rsidRPr="00C52088">
        <w:rPr>
          <w:bCs/>
          <w:sz w:val="28"/>
          <w:szCs w:val="28"/>
        </w:rPr>
        <w:t xml:space="preserve"> Лянтор</w:t>
      </w:r>
      <w:r>
        <w:rPr>
          <w:sz w:val="28"/>
          <w:szCs w:val="28"/>
          <w:lang w:eastAsia="en-US"/>
        </w:rPr>
        <w:t xml:space="preserve">» разработан с целью приведения решения </w:t>
      </w:r>
      <w:r>
        <w:rPr>
          <w:sz w:val="28"/>
          <w:szCs w:val="28"/>
        </w:rPr>
        <w:t xml:space="preserve">Совета депутатов от 29.05.2014 № 56в соответствие с действующим Бюджетным </w:t>
      </w:r>
      <w:r>
        <w:rPr>
          <w:color w:val="000000"/>
          <w:sz w:val="28"/>
          <w:szCs w:val="28"/>
        </w:rPr>
        <w:t>кодекс Российской Федерации» (далее БК РФ) (в ред. от 26.12.2014 № 450-ФЗ с изменениями от 08.03.2015г.)</w:t>
      </w:r>
      <w:r w:rsidRPr="00EC6EF5">
        <w:rPr>
          <w:b/>
          <w:sz w:val="28"/>
          <w:szCs w:val="28"/>
        </w:rPr>
        <w:t>.</w:t>
      </w:r>
    </w:p>
    <w:p w:rsidR="00F570D9" w:rsidRDefault="00F570D9" w:rsidP="00165184">
      <w:pPr>
        <w:ind w:firstLine="567"/>
        <w:jc w:val="both"/>
        <w:rPr>
          <w:sz w:val="28"/>
          <w:szCs w:val="28"/>
          <w:lang w:eastAsia="en-US"/>
        </w:rPr>
      </w:pPr>
      <w:r w:rsidRPr="00F570D9">
        <w:rPr>
          <w:sz w:val="28"/>
          <w:szCs w:val="28"/>
          <w:lang w:eastAsia="en-US"/>
        </w:rPr>
        <w:t>2.</w:t>
      </w:r>
      <w:r>
        <w:rPr>
          <w:sz w:val="28"/>
          <w:szCs w:val="28"/>
          <w:lang w:eastAsia="en-US"/>
        </w:rPr>
        <w:t xml:space="preserve"> </w:t>
      </w:r>
      <w:r w:rsidR="006531D9">
        <w:rPr>
          <w:sz w:val="28"/>
          <w:szCs w:val="28"/>
          <w:lang w:eastAsia="en-US"/>
        </w:rPr>
        <w:t>Основные изменения, предусмотренные проектом решения:</w:t>
      </w:r>
    </w:p>
    <w:p w:rsidR="007E72FF" w:rsidRPr="00C4688F" w:rsidRDefault="00CE7B35" w:rsidP="00DA0B14">
      <w:pPr>
        <w:ind w:firstLine="567"/>
        <w:jc w:val="both"/>
        <w:rPr>
          <w:sz w:val="28"/>
          <w:szCs w:val="28"/>
        </w:rPr>
      </w:pPr>
      <w:r>
        <w:rPr>
          <w:sz w:val="28"/>
          <w:szCs w:val="28"/>
        </w:rPr>
        <w:t xml:space="preserve">В п. 1 – предусмотрено изменение преамбулы решения в части приведения в соответствие с Уставом города  (изм. внесены от 25.09.2014 №75) – удалила ссылку на ст. 24, </w:t>
      </w:r>
      <w:r w:rsidR="004F74A5">
        <w:rPr>
          <w:sz w:val="28"/>
          <w:szCs w:val="28"/>
        </w:rPr>
        <w:t xml:space="preserve">оставила </w:t>
      </w:r>
      <w:r>
        <w:rPr>
          <w:sz w:val="28"/>
          <w:szCs w:val="28"/>
        </w:rPr>
        <w:t>ссылк</w:t>
      </w:r>
      <w:r w:rsidR="004F74A5">
        <w:rPr>
          <w:sz w:val="28"/>
          <w:szCs w:val="28"/>
        </w:rPr>
        <w:t>у</w:t>
      </w:r>
      <w:r>
        <w:rPr>
          <w:sz w:val="28"/>
          <w:szCs w:val="28"/>
        </w:rPr>
        <w:t xml:space="preserve"> в общем на Устав</w:t>
      </w:r>
      <w:r w:rsidR="004F74A5">
        <w:rPr>
          <w:sz w:val="28"/>
          <w:szCs w:val="28"/>
        </w:rPr>
        <w:t xml:space="preserve"> (ст.7,24)</w:t>
      </w:r>
      <w:r>
        <w:rPr>
          <w:sz w:val="28"/>
          <w:szCs w:val="28"/>
        </w:rPr>
        <w:t>.</w:t>
      </w:r>
    </w:p>
    <w:p w:rsidR="0034068C" w:rsidRDefault="00982030" w:rsidP="00165184">
      <w:pPr>
        <w:pStyle w:val="a5"/>
        <w:spacing w:before="0" w:beforeAutospacing="0" w:after="0" w:afterAutospacing="0"/>
        <w:ind w:firstLine="567"/>
        <w:jc w:val="both"/>
        <w:rPr>
          <w:color w:val="000000"/>
          <w:sz w:val="28"/>
          <w:szCs w:val="28"/>
        </w:rPr>
      </w:pPr>
      <w:r>
        <w:rPr>
          <w:color w:val="000000"/>
          <w:sz w:val="28"/>
          <w:szCs w:val="28"/>
        </w:rPr>
        <w:t>В п. 2 – формулировки ст. 1 приложения к решению приведен в соответствие с пп.1 п. 1 ст. 7, пп. 2, п.1 ст.24</w:t>
      </w:r>
      <w:r w:rsidR="00EA45AB">
        <w:rPr>
          <w:color w:val="000000"/>
          <w:sz w:val="28"/>
          <w:szCs w:val="28"/>
        </w:rPr>
        <w:t xml:space="preserve"> Устава города</w:t>
      </w:r>
      <w:r w:rsidR="0034068C">
        <w:rPr>
          <w:color w:val="000000"/>
          <w:sz w:val="28"/>
          <w:szCs w:val="28"/>
        </w:rPr>
        <w:t>.</w:t>
      </w:r>
    </w:p>
    <w:p w:rsidR="00444B18" w:rsidRDefault="00444B18" w:rsidP="00444B18">
      <w:pPr>
        <w:pStyle w:val="a5"/>
        <w:spacing w:before="0" w:beforeAutospacing="0" w:after="0" w:afterAutospacing="0"/>
        <w:ind w:firstLine="567"/>
        <w:jc w:val="both"/>
        <w:rPr>
          <w:color w:val="000000"/>
          <w:sz w:val="28"/>
          <w:szCs w:val="28"/>
        </w:rPr>
      </w:pPr>
      <w:r w:rsidRPr="00E1680C">
        <w:rPr>
          <w:color w:val="000000"/>
          <w:sz w:val="28"/>
          <w:szCs w:val="28"/>
        </w:rPr>
        <w:t>В п.3 -</w:t>
      </w:r>
      <w:r>
        <w:rPr>
          <w:color w:val="000000"/>
          <w:sz w:val="28"/>
          <w:szCs w:val="28"/>
        </w:rPr>
        <w:t xml:space="preserve"> п</w:t>
      </w:r>
      <w:r>
        <w:rPr>
          <w:sz w:val="28"/>
          <w:szCs w:val="28"/>
        </w:rPr>
        <w:t xml:space="preserve">ункт 2 статьи 6 </w:t>
      </w:r>
      <w:r w:rsidRPr="00EA45AB">
        <w:rPr>
          <w:sz w:val="28"/>
          <w:szCs w:val="28"/>
        </w:rPr>
        <w:t>приложения</w:t>
      </w:r>
      <w:r>
        <w:rPr>
          <w:sz w:val="28"/>
          <w:szCs w:val="28"/>
        </w:rPr>
        <w:t xml:space="preserve"> к решению</w:t>
      </w:r>
      <w:r>
        <w:rPr>
          <w:color w:val="000000"/>
          <w:sz w:val="28"/>
          <w:szCs w:val="28"/>
        </w:rPr>
        <w:t xml:space="preserve"> приведен в соответствие с п. 1 ст. 184.1 БК РФ.</w:t>
      </w:r>
    </w:p>
    <w:p w:rsidR="00D2210C" w:rsidRPr="00B70266" w:rsidRDefault="00D2210C" w:rsidP="00D2210C">
      <w:pPr>
        <w:pStyle w:val="a5"/>
        <w:spacing w:before="0" w:beforeAutospacing="0" w:after="0" w:afterAutospacing="0"/>
        <w:ind w:firstLine="567"/>
        <w:jc w:val="both"/>
        <w:rPr>
          <w:sz w:val="28"/>
          <w:szCs w:val="28"/>
        </w:rPr>
      </w:pPr>
      <w:r w:rsidRPr="00F20639">
        <w:rPr>
          <w:color w:val="000000"/>
          <w:sz w:val="28"/>
          <w:szCs w:val="28"/>
        </w:rPr>
        <w:t xml:space="preserve">В  п.4- </w:t>
      </w:r>
      <w:r w:rsidR="00F20639" w:rsidRPr="00F20639">
        <w:rPr>
          <w:color w:val="000000"/>
          <w:sz w:val="28"/>
          <w:szCs w:val="28"/>
        </w:rPr>
        <w:t xml:space="preserve">уточнение </w:t>
      </w:r>
      <w:r w:rsidR="00F20639">
        <w:rPr>
          <w:color w:val="000000"/>
          <w:sz w:val="28"/>
          <w:szCs w:val="28"/>
        </w:rPr>
        <w:t xml:space="preserve">содержания </w:t>
      </w:r>
      <w:r w:rsidR="009C1808">
        <w:rPr>
          <w:color w:val="000000"/>
          <w:sz w:val="28"/>
          <w:szCs w:val="28"/>
        </w:rPr>
        <w:t xml:space="preserve">статьи 6 </w:t>
      </w:r>
      <w:r w:rsidR="009C1808" w:rsidRPr="00EA45AB">
        <w:rPr>
          <w:sz w:val="28"/>
          <w:szCs w:val="28"/>
        </w:rPr>
        <w:t>приложения</w:t>
      </w:r>
      <w:r w:rsidR="009C1808">
        <w:rPr>
          <w:sz w:val="28"/>
          <w:szCs w:val="28"/>
        </w:rPr>
        <w:t xml:space="preserve"> к решению</w:t>
      </w:r>
      <w:r w:rsidR="009C1808" w:rsidRPr="00F20639">
        <w:rPr>
          <w:color w:val="000000"/>
          <w:sz w:val="28"/>
          <w:szCs w:val="28"/>
        </w:rPr>
        <w:t xml:space="preserve"> </w:t>
      </w:r>
      <w:r w:rsidR="009C1808">
        <w:rPr>
          <w:color w:val="000000"/>
          <w:sz w:val="28"/>
          <w:szCs w:val="28"/>
        </w:rPr>
        <w:t xml:space="preserve">(в связи с искл. ст.11) </w:t>
      </w:r>
      <w:r w:rsidR="009C1808" w:rsidRPr="009C1808">
        <w:rPr>
          <w:sz w:val="28"/>
          <w:szCs w:val="28"/>
        </w:rPr>
        <w:t xml:space="preserve"> </w:t>
      </w:r>
      <w:r w:rsidR="009C1808">
        <w:rPr>
          <w:color w:val="000000"/>
          <w:sz w:val="28"/>
          <w:szCs w:val="28"/>
        </w:rPr>
        <w:t>относительно п. 4-6,  дополнен</w:t>
      </w:r>
      <w:r w:rsidR="007B1AB7">
        <w:rPr>
          <w:color w:val="000000"/>
          <w:sz w:val="28"/>
          <w:szCs w:val="28"/>
        </w:rPr>
        <w:t>а</w:t>
      </w:r>
      <w:r w:rsidR="009C1808">
        <w:rPr>
          <w:color w:val="000000"/>
          <w:sz w:val="28"/>
          <w:szCs w:val="28"/>
        </w:rPr>
        <w:t xml:space="preserve"> п.7  в соответствии с </w:t>
      </w:r>
      <w:r w:rsidR="007B1AB7">
        <w:rPr>
          <w:color w:val="000000"/>
          <w:sz w:val="28"/>
          <w:szCs w:val="28"/>
        </w:rPr>
        <w:t xml:space="preserve">пп.д) п. 39 ст.1 ФЗ от 22.10.2014 «311-ФЗ «О внесении изменений в БК РФ». </w:t>
      </w:r>
      <w:r w:rsidR="007B1AB7" w:rsidRPr="00B70266">
        <w:rPr>
          <w:sz w:val="28"/>
          <w:szCs w:val="28"/>
        </w:rPr>
        <w:t>Норма вступает в действие с 01.01.2016 года.</w:t>
      </w:r>
    </w:p>
    <w:p w:rsidR="00F20639" w:rsidRDefault="00D2210C" w:rsidP="00F20639">
      <w:pPr>
        <w:pStyle w:val="a5"/>
        <w:spacing w:before="0" w:beforeAutospacing="0" w:after="0" w:afterAutospacing="0"/>
        <w:ind w:firstLine="567"/>
        <w:jc w:val="both"/>
        <w:rPr>
          <w:color w:val="000000"/>
          <w:sz w:val="28"/>
          <w:szCs w:val="28"/>
        </w:rPr>
      </w:pPr>
      <w:r w:rsidRPr="00B70266">
        <w:rPr>
          <w:sz w:val="28"/>
          <w:szCs w:val="28"/>
        </w:rPr>
        <w:t>В п.5-</w:t>
      </w:r>
      <w:r w:rsidR="00F20639" w:rsidRPr="00B70266">
        <w:rPr>
          <w:sz w:val="28"/>
          <w:szCs w:val="28"/>
        </w:rPr>
        <w:t xml:space="preserve"> формулировки ст. 7 приложения к решению приведен</w:t>
      </w:r>
      <w:r w:rsidR="00F20639">
        <w:rPr>
          <w:color w:val="000000"/>
          <w:sz w:val="28"/>
          <w:szCs w:val="28"/>
        </w:rPr>
        <w:t xml:space="preserve"> в соответствие со ст. 172 БК РФ.</w:t>
      </w:r>
    </w:p>
    <w:p w:rsidR="00EF1D7E" w:rsidRDefault="00EF1D7E" w:rsidP="00F20639">
      <w:pPr>
        <w:pStyle w:val="a5"/>
        <w:spacing w:before="0" w:beforeAutospacing="0" w:after="0" w:afterAutospacing="0"/>
        <w:ind w:firstLine="567"/>
        <w:jc w:val="both"/>
        <w:rPr>
          <w:color w:val="000000"/>
          <w:sz w:val="28"/>
          <w:szCs w:val="28"/>
        </w:rPr>
      </w:pPr>
      <w:r>
        <w:rPr>
          <w:color w:val="000000"/>
          <w:sz w:val="28"/>
          <w:szCs w:val="28"/>
        </w:rPr>
        <w:t xml:space="preserve">В п. 6 - исключена статья 11 в связи с уточнением содержания </w:t>
      </w:r>
      <w:r w:rsidRPr="00F20639">
        <w:rPr>
          <w:color w:val="000000"/>
          <w:sz w:val="28"/>
          <w:szCs w:val="28"/>
        </w:rPr>
        <w:t>Глав Положения</w:t>
      </w:r>
      <w:r>
        <w:rPr>
          <w:color w:val="000000"/>
          <w:sz w:val="28"/>
          <w:szCs w:val="28"/>
        </w:rPr>
        <w:t>.</w:t>
      </w:r>
    </w:p>
    <w:p w:rsidR="0021698F" w:rsidRDefault="00EA45AB" w:rsidP="00165184">
      <w:pPr>
        <w:pStyle w:val="a5"/>
        <w:spacing w:before="0" w:beforeAutospacing="0" w:after="0" w:afterAutospacing="0"/>
        <w:ind w:firstLine="567"/>
        <w:jc w:val="both"/>
        <w:rPr>
          <w:color w:val="000000"/>
          <w:sz w:val="28"/>
          <w:szCs w:val="28"/>
        </w:rPr>
      </w:pPr>
      <w:r w:rsidRPr="00EA45AB">
        <w:rPr>
          <w:color w:val="000000"/>
          <w:sz w:val="28"/>
          <w:szCs w:val="28"/>
        </w:rPr>
        <w:t xml:space="preserve">В </w:t>
      </w:r>
      <w:r>
        <w:rPr>
          <w:color w:val="000000"/>
          <w:sz w:val="28"/>
          <w:szCs w:val="28"/>
        </w:rPr>
        <w:t>п.</w:t>
      </w:r>
      <w:r w:rsidR="00B70266">
        <w:rPr>
          <w:color w:val="000000"/>
          <w:sz w:val="28"/>
          <w:szCs w:val="28"/>
        </w:rPr>
        <w:t>7</w:t>
      </w:r>
      <w:r>
        <w:rPr>
          <w:color w:val="000000"/>
          <w:sz w:val="28"/>
          <w:szCs w:val="28"/>
        </w:rPr>
        <w:t>-</w:t>
      </w:r>
      <w:r w:rsidRPr="00EA45AB">
        <w:rPr>
          <w:color w:val="000000"/>
          <w:sz w:val="28"/>
          <w:szCs w:val="28"/>
        </w:rPr>
        <w:t xml:space="preserve"> </w:t>
      </w:r>
      <w:r w:rsidR="00EF1D7E">
        <w:rPr>
          <w:color w:val="000000"/>
          <w:sz w:val="28"/>
          <w:szCs w:val="28"/>
        </w:rPr>
        <w:t>в</w:t>
      </w:r>
      <w:r w:rsidR="0021698F">
        <w:rPr>
          <w:color w:val="000000"/>
          <w:sz w:val="28"/>
          <w:szCs w:val="28"/>
        </w:rPr>
        <w:t xml:space="preserve"> п.4- абз.8 ст. 12</w:t>
      </w:r>
      <w:r w:rsidR="0021698F" w:rsidRPr="0021698F">
        <w:rPr>
          <w:color w:val="000000"/>
          <w:sz w:val="28"/>
          <w:szCs w:val="28"/>
        </w:rPr>
        <w:t xml:space="preserve"> </w:t>
      </w:r>
      <w:r w:rsidR="0021698F">
        <w:rPr>
          <w:color w:val="000000"/>
          <w:sz w:val="28"/>
          <w:szCs w:val="28"/>
        </w:rPr>
        <w:t>приложения к решению приведен в соответствие с ч.2 ст. 184.2 БК РФ.</w:t>
      </w:r>
    </w:p>
    <w:p w:rsidR="003C4AB2" w:rsidRPr="00B70266" w:rsidRDefault="00366E6D" w:rsidP="003C4AB2">
      <w:pPr>
        <w:autoSpaceDE w:val="0"/>
        <w:autoSpaceDN w:val="0"/>
        <w:adjustRightInd w:val="0"/>
        <w:ind w:firstLine="540"/>
        <w:jc w:val="both"/>
        <w:rPr>
          <w:sz w:val="28"/>
          <w:szCs w:val="28"/>
        </w:rPr>
      </w:pPr>
      <w:r>
        <w:rPr>
          <w:color w:val="000000"/>
          <w:sz w:val="28"/>
          <w:szCs w:val="28"/>
        </w:rPr>
        <w:t>В п.</w:t>
      </w:r>
      <w:r w:rsidR="00B70266">
        <w:rPr>
          <w:color w:val="000000"/>
          <w:sz w:val="28"/>
          <w:szCs w:val="28"/>
        </w:rPr>
        <w:t>8</w:t>
      </w:r>
      <w:r w:rsidR="00A10BD5">
        <w:rPr>
          <w:color w:val="000000"/>
          <w:sz w:val="28"/>
          <w:szCs w:val="28"/>
        </w:rPr>
        <w:t xml:space="preserve"> – ст. 12</w:t>
      </w:r>
      <w:r w:rsidR="00A10BD5" w:rsidRPr="00A10BD5">
        <w:rPr>
          <w:color w:val="000000"/>
          <w:sz w:val="28"/>
          <w:szCs w:val="28"/>
        </w:rPr>
        <w:t xml:space="preserve"> </w:t>
      </w:r>
      <w:r w:rsidR="00A10BD5">
        <w:rPr>
          <w:color w:val="000000"/>
          <w:sz w:val="28"/>
          <w:szCs w:val="28"/>
        </w:rPr>
        <w:t>приложения к решению дополнена абз.11,12 в соответствие</w:t>
      </w:r>
      <w:r w:rsidR="00A10BD5" w:rsidRPr="00A10BD5">
        <w:rPr>
          <w:color w:val="000000"/>
          <w:sz w:val="28"/>
          <w:szCs w:val="28"/>
        </w:rPr>
        <w:t xml:space="preserve"> </w:t>
      </w:r>
      <w:r w:rsidR="00A10BD5">
        <w:rPr>
          <w:color w:val="000000"/>
          <w:sz w:val="28"/>
          <w:szCs w:val="28"/>
        </w:rPr>
        <w:t xml:space="preserve"> с ч.1 ст. 184.2 БК РФ и </w:t>
      </w:r>
      <w:r w:rsidR="003C4AB2">
        <w:rPr>
          <w:sz w:val="28"/>
          <w:szCs w:val="28"/>
        </w:rPr>
        <w:t xml:space="preserve">в соответствии с п.37 ст.1  Федеральным </w:t>
      </w:r>
      <w:hyperlink r:id="rId19" w:history="1">
        <w:r w:rsidR="003C4AB2" w:rsidRPr="00B70266">
          <w:rPr>
            <w:sz w:val="28"/>
            <w:szCs w:val="28"/>
          </w:rPr>
          <w:t>законом</w:t>
        </w:r>
      </w:hyperlink>
      <w:r w:rsidR="003C4AB2">
        <w:rPr>
          <w:sz w:val="28"/>
          <w:szCs w:val="28"/>
        </w:rPr>
        <w:t xml:space="preserve"> от 22.10.2014 N 311-ФЗ.</w:t>
      </w:r>
      <w:r w:rsidR="00165184">
        <w:rPr>
          <w:sz w:val="28"/>
          <w:szCs w:val="28"/>
        </w:rPr>
        <w:t xml:space="preserve"> </w:t>
      </w:r>
      <w:r w:rsidR="00165184" w:rsidRPr="00B70266">
        <w:rPr>
          <w:sz w:val="28"/>
          <w:szCs w:val="28"/>
        </w:rPr>
        <w:t>Норма по абз. 12 вступает в действие с 1 января 2016 года.</w:t>
      </w:r>
      <w:r w:rsidR="003C4AB2" w:rsidRPr="00B70266">
        <w:rPr>
          <w:sz w:val="28"/>
          <w:szCs w:val="28"/>
        </w:rPr>
        <w:t xml:space="preserve"> </w:t>
      </w:r>
    </w:p>
    <w:p w:rsidR="00E42A04" w:rsidRDefault="00165184" w:rsidP="00E42A04">
      <w:pPr>
        <w:pStyle w:val="a5"/>
        <w:spacing w:before="0" w:beforeAutospacing="0" w:after="0" w:afterAutospacing="0"/>
        <w:ind w:firstLine="567"/>
        <w:jc w:val="both"/>
        <w:rPr>
          <w:color w:val="000000"/>
          <w:sz w:val="28"/>
          <w:szCs w:val="28"/>
        </w:rPr>
      </w:pPr>
      <w:r w:rsidRPr="00B70266">
        <w:rPr>
          <w:sz w:val="28"/>
          <w:szCs w:val="28"/>
        </w:rPr>
        <w:t>В п.</w:t>
      </w:r>
      <w:r w:rsidR="00B70266" w:rsidRPr="00B70266">
        <w:rPr>
          <w:sz w:val="28"/>
          <w:szCs w:val="28"/>
        </w:rPr>
        <w:t>9</w:t>
      </w:r>
      <w:r w:rsidRPr="00B70266">
        <w:rPr>
          <w:sz w:val="28"/>
          <w:szCs w:val="28"/>
        </w:rPr>
        <w:t xml:space="preserve"> </w:t>
      </w:r>
      <w:r w:rsidR="009E4E18" w:rsidRPr="00B70266">
        <w:rPr>
          <w:sz w:val="28"/>
          <w:szCs w:val="28"/>
        </w:rPr>
        <w:t>–</w:t>
      </w:r>
      <w:r w:rsidRPr="00B70266">
        <w:rPr>
          <w:sz w:val="28"/>
          <w:szCs w:val="28"/>
        </w:rPr>
        <w:t xml:space="preserve"> </w:t>
      </w:r>
      <w:r w:rsidR="00E42A04" w:rsidRPr="00B70266">
        <w:rPr>
          <w:sz w:val="28"/>
          <w:szCs w:val="28"/>
        </w:rPr>
        <w:t>. п. 5 ст. 24 приложения</w:t>
      </w:r>
      <w:r w:rsidR="00E42A04">
        <w:rPr>
          <w:color w:val="000000"/>
          <w:sz w:val="28"/>
          <w:szCs w:val="28"/>
        </w:rPr>
        <w:t xml:space="preserve"> к решению приведен в соответствие с абз.6  ст. 218  БК РФ.</w:t>
      </w:r>
    </w:p>
    <w:p w:rsidR="00646150" w:rsidRPr="00B70266" w:rsidRDefault="009E4E18" w:rsidP="00646150">
      <w:pPr>
        <w:pStyle w:val="a5"/>
        <w:spacing w:before="0" w:beforeAutospacing="0" w:after="0" w:afterAutospacing="0"/>
        <w:ind w:firstLine="567"/>
        <w:jc w:val="both"/>
        <w:rPr>
          <w:color w:val="000000"/>
          <w:sz w:val="28"/>
          <w:szCs w:val="28"/>
        </w:rPr>
      </w:pPr>
      <w:r w:rsidRPr="00B70266">
        <w:rPr>
          <w:sz w:val="28"/>
          <w:szCs w:val="28"/>
        </w:rPr>
        <w:t xml:space="preserve">В п. </w:t>
      </w:r>
      <w:r w:rsidR="00366E6D" w:rsidRPr="00B70266">
        <w:rPr>
          <w:sz w:val="28"/>
          <w:szCs w:val="28"/>
        </w:rPr>
        <w:t>1</w:t>
      </w:r>
      <w:r w:rsidR="00B70266" w:rsidRPr="00B70266">
        <w:rPr>
          <w:sz w:val="28"/>
          <w:szCs w:val="28"/>
        </w:rPr>
        <w:t>0</w:t>
      </w:r>
      <w:r w:rsidRPr="00B70266">
        <w:rPr>
          <w:sz w:val="28"/>
          <w:szCs w:val="28"/>
        </w:rPr>
        <w:t>-</w:t>
      </w:r>
      <w:r w:rsidRPr="00B70266">
        <w:rPr>
          <w:color w:val="FF0000"/>
          <w:sz w:val="28"/>
          <w:szCs w:val="28"/>
        </w:rPr>
        <w:t xml:space="preserve"> </w:t>
      </w:r>
      <w:r w:rsidR="00646150" w:rsidRPr="00B70266">
        <w:rPr>
          <w:sz w:val="28"/>
          <w:szCs w:val="28"/>
        </w:rPr>
        <w:t xml:space="preserve">п. 1 ст. 25 приложения к решению </w:t>
      </w:r>
      <w:r w:rsidR="00646150" w:rsidRPr="00B70266">
        <w:rPr>
          <w:color w:val="000000"/>
          <w:sz w:val="28"/>
          <w:szCs w:val="28"/>
        </w:rPr>
        <w:t>приведен в соответствие с абз. 1 ст. 219  БК РФ.</w:t>
      </w:r>
    </w:p>
    <w:p w:rsidR="003E19EF" w:rsidRPr="00B70266" w:rsidRDefault="003E19EF" w:rsidP="003E19EF">
      <w:pPr>
        <w:pStyle w:val="a5"/>
        <w:spacing w:before="0" w:beforeAutospacing="0" w:after="0" w:afterAutospacing="0"/>
        <w:ind w:firstLine="567"/>
        <w:jc w:val="both"/>
        <w:rPr>
          <w:color w:val="000000"/>
          <w:sz w:val="28"/>
          <w:szCs w:val="28"/>
        </w:rPr>
      </w:pPr>
      <w:r w:rsidRPr="00B70266">
        <w:rPr>
          <w:color w:val="000000"/>
          <w:sz w:val="28"/>
          <w:szCs w:val="28"/>
        </w:rPr>
        <w:t>В п. 1</w:t>
      </w:r>
      <w:r w:rsidR="008B7AAD">
        <w:rPr>
          <w:color w:val="000000"/>
          <w:sz w:val="28"/>
          <w:szCs w:val="28"/>
        </w:rPr>
        <w:t>1</w:t>
      </w:r>
      <w:r w:rsidRPr="00B70266">
        <w:rPr>
          <w:color w:val="000000"/>
          <w:sz w:val="28"/>
          <w:szCs w:val="28"/>
        </w:rPr>
        <w:t xml:space="preserve"> - </w:t>
      </w:r>
      <w:r w:rsidRPr="00B70266">
        <w:rPr>
          <w:sz w:val="28"/>
          <w:szCs w:val="28"/>
        </w:rPr>
        <w:t xml:space="preserve">п.7.5 статьи 26 приложения к решению </w:t>
      </w:r>
      <w:r w:rsidRPr="00B70266">
        <w:rPr>
          <w:color w:val="000000"/>
          <w:sz w:val="28"/>
          <w:szCs w:val="28"/>
        </w:rPr>
        <w:t>приведен в соответствие с п.7.5 ст. 264.10  БК РФ.</w:t>
      </w:r>
    </w:p>
    <w:p w:rsidR="00E20372" w:rsidRDefault="00E20372" w:rsidP="00E20372">
      <w:pPr>
        <w:pStyle w:val="a5"/>
        <w:spacing w:before="0" w:beforeAutospacing="0" w:after="0" w:afterAutospacing="0"/>
        <w:ind w:firstLine="567"/>
        <w:jc w:val="both"/>
        <w:rPr>
          <w:color w:val="000000"/>
          <w:sz w:val="28"/>
          <w:szCs w:val="28"/>
        </w:rPr>
      </w:pPr>
      <w:r w:rsidRPr="00B70266">
        <w:rPr>
          <w:color w:val="000000"/>
          <w:sz w:val="28"/>
          <w:szCs w:val="28"/>
        </w:rPr>
        <w:t>В п.1</w:t>
      </w:r>
      <w:r w:rsidR="008B7AAD">
        <w:rPr>
          <w:color w:val="000000"/>
          <w:sz w:val="28"/>
          <w:szCs w:val="28"/>
        </w:rPr>
        <w:t>2</w:t>
      </w:r>
      <w:r w:rsidRPr="00B70266">
        <w:rPr>
          <w:color w:val="000000"/>
          <w:sz w:val="28"/>
          <w:szCs w:val="28"/>
        </w:rPr>
        <w:t xml:space="preserve"> – п.1 статьи 30</w:t>
      </w:r>
      <w:r w:rsidRPr="00B70266">
        <w:rPr>
          <w:sz w:val="28"/>
          <w:szCs w:val="28"/>
        </w:rPr>
        <w:t xml:space="preserve"> приложения к решению </w:t>
      </w:r>
      <w:r w:rsidRPr="00B70266">
        <w:rPr>
          <w:color w:val="000000"/>
          <w:sz w:val="28"/>
          <w:szCs w:val="28"/>
        </w:rPr>
        <w:t>приведен в соответствие с</w:t>
      </w:r>
      <w:r w:rsidR="00B70266" w:rsidRPr="00B70266">
        <w:rPr>
          <w:color w:val="000000"/>
          <w:sz w:val="28"/>
          <w:szCs w:val="28"/>
        </w:rPr>
        <w:t xml:space="preserve">о ст. 265 </w:t>
      </w:r>
      <w:r w:rsidRPr="00B70266">
        <w:rPr>
          <w:color w:val="000000"/>
          <w:sz w:val="28"/>
          <w:szCs w:val="28"/>
        </w:rPr>
        <w:t xml:space="preserve"> БК РФ.</w:t>
      </w:r>
    </w:p>
    <w:p w:rsidR="006729F3" w:rsidRDefault="006729F3" w:rsidP="00B861E7">
      <w:pPr>
        <w:pStyle w:val="a5"/>
        <w:spacing w:before="0" w:beforeAutospacing="0" w:after="0" w:afterAutospacing="0"/>
        <w:rPr>
          <w:color w:val="000000"/>
          <w:sz w:val="28"/>
          <w:szCs w:val="28"/>
        </w:rPr>
      </w:pPr>
    </w:p>
    <w:p w:rsidR="00B861E7" w:rsidRDefault="00B861E7" w:rsidP="00B861E7">
      <w:pPr>
        <w:pStyle w:val="a5"/>
        <w:spacing w:before="0" w:beforeAutospacing="0" w:after="0" w:afterAutospacing="0"/>
        <w:rPr>
          <w:color w:val="000000"/>
          <w:sz w:val="28"/>
          <w:szCs w:val="28"/>
        </w:rPr>
      </w:pPr>
      <w:r>
        <w:rPr>
          <w:color w:val="000000"/>
          <w:sz w:val="28"/>
          <w:szCs w:val="28"/>
        </w:rPr>
        <w:t xml:space="preserve">Заместитель начальника </w:t>
      </w:r>
    </w:p>
    <w:p w:rsidR="002801D8" w:rsidRDefault="00B861E7" w:rsidP="00B861E7">
      <w:pPr>
        <w:pStyle w:val="a5"/>
        <w:spacing w:before="0" w:beforeAutospacing="0" w:after="0" w:afterAutospacing="0"/>
        <w:rPr>
          <w:color w:val="000000"/>
          <w:sz w:val="28"/>
          <w:szCs w:val="28"/>
        </w:rPr>
        <w:sectPr w:rsidR="002801D8" w:rsidSect="00D83815">
          <w:headerReference w:type="even" r:id="rId20"/>
          <w:headerReference w:type="default" r:id="rId21"/>
          <w:footerReference w:type="even" r:id="rId22"/>
          <w:pgSz w:w="11906" w:h="16838" w:code="9"/>
          <w:pgMar w:top="567" w:right="1134" w:bottom="567" w:left="1134" w:header="709" w:footer="709" w:gutter="0"/>
          <w:cols w:space="708"/>
          <w:titlePg/>
          <w:docGrid w:linePitch="360"/>
        </w:sectPr>
      </w:pPr>
      <w:r>
        <w:rPr>
          <w:color w:val="000000"/>
          <w:sz w:val="28"/>
          <w:szCs w:val="28"/>
        </w:rPr>
        <w:t>управления бюджетного учета и отчетности                             Н.А. Рудницкая</w:t>
      </w:r>
    </w:p>
    <w:p w:rsidR="004C2B05" w:rsidRPr="004C2B05" w:rsidRDefault="004C2B05" w:rsidP="004C2B05">
      <w:pPr>
        <w:spacing w:before="100" w:beforeAutospacing="1" w:after="100" w:afterAutospacing="1"/>
        <w:jc w:val="center"/>
        <w:rPr>
          <w:b/>
          <w:bCs/>
          <w:color w:val="FF0000"/>
          <w:sz w:val="28"/>
          <w:szCs w:val="28"/>
        </w:rPr>
      </w:pPr>
      <w:r w:rsidRPr="004C2B05">
        <w:rPr>
          <w:b/>
          <w:bCs/>
          <w:color w:val="FF0000"/>
          <w:sz w:val="28"/>
          <w:szCs w:val="28"/>
        </w:rPr>
        <w:lastRenderedPageBreak/>
        <w:t>РЕДАКЦИЯ С ИЗМЕНЕНИЯМИ</w:t>
      </w:r>
    </w:p>
    <w:p w:rsidR="004C2B05" w:rsidRPr="00EC42C5" w:rsidRDefault="004C2B05" w:rsidP="004C2B05">
      <w:pPr>
        <w:spacing w:before="100" w:beforeAutospacing="1" w:after="100" w:afterAutospacing="1"/>
        <w:jc w:val="center"/>
        <w:rPr>
          <w:b/>
          <w:bCs/>
          <w:sz w:val="28"/>
          <w:szCs w:val="28"/>
        </w:rPr>
      </w:pPr>
      <w:r w:rsidRPr="00EC42C5">
        <w:rPr>
          <w:b/>
          <w:bCs/>
          <w:sz w:val="28"/>
          <w:szCs w:val="28"/>
        </w:rPr>
        <w:t>Глава 1. ОБЩИЕ ПОЛОЖЕНИЯ</w:t>
      </w:r>
    </w:p>
    <w:p w:rsidR="004C2B05" w:rsidRDefault="004C2B05" w:rsidP="004C2B05">
      <w:pPr>
        <w:autoSpaceDE w:val="0"/>
        <w:autoSpaceDN w:val="0"/>
        <w:adjustRightInd w:val="0"/>
        <w:ind w:firstLine="426"/>
        <w:jc w:val="center"/>
        <w:rPr>
          <w:sz w:val="28"/>
          <w:szCs w:val="28"/>
        </w:rPr>
      </w:pPr>
      <w:r w:rsidRPr="00AF62E9">
        <w:rPr>
          <w:b/>
          <w:bCs/>
          <w:sz w:val="28"/>
          <w:szCs w:val="28"/>
        </w:rPr>
        <w:t>Статья 1. Правоотношения, регулируемые настоящим</w:t>
      </w:r>
      <w:r w:rsidRPr="00C0289A">
        <w:rPr>
          <w:bCs/>
          <w:sz w:val="28"/>
          <w:szCs w:val="28"/>
        </w:rPr>
        <w:t xml:space="preserve"> </w:t>
      </w:r>
      <w:r w:rsidRPr="000A61A0">
        <w:rPr>
          <w:b/>
          <w:bCs/>
          <w:sz w:val="28"/>
          <w:szCs w:val="28"/>
        </w:rPr>
        <w:t>положением</w:t>
      </w:r>
    </w:p>
    <w:p w:rsidR="004C2B05" w:rsidRDefault="004C2B05" w:rsidP="004C2B05">
      <w:pPr>
        <w:autoSpaceDE w:val="0"/>
        <w:autoSpaceDN w:val="0"/>
        <w:adjustRightInd w:val="0"/>
        <w:ind w:firstLine="426"/>
        <w:jc w:val="both"/>
        <w:rPr>
          <w:sz w:val="28"/>
          <w:szCs w:val="28"/>
        </w:rPr>
      </w:pPr>
      <w:r w:rsidRPr="004650BF">
        <w:rPr>
          <w:sz w:val="28"/>
          <w:szCs w:val="28"/>
          <w:highlight w:val="yellow"/>
        </w:rPr>
        <w:t>Старая редакция:</w:t>
      </w:r>
    </w:p>
    <w:p w:rsidR="004C2B05" w:rsidRDefault="004C2B05" w:rsidP="004C2B05">
      <w:pPr>
        <w:autoSpaceDE w:val="0"/>
        <w:autoSpaceDN w:val="0"/>
        <w:adjustRightInd w:val="0"/>
        <w:ind w:firstLine="426"/>
        <w:jc w:val="both"/>
        <w:rPr>
          <w:sz w:val="28"/>
          <w:szCs w:val="28"/>
        </w:rPr>
      </w:pPr>
      <w:r>
        <w:rPr>
          <w:sz w:val="28"/>
          <w:szCs w:val="28"/>
        </w:rPr>
        <w:t xml:space="preserve"> </w:t>
      </w:r>
      <w:r w:rsidRPr="004650BF">
        <w:rPr>
          <w:sz w:val="28"/>
          <w:szCs w:val="28"/>
          <w:highlight w:val="yellow"/>
        </w:rPr>
        <w:t>1.</w:t>
      </w:r>
      <w:r w:rsidRPr="00C55BC6">
        <w:rPr>
          <w:sz w:val="28"/>
          <w:szCs w:val="28"/>
        </w:rPr>
        <w:t xml:space="preserve"> Настоящее Положение об отдельных вопросах организации и осуществления бюджетного процесса в городском поселении </w:t>
      </w:r>
      <w:r>
        <w:rPr>
          <w:sz w:val="28"/>
          <w:szCs w:val="28"/>
        </w:rPr>
        <w:t>Лянтор</w:t>
      </w:r>
      <w:r w:rsidRPr="00C55BC6">
        <w:rPr>
          <w:sz w:val="28"/>
          <w:szCs w:val="28"/>
        </w:rPr>
        <w:t xml:space="preserve">  (далее - Положение) разработано в соответствии с Бюджетным </w:t>
      </w:r>
      <w:hyperlink r:id="rId23" w:history="1">
        <w:r w:rsidRPr="00C55BC6">
          <w:rPr>
            <w:sz w:val="28"/>
            <w:szCs w:val="28"/>
          </w:rPr>
          <w:t>кодексом</w:t>
        </w:r>
      </w:hyperlink>
      <w:r w:rsidRPr="00C55BC6">
        <w:rPr>
          <w:sz w:val="28"/>
          <w:szCs w:val="28"/>
        </w:rPr>
        <w:t xml:space="preserve"> Российской Федерации, в целях регулирования бюджетных правоотношений, возникающих при составлении и рассмотрении, утверждении и исполнении бюджета городского поселения </w:t>
      </w:r>
      <w:r>
        <w:rPr>
          <w:sz w:val="28"/>
          <w:szCs w:val="28"/>
        </w:rPr>
        <w:t>Лянтор</w:t>
      </w:r>
      <w:r w:rsidRPr="00C55BC6">
        <w:rPr>
          <w:sz w:val="28"/>
          <w:szCs w:val="28"/>
        </w:rPr>
        <w:t xml:space="preserve"> (далее - бюджет поселения), осуществлении муниципального финансового контроля, составлении отчета об исполнении бюджета поселения, его внешней проверки, рассмотрении и утверждении годового отчета об исполнении бюджета поселения.</w:t>
      </w:r>
    </w:p>
    <w:p w:rsidR="004C2B05" w:rsidRDefault="004C2B05" w:rsidP="004C2B05">
      <w:pPr>
        <w:autoSpaceDE w:val="0"/>
        <w:autoSpaceDN w:val="0"/>
        <w:adjustRightInd w:val="0"/>
        <w:ind w:firstLine="426"/>
        <w:jc w:val="both"/>
        <w:rPr>
          <w:sz w:val="28"/>
          <w:szCs w:val="28"/>
        </w:rPr>
      </w:pPr>
      <w:r w:rsidRPr="004650BF">
        <w:rPr>
          <w:sz w:val="28"/>
          <w:szCs w:val="28"/>
          <w:highlight w:val="yellow"/>
        </w:rPr>
        <w:t>Новая редакция:</w:t>
      </w:r>
      <w:r w:rsidRPr="00BB197C">
        <w:rPr>
          <w:sz w:val="28"/>
          <w:szCs w:val="28"/>
        </w:rPr>
        <w:t xml:space="preserve"> </w:t>
      </w:r>
    </w:p>
    <w:p w:rsidR="004C2B05" w:rsidRDefault="004C2B05" w:rsidP="004C2B05">
      <w:pPr>
        <w:autoSpaceDE w:val="0"/>
        <w:autoSpaceDN w:val="0"/>
        <w:adjustRightInd w:val="0"/>
        <w:ind w:firstLine="540"/>
        <w:jc w:val="both"/>
        <w:rPr>
          <w:sz w:val="28"/>
          <w:szCs w:val="28"/>
        </w:rPr>
      </w:pPr>
      <w:r w:rsidRPr="004650BF">
        <w:rPr>
          <w:sz w:val="28"/>
          <w:szCs w:val="28"/>
          <w:highlight w:val="yellow"/>
        </w:rPr>
        <w:t>1.</w:t>
      </w:r>
      <w:r w:rsidRPr="00C55BC6">
        <w:rPr>
          <w:sz w:val="28"/>
          <w:szCs w:val="28"/>
        </w:rPr>
        <w:t xml:space="preserve"> Настоящее Положение об отдельных вопросах организации и осуществления бюджетного процесса в городском поселении </w:t>
      </w:r>
      <w:r>
        <w:rPr>
          <w:sz w:val="28"/>
          <w:szCs w:val="28"/>
        </w:rPr>
        <w:t>Лянтор</w:t>
      </w:r>
      <w:r w:rsidRPr="00C55BC6">
        <w:rPr>
          <w:sz w:val="28"/>
          <w:szCs w:val="28"/>
        </w:rPr>
        <w:t xml:space="preserve">  (далее - Положение) разработано в соответствии с Бюджетным </w:t>
      </w:r>
      <w:hyperlink r:id="rId24" w:history="1">
        <w:r w:rsidRPr="00C55BC6">
          <w:rPr>
            <w:sz w:val="28"/>
            <w:szCs w:val="28"/>
          </w:rPr>
          <w:t>кодексом</w:t>
        </w:r>
      </w:hyperlink>
      <w:r w:rsidRPr="00C55BC6">
        <w:rPr>
          <w:sz w:val="28"/>
          <w:szCs w:val="28"/>
        </w:rPr>
        <w:t xml:space="preserve"> Российской Федерации, в целях регулирования бюджетных правоотношений, возникающих при </w:t>
      </w:r>
      <w:r>
        <w:rPr>
          <w:sz w:val="28"/>
          <w:szCs w:val="28"/>
        </w:rPr>
        <w:t xml:space="preserve">составления и рассмотрения проекта </w:t>
      </w:r>
      <w:r w:rsidRPr="00C55BC6">
        <w:rPr>
          <w:sz w:val="28"/>
          <w:szCs w:val="28"/>
        </w:rPr>
        <w:t xml:space="preserve">бюджета городского поселения </w:t>
      </w:r>
      <w:r>
        <w:rPr>
          <w:sz w:val="28"/>
          <w:szCs w:val="28"/>
        </w:rPr>
        <w:t>Лянтор</w:t>
      </w:r>
      <w:r w:rsidRPr="00C55BC6">
        <w:rPr>
          <w:sz w:val="28"/>
          <w:szCs w:val="28"/>
        </w:rPr>
        <w:t xml:space="preserve"> (далее - бюджет поселения), </w:t>
      </w:r>
      <w:r>
        <w:rPr>
          <w:sz w:val="28"/>
          <w:szCs w:val="28"/>
        </w:rPr>
        <w:t xml:space="preserve">утверждение и исполнение бюджета поселения, осуществление контроля за его исполнением, составление и утверждение  </w:t>
      </w:r>
      <w:r w:rsidRPr="004F3034">
        <w:rPr>
          <w:sz w:val="28"/>
          <w:szCs w:val="28"/>
        </w:rPr>
        <w:t>отчета</w:t>
      </w:r>
      <w:r>
        <w:rPr>
          <w:sz w:val="28"/>
          <w:szCs w:val="28"/>
        </w:rPr>
        <w:t xml:space="preserve"> об исполнении бюджета поселения;</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2. В настоящем Положении используются понятия и термины, предусмотренные Бюджетным </w:t>
      </w:r>
      <w:hyperlink r:id="rId25" w:history="1">
        <w:r w:rsidRPr="00C55BC6">
          <w:rPr>
            <w:sz w:val="28"/>
            <w:szCs w:val="28"/>
          </w:rPr>
          <w:t>кодексом</w:t>
        </w:r>
      </w:hyperlink>
      <w:r w:rsidRPr="00C55BC6">
        <w:rPr>
          <w:sz w:val="28"/>
          <w:szCs w:val="28"/>
        </w:rPr>
        <w:t xml:space="preserve"> Российской Федерации.</w:t>
      </w:r>
    </w:p>
    <w:p w:rsidR="004C2B05" w:rsidRDefault="004C2B05" w:rsidP="004C2B05">
      <w:pPr>
        <w:autoSpaceDE w:val="0"/>
        <w:autoSpaceDN w:val="0"/>
        <w:adjustRightInd w:val="0"/>
        <w:ind w:firstLine="426"/>
        <w:jc w:val="both"/>
        <w:rPr>
          <w:sz w:val="28"/>
          <w:szCs w:val="28"/>
        </w:rPr>
      </w:pPr>
    </w:p>
    <w:p w:rsidR="004C2B05" w:rsidRPr="00AF62E9" w:rsidRDefault="004C2B05" w:rsidP="004C2B05">
      <w:pPr>
        <w:autoSpaceDE w:val="0"/>
        <w:autoSpaceDN w:val="0"/>
        <w:adjustRightInd w:val="0"/>
        <w:ind w:firstLine="426"/>
        <w:jc w:val="center"/>
        <w:rPr>
          <w:b/>
          <w:sz w:val="28"/>
          <w:szCs w:val="28"/>
        </w:rPr>
      </w:pPr>
      <w:r w:rsidRPr="00AF62E9">
        <w:rPr>
          <w:b/>
          <w:sz w:val="28"/>
          <w:szCs w:val="28"/>
        </w:rPr>
        <w:t>Статья 2. Участники бюджетного процесса в городском поселении Лянтор, обладающие бюджетными полномочиями.</w:t>
      </w:r>
    </w:p>
    <w:p w:rsidR="004C2B05" w:rsidRDefault="004C2B05" w:rsidP="004C2B05">
      <w:pPr>
        <w:jc w:val="both"/>
        <w:rPr>
          <w:bCs/>
          <w:sz w:val="28"/>
          <w:szCs w:val="28"/>
        </w:rPr>
      </w:pPr>
      <w:r>
        <w:rPr>
          <w:sz w:val="28"/>
          <w:szCs w:val="28"/>
        </w:rPr>
        <w:t>1.</w:t>
      </w:r>
      <w:r w:rsidRPr="003375CD">
        <w:rPr>
          <w:bCs/>
          <w:sz w:val="28"/>
          <w:szCs w:val="28"/>
        </w:rPr>
        <w:t xml:space="preserve"> </w:t>
      </w:r>
      <w:r w:rsidRPr="00C0289A">
        <w:rPr>
          <w:bCs/>
          <w:sz w:val="28"/>
          <w:szCs w:val="28"/>
        </w:rPr>
        <w:t>Участниками бюджетного процесса в городском поселении  являются:</w:t>
      </w:r>
    </w:p>
    <w:p w:rsidR="004C2B05" w:rsidRDefault="004C2B05" w:rsidP="004C2B05">
      <w:pPr>
        <w:jc w:val="both"/>
        <w:rPr>
          <w:bCs/>
          <w:sz w:val="28"/>
          <w:szCs w:val="28"/>
        </w:rPr>
      </w:pPr>
      <w:r w:rsidRPr="00C0289A">
        <w:rPr>
          <w:bCs/>
          <w:sz w:val="28"/>
          <w:szCs w:val="28"/>
        </w:rPr>
        <w:t>-  Глава городского поселения Лянтор</w:t>
      </w:r>
      <w:r>
        <w:rPr>
          <w:bCs/>
          <w:sz w:val="28"/>
          <w:szCs w:val="28"/>
        </w:rPr>
        <w:t xml:space="preserve"> (далее – Глава города)</w:t>
      </w:r>
      <w:r w:rsidRPr="00C0289A">
        <w:rPr>
          <w:bCs/>
          <w:sz w:val="28"/>
          <w:szCs w:val="28"/>
        </w:rPr>
        <w:t>;</w:t>
      </w:r>
    </w:p>
    <w:p w:rsidR="004C2B05" w:rsidRDefault="004C2B05" w:rsidP="004C2B05">
      <w:pPr>
        <w:jc w:val="both"/>
        <w:rPr>
          <w:bCs/>
          <w:sz w:val="28"/>
          <w:szCs w:val="28"/>
        </w:rPr>
      </w:pPr>
      <w:r w:rsidRPr="00C0289A">
        <w:rPr>
          <w:bCs/>
          <w:sz w:val="28"/>
          <w:szCs w:val="28"/>
        </w:rPr>
        <w:t>- Совет</w:t>
      </w:r>
      <w:r>
        <w:rPr>
          <w:bCs/>
          <w:sz w:val="28"/>
          <w:szCs w:val="28"/>
        </w:rPr>
        <w:t xml:space="preserve"> депутатов городского поселения Лянтор </w:t>
      </w:r>
      <w:r w:rsidRPr="00C0289A">
        <w:rPr>
          <w:bCs/>
          <w:sz w:val="28"/>
          <w:szCs w:val="28"/>
        </w:rPr>
        <w:t xml:space="preserve"> </w:t>
      </w:r>
      <w:r>
        <w:rPr>
          <w:bCs/>
          <w:sz w:val="28"/>
          <w:szCs w:val="28"/>
        </w:rPr>
        <w:t>(далее- Совет поселения)</w:t>
      </w:r>
      <w:r w:rsidRPr="00C0289A">
        <w:rPr>
          <w:bCs/>
          <w:sz w:val="28"/>
          <w:szCs w:val="28"/>
        </w:rPr>
        <w:t>;</w:t>
      </w:r>
    </w:p>
    <w:p w:rsidR="004C2B05" w:rsidRDefault="004C2B05" w:rsidP="004C2B05">
      <w:pPr>
        <w:jc w:val="both"/>
        <w:rPr>
          <w:bCs/>
          <w:sz w:val="28"/>
          <w:szCs w:val="28"/>
        </w:rPr>
      </w:pPr>
      <w:r w:rsidRPr="00C0289A">
        <w:rPr>
          <w:bCs/>
          <w:sz w:val="28"/>
          <w:szCs w:val="28"/>
        </w:rPr>
        <w:t xml:space="preserve">-  Администрация </w:t>
      </w:r>
      <w:r>
        <w:rPr>
          <w:bCs/>
          <w:sz w:val="28"/>
          <w:szCs w:val="28"/>
        </w:rPr>
        <w:t>городского поселения Лянтор ( далее- Администрация города)</w:t>
      </w:r>
      <w:r w:rsidRPr="00C0289A">
        <w:rPr>
          <w:bCs/>
          <w:sz w:val="28"/>
          <w:szCs w:val="28"/>
        </w:rPr>
        <w:t>;</w:t>
      </w:r>
    </w:p>
    <w:p w:rsidR="004C2B05" w:rsidRDefault="004C2B05" w:rsidP="004C2B05">
      <w:pPr>
        <w:jc w:val="both"/>
        <w:rPr>
          <w:bCs/>
          <w:sz w:val="28"/>
          <w:szCs w:val="28"/>
        </w:rPr>
      </w:pPr>
      <w:r w:rsidRPr="00C0289A">
        <w:rPr>
          <w:bCs/>
          <w:sz w:val="28"/>
          <w:szCs w:val="28"/>
        </w:rPr>
        <w:t>- главные распорядители (распорядители бюджетных средств);</w:t>
      </w:r>
    </w:p>
    <w:p w:rsidR="004C2B05" w:rsidRDefault="004C2B05" w:rsidP="004C2B05">
      <w:pPr>
        <w:jc w:val="both"/>
        <w:rPr>
          <w:bCs/>
          <w:sz w:val="28"/>
          <w:szCs w:val="28"/>
        </w:rPr>
      </w:pPr>
      <w:r>
        <w:rPr>
          <w:bCs/>
          <w:sz w:val="28"/>
          <w:szCs w:val="28"/>
        </w:rPr>
        <w:t xml:space="preserve">- </w:t>
      </w:r>
      <w:r w:rsidRPr="00C0289A">
        <w:rPr>
          <w:bCs/>
          <w:sz w:val="28"/>
          <w:szCs w:val="28"/>
        </w:rPr>
        <w:t>главные администраторы (администраторы) доходов бюджета поселения;</w:t>
      </w:r>
    </w:p>
    <w:p w:rsidR="004C2B05" w:rsidRDefault="004C2B05" w:rsidP="004C2B05">
      <w:pPr>
        <w:jc w:val="both"/>
        <w:rPr>
          <w:bCs/>
          <w:sz w:val="28"/>
          <w:szCs w:val="28"/>
        </w:rPr>
      </w:pPr>
      <w:r w:rsidRPr="00C0289A">
        <w:rPr>
          <w:bCs/>
          <w:sz w:val="28"/>
          <w:szCs w:val="28"/>
        </w:rPr>
        <w:t>- получатели бюджетных средств;</w:t>
      </w:r>
    </w:p>
    <w:p w:rsidR="004C2B05" w:rsidRDefault="004C2B05" w:rsidP="004C2B05">
      <w:pPr>
        <w:jc w:val="both"/>
        <w:rPr>
          <w:bCs/>
          <w:sz w:val="28"/>
          <w:szCs w:val="28"/>
        </w:rPr>
      </w:pPr>
      <w:r>
        <w:rPr>
          <w:bCs/>
          <w:sz w:val="28"/>
          <w:szCs w:val="28"/>
        </w:rPr>
        <w:t xml:space="preserve">- </w:t>
      </w:r>
      <w:r w:rsidRPr="00C0289A">
        <w:rPr>
          <w:bCs/>
          <w:sz w:val="28"/>
          <w:szCs w:val="28"/>
        </w:rPr>
        <w:t>главные а</w:t>
      </w:r>
      <w:r>
        <w:rPr>
          <w:bCs/>
          <w:sz w:val="28"/>
          <w:szCs w:val="28"/>
        </w:rPr>
        <w:t xml:space="preserve">дминистраторы (администраторы) </w:t>
      </w:r>
      <w:r w:rsidRPr="00C0289A">
        <w:rPr>
          <w:bCs/>
          <w:sz w:val="28"/>
          <w:szCs w:val="28"/>
        </w:rPr>
        <w:t>источников финансирования дефицита бюджета городского поселения Лянтор;</w:t>
      </w:r>
    </w:p>
    <w:p w:rsidR="004C2B05" w:rsidRPr="00750E04" w:rsidRDefault="004C2B05" w:rsidP="004C2B05">
      <w:pPr>
        <w:jc w:val="both"/>
        <w:rPr>
          <w:b/>
          <w:sz w:val="20"/>
          <w:szCs w:val="20"/>
        </w:rPr>
      </w:pPr>
      <w:r w:rsidRPr="004C5033">
        <w:rPr>
          <w:sz w:val="28"/>
          <w:szCs w:val="28"/>
        </w:rPr>
        <w:t>- иные органы, на которые бюджетным законодательством возложены бюджетные полномочия.</w:t>
      </w:r>
      <w:r>
        <w:rPr>
          <w:sz w:val="28"/>
          <w:szCs w:val="28"/>
        </w:rPr>
        <w:t xml:space="preserve"> </w:t>
      </w:r>
      <w:r w:rsidRPr="00496810">
        <w:rPr>
          <w:b/>
          <w:sz w:val="28"/>
          <w:szCs w:val="28"/>
        </w:rPr>
        <w:t>????</w:t>
      </w:r>
      <w:r>
        <w:rPr>
          <w:b/>
          <w:sz w:val="28"/>
          <w:szCs w:val="28"/>
        </w:rPr>
        <w:t xml:space="preserve"> (</w:t>
      </w:r>
      <w:r w:rsidRPr="00750E04">
        <w:rPr>
          <w:b/>
          <w:sz w:val="20"/>
          <w:szCs w:val="20"/>
        </w:rPr>
        <w:t>Постановление администрации «О порядке осуществления муниципальными бюджетными учреждениями полномочий Администрации городского поселения Лянтор по исполнению публичных обязательств</w:t>
      </w:r>
      <w:r>
        <w:rPr>
          <w:b/>
          <w:sz w:val="20"/>
          <w:szCs w:val="20"/>
        </w:rPr>
        <w:t xml:space="preserve"> </w:t>
      </w:r>
      <w:r w:rsidRPr="00750E04">
        <w:rPr>
          <w:b/>
          <w:sz w:val="20"/>
          <w:szCs w:val="20"/>
        </w:rPr>
        <w:t>перед физическими лицами, подлежащих исполнению в</w:t>
      </w:r>
      <w:r>
        <w:rPr>
          <w:b/>
          <w:sz w:val="20"/>
          <w:szCs w:val="20"/>
        </w:rPr>
        <w:t xml:space="preserve"> </w:t>
      </w:r>
      <w:r w:rsidRPr="00750E04">
        <w:rPr>
          <w:b/>
          <w:sz w:val="20"/>
          <w:szCs w:val="20"/>
        </w:rPr>
        <w:t>денежной форме и их финансового обеспечения»</w:t>
      </w:r>
      <w:r>
        <w:rPr>
          <w:b/>
          <w:sz w:val="20"/>
          <w:szCs w:val="20"/>
        </w:rPr>
        <w:t>)</w:t>
      </w:r>
      <w:r w:rsidRPr="00750E04">
        <w:rPr>
          <w:b/>
          <w:sz w:val="20"/>
          <w:szCs w:val="20"/>
        </w:rPr>
        <w:t xml:space="preserve"> </w:t>
      </w:r>
    </w:p>
    <w:p w:rsidR="004C2B05" w:rsidRDefault="004C2B05" w:rsidP="004C2B05">
      <w:pPr>
        <w:autoSpaceDE w:val="0"/>
        <w:autoSpaceDN w:val="0"/>
        <w:adjustRightInd w:val="0"/>
        <w:jc w:val="both"/>
        <w:rPr>
          <w:sz w:val="28"/>
          <w:szCs w:val="28"/>
        </w:rPr>
      </w:pPr>
    </w:p>
    <w:p w:rsidR="004C2B05" w:rsidRDefault="004C2B05" w:rsidP="004C2B05">
      <w:pPr>
        <w:autoSpaceDE w:val="0"/>
        <w:autoSpaceDN w:val="0"/>
        <w:adjustRightInd w:val="0"/>
        <w:jc w:val="both"/>
        <w:rPr>
          <w:sz w:val="28"/>
          <w:szCs w:val="28"/>
        </w:rPr>
      </w:pPr>
    </w:p>
    <w:p w:rsidR="004C2B05" w:rsidRDefault="004C2B05" w:rsidP="004C2B05">
      <w:pPr>
        <w:autoSpaceDE w:val="0"/>
        <w:autoSpaceDN w:val="0"/>
        <w:adjustRightInd w:val="0"/>
        <w:jc w:val="center"/>
        <w:rPr>
          <w:b/>
          <w:sz w:val="28"/>
          <w:szCs w:val="28"/>
        </w:rPr>
      </w:pPr>
      <w:r w:rsidRPr="00AF62E9">
        <w:rPr>
          <w:b/>
          <w:sz w:val="28"/>
          <w:szCs w:val="28"/>
        </w:rPr>
        <w:t xml:space="preserve">Статья 3. Полномочия участников бюджетного процесса городского поселения </w:t>
      </w:r>
      <w:r>
        <w:rPr>
          <w:b/>
          <w:sz w:val="28"/>
          <w:szCs w:val="28"/>
        </w:rPr>
        <w:t>Лянтор</w:t>
      </w:r>
    </w:p>
    <w:p w:rsidR="004C2B05" w:rsidRPr="00AF62E9" w:rsidRDefault="004C2B05" w:rsidP="004C2B05">
      <w:pPr>
        <w:autoSpaceDE w:val="0"/>
        <w:autoSpaceDN w:val="0"/>
        <w:adjustRightInd w:val="0"/>
        <w:jc w:val="center"/>
        <w:rPr>
          <w:b/>
          <w:sz w:val="28"/>
          <w:szCs w:val="28"/>
        </w:rPr>
      </w:pPr>
    </w:p>
    <w:p w:rsidR="004C2B05" w:rsidRDefault="004C2B05" w:rsidP="004C2B05">
      <w:pPr>
        <w:autoSpaceDE w:val="0"/>
        <w:autoSpaceDN w:val="0"/>
        <w:adjustRightInd w:val="0"/>
        <w:jc w:val="both"/>
        <w:rPr>
          <w:sz w:val="28"/>
          <w:szCs w:val="28"/>
        </w:rPr>
      </w:pPr>
      <w:r>
        <w:rPr>
          <w:sz w:val="28"/>
          <w:szCs w:val="28"/>
        </w:rPr>
        <w:lastRenderedPageBreak/>
        <w:t>1.</w:t>
      </w:r>
      <w:r w:rsidRPr="00C55BC6">
        <w:rPr>
          <w:sz w:val="28"/>
          <w:szCs w:val="28"/>
        </w:rPr>
        <w:t xml:space="preserve">Полномочия участников бюджетного процесса городского поселения </w:t>
      </w:r>
      <w:r>
        <w:rPr>
          <w:sz w:val="28"/>
          <w:szCs w:val="28"/>
        </w:rPr>
        <w:t>Лянтор</w:t>
      </w:r>
      <w:r w:rsidRPr="00C55BC6">
        <w:rPr>
          <w:sz w:val="28"/>
          <w:szCs w:val="28"/>
        </w:rPr>
        <w:t xml:space="preserve"> определяются Бюджетным </w:t>
      </w:r>
      <w:hyperlink r:id="rId26" w:history="1">
        <w:r w:rsidRPr="00C55BC6">
          <w:rPr>
            <w:sz w:val="28"/>
            <w:szCs w:val="28"/>
          </w:rPr>
          <w:t>кодексом</w:t>
        </w:r>
      </w:hyperlink>
      <w:r w:rsidRPr="00C55BC6">
        <w:rPr>
          <w:sz w:val="28"/>
          <w:szCs w:val="28"/>
        </w:rPr>
        <w:t xml:space="preserve"> Российской</w:t>
      </w:r>
      <w:r>
        <w:rPr>
          <w:sz w:val="28"/>
          <w:szCs w:val="28"/>
        </w:rPr>
        <w:t xml:space="preserve"> </w:t>
      </w:r>
      <w:r w:rsidRPr="00C55BC6">
        <w:rPr>
          <w:sz w:val="28"/>
          <w:szCs w:val="28"/>
        </w:rPr>
        <w:t>Федерации</w:t>
      </w:r>
      <w:r>
        <w:rPr>
          <w:sz w:val="28"/>
          <w:szCs w:val="28"/>
        </w:rPr>
        <w:t>.</w:t>
      </w:r>
    </w:p>
    <w:p w:rsidR="004C2B05" w:rsidRDefault="004C2B05" w:rsidP="004C2B05">
      <w:pPr>
        <w:autoSpaceDE w:val="0"/>
        <w:autoSpaceDN w:val="0"/>
        <w:adjustRightInd w:val="0"/>
        <w:ind w:firstLine="540"/>
        <w:jc w:val="center"/>
        <w:outlineLvl w:val="0"/>
        <w:rPr>
          <w:b/>
          <w:sz w:val="28"/>
          <w:szCs w:val="28"/>
        </w:rPr>
      </w:pPr>
    </w:p>
    <w:p w:rsidR="004C2B05" w:rsidRDefault="004C2B05" w:rsidP="004C2B05">
      <w:pPr>
        <w:autoSpaceDE w:val="0"/>
        <w:autoSpaceDN w:val="0"/>
        <w:adjustRightInd w:val="0"/>
        <w:ind w:firstLine="540"/>
        <w:jc w:val="center"/>
        <w:outlineLvl w:val="0"/>
        <w:rPr>
          <w:b/>
          <w:sz w:val="28"/>
          <w:szCs w:val="28"/>
        </w:rPr>
      </w:pPr>
      <w:r w:rsidRPr="00AF62E9">
        <w:rPr>
          <w:b/>
          <w:sz w:val="28"/>
          <w:szCs w:val="28"/>
        </w:rPr>
        <w:t>Статья 4. Бюджет городского поселения Лянтор.</w:t>
      </w:r>
    </w:p>
    <w:p w:rsidR="004C2B05" w:rsidRPr="00AF62E9" w:rsidRDefault="004C2B05" w:rsidP="004C2B05">
      <w:pPr>
        <w:autoSpaceDE w:val="0"/>
        <w:autoSpaceDN w:val="0"/>
        <w:adjustRightInd w:val="0"/>
        <w:ind w:firstLine="540"/>
        <w:jc w:val="center"/>
        <w:outlineLvl w:val="0"/>
        <w:rPr>
          <w:b/>
          <w:sz w:val="28"/>
          <w:szCs w:val="28"/>
        </w:rPr>
      </w:pPr>
    </w:p>
    <w:p w:rsidR="004C2B05" w:rsidRPr="00C55BC6" w:rsidRDefault="004C2B05" w:rsidP="004C2B05">
      <w:pPr>
        <w:autoSpaceDE w:val="0"/>
        <w:autoSpaceDN w:val="0"/>
        <w:adjustRightInd w:val="0"/>
        <w:ind w:firstLine="426"/>
        <w:jc w:val="both"/>
        <w:rPr>
          <w:sz w:val="28"/>
          <w:szCs w:val="28"/>
        </w:rPr>
      </w:pPr>
      <w:r>
        <w:rPr>
          <w:sz w:val="28"/>
          <w:szCs w:val="28"/>
        </w:rPr>
        <w:t>1.</w:t>
      </w:r>
      <w:r w:rsidRPr="00C55BC6">
        <w:rPr>
          <w:sz w:val="28"/>
          <w:szCs w:val="28"/>
        </w:rPr>
        <w:t xml:space="preserve">Бюджет поселения и годовой отчет об его исполнении утверждаются в форме решений Совета </w:t>
      </w:r>
      <w:r>
        <w:rPr>
          <w:sz w:val="28"/>
          <w:szCs w:val="28"/>
        </w:rPr>
        <w:t>поселения</w:t>
      </w:r>
      <w:r w:rsidRPr="00C55BC6">
        <w:rPr>
          <w:sz w:val="28"/>
          <w:szCs w:val="28"/>
        </w:rPr>
        <w:t>.</w:t>
      </w:r>
    </w:p>
    <w:p w:rsidR="004C2B05" w:rsidRDefault="004C2B05" w:rsidP="004C2B05">
      <w:pPr>
        <w:autoSpaceDE w:val="0"/>
        <w:autoSpaceDN w:val="0"/>
        <w:adjustRightInd w:val="0"/>
        <w:ind w:firstLine="426"/>
        <w:jc w:val="both"/>
        <w:rPr>
          <w:sz w:val="28"/>
          <w:szCs w:val="28"/>
        </w:rPr>
      </w:pPr>
      <w:r>
        <w:rPr>
          <w:sz w:val="28"/>
          <w:szCs w:val="28"/>
        </w:rPr>
        <w:t>2.</w:t>
      </w:r>
      <w:r w:rsidRPr="00C55BC6">
        <w:rPr>
          <w:sz w:val="28"/>
          <w:szCs w:val="28"/>
        </w:rPr>
        <w:t xml:space="preserve"> Бюджет поселения составляется и утверждается сроком на три года - очередной финансовый год и плановый период.</w:t>
      </w:r>
    </w:p>
    <w:p w:rsidR="004C2B05" w:rsidRDefault="004C2B05" w:rsidP="004C2B05">
      <w:pPr>
        <w:autoSpaceDE w:val="0"/>
        <w:autoSpaceDN w:val="0"/>
        <w:adjustRightInd w:val="0"/>
        <w:ind w:firstLine="426"/>
        <w:jc w:val="both"/>
        <w:rPr>
          <w:sz w:val="28"/>
          <w:szCs w:val="28"/>
        </w:rPr>
      </w:pPr>
      <w:r>
        <w:rPr>
          <w:bCs/>
          <w:sz w:val="28"/>
          <w:szCs w:val="28"/>
        </w:rPr>
        <w:t>3</w:t>
      </w:r>
      <w:r w:rsidRPr="00C0289A">
        <w:rPr>
          <w:bCs/>
          <w:sz w:val="28"/>
          <w:szCs w:val="28"/>
        </w:rPr>
        <w:t>.Решение Совета поселения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поселения о  бюджете  поселения.</w:t>
      </w:r>
    </w:p>
    <w:p w:rsidR="004C2B05" w:rsidRPr="005773D7" w:rsidRDefault="004C2B05" w:rsidP="004C2B05">
      <w:pPr>
        <w:autoSpaceDE w:val="0"/>
        <w:autoSpaceDN w:val="0"/>
        <w:adjustRightInd w:val="0"/>
        <w:ind w:firstLine="426"/>
        <w:jc w:val="both"/>
        <w:rPr>
          <w:sz w:val="28"/>
          <w:szCs w:val="28"/>
        </w:rPr>
      </w:pPr>
      <w:r>
        <w:rPr>
          <w:sz w:val="28"/>
          <w:szCs w:val="28"/>
        </w:rPr>
        <w:t>4.</w:t>
      </w:r>
      <w:r>
        <w:rPr>
          <w:bCs/>
          <w:sz w:val="28"/>
          <w:szCs w:val="28"/>
        </w:rPr>
        <w:t xml:space="preserve">Решение Совета поселения о бюджете поселения </w:t>
      </w:r>
      <w:r w:rsidRPr="00C0289A">
        <w:rPr>
          <w:bCs/>
          <w:sz w:val="28"/>
          <w:szCs w:val="28"/>
        </w:rPr>
        <w:t>подлежит официаль</w:t>
      </w:r>
      <w:r>
        <w:rPr>
          <w:bCs/>
          <w:sz w:val="28"/>
          <w:szCs w:val="28"/>
        </w:rPr>
        <w:t xml:space="preserve">ному опубликованию не позднее 10 дней после его </w:t>
      </w:r>
      <w:r w:rsidRPr="00C0289A">
        <w:rPr>
          <w:bCs/>
          <w:sz w:val="28"/>
          <w:szCs w:val="28"/>
        </w:rPr>
        <w:t>подп</w:t>
      </w:r>
      <w:r>
        <w:rPr>
          <w:bCs/>
          <w:sz w:val="28"/>
          <w:szCs w:val="28"/>
        </w:rPr>
        <w:t xml:space="preserve">исания </w:t>
      </w:r>
      <w:r w:rsidRPr="00C0289A">
        <w:rPr>
          <w:bCs/>
          <w:sz w:val="28"/>
          <w:szCs w:val="28"/>
        </w:rPr>
        <w:t>в установленном порядке.</w:t>
      </w:r>
    </w:p>
    <w:p w:rsidR="004C2B05" w:rsidRDefault="004C2B05" w:rsidP="004C2B05">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 xml:space="preserve">2. СОСТАВЛЕНИЕ ПРОЕКТА БЮДЖЕТА </w:t>
      </w:r>
      <w:r w:rsidRPr="00EC42C5">
        <w:rPr>
          <w:b/>
          <w:bCs/>
          <w:sz w:val="28"/>
          <w:szCs w:val="28"/>
        </w:rPr>
        <w:t>ПОСЕЛЕНИЯ</w:t>
      </w:r>
    </w:p>
    <w:p w:rsidR="004C2B05" w:rsidRDefault="004C2B05" w:rsidP="004C2B05">
      <w:pPr>
        <w:jc w:val="center"/>
        <w:rPr>
          <w:b/>
          <w:bCs/>
          <w:sz w:val="28"/>
          <w:szCs w:val="28"/>
        </w:rPr>
      </w:pPr>
      <w:r>
        <w:rPr>
          <w:b/>
          <w:bCs/>
          <w:sz w:val="28"/>
          <w:szCs w:val="28"/>
        </w:rPr>
        <w:t>Статья 5.</w:t>
      </w:r>
      <w:r w:rsidRPr="00712F77">
        <w:rPr>
          <w:bCs/>
          <w:sz w:val="28"/>
          <w:szCs w:val="28"/>
        </w:rPr>
        <w:t xml:space="preserve"> </w:t>
      </w:r>
      <w:r w:rsidRPr="00AF62E9">
        <w:rPr>
          <w:b/>
          <w:bCs/>
          <w:sz w:val="28"/>
          <w:szCs w:val="28"/>
        </w:rPr>
        <w:t>Общие положения.</w:t>
      </w:r>
    </w:p>
    <w:p w:rsidR="004C2B05" w:rsidRPr="00AF62E9" w:rsidRDefault="004C2B05" w:rsidP="004C2B05">
      <w:pPr>
        <w:jc w:val="center"/>
        <w:rPr>
          <w:b/>
          <w:bCs/>
          <w:sz w:val="28"/>
          <w:szCs w:val="28"/>
        </w:rPr>
      </w:pPr>
    </w:p>
    <w:p w:rsidR="004C2B05" w:rsidRPr="00576B45" w:rsidRDefault="004C2B05" w:rsidP="004C2B05">
      <w:pPr>
        <w:jc w:val="both"/>
        <w:rPr>
          <w:bCs/>
          <w:sz w:val="28"/>
          <w:szCs w:val="28"/>
        </w:rPr>
      </w:pPr>
      <w:r>
        <w:rPr>
          <w:sz w:val="28"/>
          <w:szCs w:val="28"/>
        </w:rPr>
        <w:t>1.</w:t>
      </w:r>
      <w:r w:rsidRPr="00E24BCA">
        <w:rPr>
          <w:sz w:val="28"/>
          <w:szCs w:val="28"/>
        </w:rPr>
        <w:t>Составление проекта бюджета</w:t>
      </w:r>
      <w:r>
        <w:rPr>
          <w:sz w:val="28"/>
          <w:szCs w:val="28"/>
        </w:rPr>
        <w:t xml:space="preserve"> 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в с</w:t>
      </w:r>
      <w:r w:rsidRPr="00E24BCA">
        <w:rPr>
          <w:sz w:val="28"/>
          <w:szCs w:val="28"/>
        </w:rPr>
        <w:t>о</w:t>
      </w:r>
      <w:r w:rsidRPr="00E24BCA">
        <w:rPr>
          <w:sz w:val="28"/>
          <w:szCs w:val="28"/>
        </w:rPr>
        <w:t>ответствии с Бюджетным кодексом Российской Федерации</w:t>
      </w:r>
      <w:r>
        <w:rPr>
          <w:sz w:val="28"/>
          <w:szCs w:val="28"/>
        </w:rPr>
        <w:t>,</w:t>
      </w:r>
      <w:r w:rsidRPr="00E24BCA">
        <w:rPr>
          <w:sz w:val="28"/>
          <w:szCs w:val="28"/>
        </w:rPr>
        <w:t xml:space="preserve"> с соблюдением тр</w:t>
      </w:r>
      <w:r w:rsidRPr="00E24BCA">
        <w:rPr>
          <w:sz w:val="28"/>
          <w:szCs w:val="28"/>
        </w:rPr>
        <w:t>е</w:t>
      </w:r>
      <w:r w:rsidRPr="00E24BCA">
        <w:rPr>
          <w:sz w:val="28"/>
          <w:szCs w:val="28"/>
        </w:rPr>
        <w:t>бований установленных настоящим Положением.</w:t>
      </w:r>
    </w:p>
    <w:p w:rsidR="004C2B05" w:rsidRDefault="004C2B05" w:rsidP="004C2B05">
      <w:pPr>
        <w:autoSpaceDE w:val="0"/>
        <w:autoSpaceDN w:val="0"/>
        <w:adjustRightInd w:val="0"/>
        <w:jc w:val="both"/>
        <w:rPr>
          <w:sz w:val="28"/>
          <w:szCs w:val="28"/>
        </w:rPr>
      </w:pPr>
      <w:r>
        <w:rPr>
          <w:sz w:val="28"/>
          <w:szCs w:val="28"/>
        </w:rPr>
        <w:t>2.</w:t>
      </w:r>
      <w:r w:rsidRPr="00E24BCA">
        <w:rPr>
          <w:sz w:val="28"/>
          <w:szCs w:val="28"/>
        </w:rPr>
        <w:t xml:space="preserve">Составление проекта бюджета </w:t>
      </w:r>
      <w:r>
        <w:rPr>
          <w:sz w:val="28"/>
          <w:szCs w:val="28"/>
        </w:rPr>
        <w:t>городского</w:t>
      </w:r>
      <w:r w:rsidRPr="00E24BCA">
        <w:rPr>
          <w:sz w:val="28"/>
          <w:szCs w:val="28"/>
        </w:rPr>
        <w:t xml:space="preserve"> </w:t>
      </w:r>
      <w:r>
        <w:rPr>
          <w:sz w:val="28"/>
          <w:szCs w:val="28"/>
        </w:rPr>
        <w:t xml:space="preserve">поселения Лянтор </w:t>
      </w:r>
      <w:r w:rsidRPr="00E24BCA">
        <w:rPr>
          <w:sz w:val="28"/>
          <w:szCs w:val="28"/>
        </w:rPr>
        <w:t xml:space="preserve"> осуществляется на о</w:t>
      </w:r>
      <w:r w:rsidRPr="00E24BCA">
        <w:rPr>
          <w:sz w:val="28"/>
          <w:szCs w:val="28"/>
        </w:rPr>
        <w:t>с</w:t>
      </w:r>
      <w:r w:rsidRPr="00E24BCA">
        <w:rPr>
          <w:sz w:val="28"/>
          <w:szCs w:val="28"/>
        </w:rPr>
        <w:t>нове Бюджетного послания Президента Российской Федерации, прогноза соц</w:t>
      </w:r>
      <w:r w:rsidRPr="00E24BCA">
        <w:rPr>
          <w:sz w:val="28"/>
          <w:szCs w:val="28"/>
        </w:rPr>
        <w:t>и</w:t>
      </w:r>
      <w:r w:rsidRPr="00E24BCA">
        <w:rPr>
          <w:sz w:val="28"/>
          <w:szCs w:val="28"/>
        </w:rPr>
        <w:t xml:space="preserve">ально-экономического развития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 xml:space="preserve">, основных направлений бюджетной и налоговой политики, муниципальных программ </w:t>
      </w:r>
      <w:r>
        <w:rPr>
          <w:sz w:val="28"/>
          <w:szCs w:val="28"/>
        </w:rPr>
        <w:t>городского</w:t>
      </w:r>
      <w:r w:rsidRPr="00E24BCA">
        <w:rPr>
          <w:sz w:val="28"/>
          <w:szCs w:val="28"/>
        </w:rPr>
        <w:t xml:space="preserve"> </w:t>
      </w:r>
      <w:r>
        <w:rPr>
          <w:sz w:val="28"/>
          <w:szCs w:val="28"/>
        </w:rPr>
        <w:t>поселения Лянтор</w:t>
      </w:r>
      <w:r w:rsidRPr="00E24BCA">
        <w:rPr>
          <w:sz w:val="28"/>
          <w:szCs w:val="28"/>
        </w:rPr>
        <w:t>.</w:t>
      </w:r>
    </w:p>
    <w:p w:rsidR="004C2B05" w:rsidRDefault="004C2B05" w:rsidP="004C2B05">
      <w:pPr>
        <w:autoSpaceDE w:val="0"/>
        <w:autoSpaceDN w:val="0"/>
        <w:adjustRightInd w:val="0"/>
        <w:jc w:val="both"/>
        <w:rPr>
          <w:sz w:val="28"/>
          <w:szCs w:val="28"/>
        </w:rPr>
      </w:pPr>
      <w:r>
        <w:rPr>
          <w:sz w:val="28"/>
          <w:szCs w:val="28"/>
        </w:rPr>
        <w:t xml:space="preserve">3. </w:t>
      </w:r>
      <w:r w:rsidRPr="00C55BC6">
        <w:rPr>
          <w:sz w:val="28"/>
          <w:szCs w:val="28"/>
        </w:rPr>
        <w:t xml:space="preserve">Общее руководство организацией работы по формированию проекта решения </w:t>
      </w:r>
      <w:r w:rsidRPr="00C55BC6">
        <w:rPr>
          <w:bCs/>
          <w:sz w:val="28"/>
          <w:szCs w:val="28"/>
        </w:rPr>
        <w:t xml:space="preserve">городского поселения </w:t>
      </w:r>
      <w:r>
        <w:rPr>
          <w:bCs/>
          <w:sz w:val="28"/>
          <w:szCs w:val="28"/>
        </w:rPr>
        <w:t>Лянтор</w:t>
      </w:r>
      <w:r w:rsidRPr="00C55BC6">
        <w:rPr>
          <w:bCs/>
          <w:sz w:val="28"/>
          <w:szCs w:val="28"/>
        </w:rPr>
        <w:t xml:space="preserve"> </w:t>
      </w:r>
      <w:r w:rsidRPr="00C55BC6">
        <w:rPr>
          <w:sz w:val="28"/>
          <w:szCs w:val="28"/>
        </w:rPr>
        <w:t xml:space="preserve">о бюджете </w:t>
      </w:r>
      <w:r w:rsidRPr="00C55BC6">
        <w:rPr>
          <w:bCs/>
          <w:sz w:val="28"/>
          <w:szCs w:val="28"/>
        </w:rPr>
        <w:t>поселения</w:t>
      </w:r>
      <w:r w:rsidRPr="00C55BC6">
        <w:rPr>
          <w:sz w:val="28"/>
          <w:szCs w:val="28"/>
        </w:rPr>
        <w:t xml:space="preserve"> на очередной финансовый год и плановый период осуществляет </w:t>
      </w:r>
      <w:r>
        <w:rPr>
          <w:sz w:val="28"/>
          <w:szCs w:val="28"/>
        </w:rPr>
        <w:t>А</w:t>
      </w:r>
      <w:r w:rsidRPr="00C55BC6">
        <w:rPr>
          <w:sz w:val="28"/>
          <w:szCs w:val="28"/>
        </w:rPr>
        <w:t>дминистрация  поселения.</w:t>
      </w:r>
      <w:r w:rsidRPr="00244676">
        <w:rPr>
          <w:sz w:val="28"/>
          <w:szCs w:val="28"/>
        </w:rPr>
        <w:t xml:space="preserve"> </w:t>
      </w:r>
      <w:r w:rsidRPr="00C55BC6">
        <w:rPr>
          <w:sz w:val="28"/>
          <w:szCs w:val="28"/>
        </w:rPr>
        <w:t xml:space="preserve">Непосредственное составление проекта бюджета </w:t>
      </w:r>
      <w:r w:rsidRPr="00C55BC6">
        <w:rPr>
          <w:bCs/>
          <w:sz w:val="28"/>
          <w:szCs w:val="28"/>
        </w:rPr>
        <w:t xml:space="preserve">поселения </w:t>
      </w:r>
      <w:r w:rsidRPr="00C55BC6">
        <w:rPr>
          <w:sz w:val="28"/>
          <w:szCs w:val="28"/>
        </w:rPr>
        <w:t>осуществляет управление</w:t>
      </w:r>
      <w:r>
        <w:rPr>
          <w:sz w:val="28"/>
          <w:szCs w:val="28"/>
        </w:rPr>
        <w:t xml:space="preserve"> бюджетного учёта и отчётности</w:t>
      </w:r>
      <w:r w:rsidRPr="00C55BC6">
        <w:rPr>
          <w:sz w:val="28"/>
          <w:szCs w:val="28"/>
        </w:rPr>
        <w:t xml:space="preserve"> </w:t>
      </w:r>
      <w:r>
        <w:rPr>
          <w:sz w:val="28"/>
          <w:szCs w:val="28"/>
        </w:rPr>
        <w:t>А</w:t>
      </w:r>
      <w:r w:rsidRPr="00C55BC6">
        <w:rPr>
          <w:sz w:val="28"/>
          <w:szCs w:val="28"/>
        </w:rPr>
        <w:t xml:space="preserve">дминистрации </w:t>
      </w:r>
      <w:r w:rsidRPr="00C55BC6">
        <w:rPr>
          <w:bCs/>
          <w:sz w:val="28"/>
          <w:szCs w:val="28"/>
        </w:rPr>
        <w:t xml:space="preserve">городского поселения </w:t>
      </w:r>
      <w:r>
        <w:rPr>
          <w:bCs/>
          <w:sz w:val="28"/>
          <w:szCs w:val="28"/>
        </w:rPr>
        <w:t>Лянтор</w:t>
      </w:r>
      <w:r w:rsidRPr="00C55BC6">
        <w:rPr>
          <w:sz w:val="28"/>
          <w:szCs w:val="28"/>
        </w:rPr>
        <w:t>.</w:t>
      </w:r>
    </w:p>
    <w:p w:rsidR="004C2B05" w:rsidRPr="00C55BC6" w:rsidRDefault="004C2B05" w:rsidP="004C2B05">
      <w:pPr>
        <w:autoSpaceDE w:val="0"/>
        <w:autoSpaceDN w:val="0"/>
        <w:adjustRightInd w:val="0"/>
        <w:ind w:firstLine="426"/>
        <w:jc w:val="both"/>
        <w:rPr>
          <w:sz w:val="28"/>
          <w:szCs w:val="28"/>
        </w:rPr>
      </w:pPr>
    </w:p>
    <w:p w:rsidR="004C2B05" w:rsidRPr="00F50222" w:rsidRDefault="004C2B05" w:rsidP="004C2B05">
      <w:pPr>
        <w:spacing w:before="100" w:beforeAutospacing="1" w:after="100" w:afterAutospacing="1"/>
        <w:jc w:val="center"/>
        <w:rPr>
          <w:b/>
          <w:bCs/>
          <w:sz w:val="28"/>
          <w:szCs w:val="28"/>
        </w:rPr>
      </w:pPr>
      <w:r w:rsidRPr="00F50222">
        <w:rPr>
          <w:b/>
          <w:sz w:val="28"/>
          <w:szCs w:val="28"/>
        </w:rPr>
        <w:t xml:space="preserve">Статья </w:t>
      </w:r>
      <w:r>
        <w:rPr>
          <w:b/>
          <w:sz w:val="28"/>
          <w:szCs w:val="28"/>
        </w:rPr>
        <w:t>6</w:t>
      </w:r>
      <w:r w:rsidRPr="00F50222">
        <w:rPr>
          <w:b/>
          <w:sz w:val="28"/>
          <w:szCs w:val="28"/>
        </w:rPr>
        <w:t xml:space="preserve">. </w:t>
      </w:r>
      <w:r w:rsidRPr="00F50222">
        <w:rPr>
          <w:b/>
          <w:bCs/>
          <w:sz w:val="28"/>
          <w:szCs w:val="28"/>
        </w:rPr>
        <w:t>Порядок составления бюджета  поселения.</w:t>
      </w:r>
    </w:p>
    <w:p w:rsidR="004C2B05" w:rsidRPr="00244676" w:rsidRDefault="004C2B05" w:rsidP="004C2B05">
      <w:pPr>
        <w:autoSpaceDE w:val="0"/>
        <w:autoSpaceDN w:val="0"/>
        <w:adjustRightInd w:val="0"/>
        <w:jc w:val="both"/>
        <w:rPr>
          <w:sz w:val="28"/>
          <w:szCs w:val="28"/>
        </w:rPr>
      </w:pPr>
      <w:r>
        <w:rPr>
          <w:sz w:val="28"/>
          <w:szCs w:val="28"/>
        </w:rPr>
        <w:t>1.</w:t>
      </w:r>
      <w:r w:rsidRPr="00C0289A">
        <w:rPr>
          <w:bCs/>
          <w:sz w:val="28"/>
          <w:szCs w:val="28"/>
        </w:rPr>
        <w:t>Решение</w:t>
      </w:r>
      <w:r>
        <w:rPr>
          <w:bCs/>
          <w:sz w:val="28"/>
          <w:szCs w:val="28"/>
        </w:rPr>
        <w:t xml:space="preserve"> о составлении проекта бюджета поселения </w:t>
      </w:r>
      <w:r w:rsidRPr="00C0289A">
        <w:rPr>
          <w:bCs/>
          <w:sz w:val="28"/>
          <w:szCs w:val="28"/>
        </w:rPr>
        <w:t>на очередной финансов</w:t>
      </w:r>
      <w:r>
        <w:rPr>
          <w:bCs/>
          <w:sz w:val="28"/>
          <w:szCs w:val="28"/>
        </w:rPr>
        <w:t xml:space="preserve">ый год принимает Администрация </w:t>
      </w:r>
      <w:r w:rsidRPr="00C0289A">
        <w:rPr>
          <w:bCs/>
          <w:sz w:val="28"/>
          <w:szCs w:val="28"/>
        </w:rPr>
        <w:t xml:space="preserve">поселения не позднее чем за 6 месяцев до начала очередного финансового года, путем издания </w:t>
      </w:r>
      <w:r>
        <w:rPr>
          <w:bCs/>
          <w:sz w:val="28"/>
          <w:szCs w:val="28"/>
        </w:rPr>
        <w:t xml:space="preserve">правового акта Администрации </w:t>
      </w:r>
      <w:r w:rsidRPr="00C0289A">
        <w:rPr>
          <w:bCs/>
          <w:sz w:val="28"/>
          <w:szCs w:val="28"/>
        </w:rPr>
        <w:t>поселения, регламентирующего порядок и сроки составления проекта бюджета, порядок работы над документами и материалами, обязательными</w:t>
      </w:r>
      <w:r>
        <w:rPr>
          <w:bCs/>
          <w:sz w:val="28"/>
          <w:szCs w:val="28"/>
        </w:rPr>
        <w:t xml:space="preserve"> </w:t>
      </w:r>
      <w:r w:rsidRPr="00C0289A">
        <w:rPr>
          <w:bCs/>
          <w:sz w:val="28"/>
          <w:szCs w:val="28"/>
        </w:rPr>
        <w:t>для представления в Совет поселения  од</w:t>
      </w:r>
      <w:r>
        <w:rPr>
          <w:bCs/>
          <w:sz w:val="28"/>
          <w:szCs w:val="28"/>
        </w:rPr>
        <w:t xml:space="preserve">новременно с проектом бюджета </w:t>
      </w:r>
      <w:r w:rsidRPr="00C0289A">
        <w:rPr>
          <w:bCs/>
          <w:sz w:val="28"/>
          <w:szCs w:val="28"/>
        </w:rPr>
        <w:t>поселения.</w:t>
      </w:r>
    </w:p>
    <w:p w:rsidR="004C2B05" w:rsidRDefault="004C2B05" w:rsidP="004C2B05">
      <w:pPr>
        <w:jc w:val="both"/>
        <w:rPr>
          <w:bCs/>
          <w:sz w:val="28"/>
          <w:szCs w:val="28"/>
        </w:rPr>
      </w:pPr>
      <w:r>
        <w:rPr>
          <w:sz w:val="28"/>
          <w:szCs w:val="28"/>
        </w:rPr>
        <w:lastRenderedPageBreak/>
        <w:t>2.</w:t>
      </w:r>
      <w:r w:rsidRPr="00FF0FE1">
        <w:rPr>
          <w:bCs/>
          <w:sz w:val="28"/>
          <w:szCs w:val="28"/>
        </w:rPr>
        <w:t xml:space="preserve"> </w:t>
      </w:r>
      <w:r w:rsidRPr="00C0289A">
        <w:rPr>
          <w:bCs/>
          <w:sz w:val="28"/>
          <w:szCs w:val="28"/>
        </w:rPr>
        <w:t>П</w:t>
      </w:r>
      <w:r>
        <w:rPr>
          <w:bCs/>
          <w:sz w:val="28"/>
          <w:szCs w:val="28"/>
        </w:rPr>
        <w:t xml:space="preserve">роект решения Совета поселения </w:t>
      </w:r>
      <w:r w:rsidRPr="00C0289A">
        <w:rPr>
          <w:bCs/>
          <w:sz w:val="28"/>
          <w:szCs w:val="28"/>
        </w:rPr>
        <w:t>(далее – решени</w:t>
      </w:r>
      <w:r>
        <w:rPr>
          <w:bCs/>
          <w:sz w:val="28"/>
          <w:szCs w:val="28"/>
        </w:rPr>
        <w:t xml:space="preserve">е) о бюджете  поселения должен </w:t>
      </w:r>
      <w:r w:rsidRPr="00C0289A">
        <w:rPr>
          <w:bCs/>
          <w:sz w:val="28"/>
          <w:szCs w:val="28"/>
        </w:rPr>
        <w:t>содержать следующие</w:t>
      </w:r>
      <w:r>
        <w:rPr>
          <w:bCs/>
          <w:sz w:val="28"/>
          <w:szCs w:val="28"/>
        </w:rPr>
        <w:t xml:space="preserve"> основные характеристики бюджета поселения, к которым относятся:</w:t>
      </w:r>
    </w:p>
    <w:p w:rsidR="004C2B05" w:rsidRPr="00C55BC6" w:rsidRDefault="004C2B05" w:rsidP="004C2B05">
      <w:pPr>
        <w:autoSpaceDE w:val="0"/>
        <w:autoSpaceDN w:val="0"/>
        <w:adjustRightInd w:val="0"/>
        <w:ind w:firstLine="426"/>
        <w:jc w:val="both"/>
        <w:rPr>
          <w:sz w:val="28"/>
          <w:szCs w:val="28"/>
        </w:rPr>
      </w:pPr>
      <w:r w:rsidRPr="00C55BC6">
        <w:rPr>
          <w:sz w:val="28"/>
          <w:szCs w:val="28"/>
        </w:rPr>
        <w:t>- общий объем доходов бюджета поселения;</w:t>
      </w:r>
    </w:p>
    <w:p w:rsidR="004C2B05" w:rsidRPr="00C55BC6" w:rsidRDefault="004C2B05" w:rsidP="004C2B05">
      <w:pPr>
        <w:autoSpaceDE w:val="0"/>
        <w:autoSpaceDN w:val="0"/>
        <w:adjustRightInd w:val="0"/>
        <w:ind w:firstLine="426"/>
        <w:jc w:val="both"/>
        <w:rPr>
          <w:sz w:val="28"/>
          <w:szCs w:val="28"/>
        </w:rPr>
      </w:pPr>
      <w:r w:rsidRPr="00C55BC6">
        <w:rPr>
          <w:sz w:val="28"/>
          <w:szCs w:val="28"/>
        </w:rPr>
        <w:t>- общий объем расходов бюджета поселения;</w:t>
      </w:r>
    </w:p>
    <w:p w:rsidR="004C2B05" w:rsidRDefault="004C2B05" w:rsidP="004C2B05">
      <w:pPr>
        <w:autoSpaceDE w:val="0"/>
        <w:autoSpaceDN w:val="0"/>
        <w:adjustRightInd w:val="0"/>
        <w:ind w:firstLine="426"/>
        <w:jc w:val="both"/>
        <w:rPr>
          <w:sz w:val="28"/>
          <w:szCs w:val="28"/>
        </w:rPr>
      </w:pPr>
      <w:r w:rsidRPr="00C55BC6">
        <w:rPr>
          <w:sz w:val="28"/>
          <w:szCs w:val="28"/>
        </w:rPr>
        <w:t>- дефицит (профицит) бюджета поселения.</w:t>
      </w:r>
    </w:p>
    <w:p w:rsidR="004C2B05" w:rsidRPr="004609C9" w:rsidRDefault="004C2B05" w:rsidP="004C2B05">
      <w:pPr>
        <w:pStyle w:val="ConsPlusNormal"/>
        <w:ind w:firstLine="540"/>
        <w:jc w:val="both"/>
        <w:rPr>
          <w:rFonts w:ascii="Times New Roman" w:hAnsi="Times New Roman" w:cs="Times New Roman"/>
          <w:b/>
          <w:sz w:val="28"/>
          <w:szCs w:val="28"/>
        </w:rPr>
      </w:pPr>
      <w:r w:rsidRPr="007A34E0">
        <w:rPr>
          <w:rFonts w:ascii="Times New Roman" w:hAnsi="Times New Roman" w:cs="Times New Roman"/>
          <w:b/>
          <w:sz w:val="28"/>
          <w:szCs w:val="28"/>
          <w:highlight w:val="yellow"/>
        </w:rPr>
        <w:t>ДОПОЛНИТЬ ПУНКТ</w:t>
      </w:r>
      <w:r>
        <w:rPr>
          <w:rFonts w:ascii="Times New Roman" w:hAnsi="Times New Roman" w:cs="Times New Roman"/>
          <w:b/>
          <w:sz w:val="28"/>
          <w:szCs w:val="28"/>
          <w:highlight w:val="yellow"/>
        </w:rPr>
        <w:t xml:space="preserve"> 2</w:t>
      </w:r>
      <w:r w:rsidRPr="007A34E0">
        <w:rPr>
          <w:rFonts w:ascii="Times New Roman" w:hAnsi="Times New Roman" w:cs="Times New Roman"/>
          <w:b/>
          <w:highlight w:val="yellow"/>
        </w:rPr>
        <w:t xml:space="preserve"> </w:t>
      </w:r>
      <w:r>
        <w:rPr>
          <w:rFonts w:ascii="Times New Roman" w:hAnsi="Times New Roman" w:cs="Times New Roman"/>
          <w:b/>
          <w:sz w:val="28"/>
          <w:szCs w:val="28"/>
          <w:highlight w:val="yellow"/>
        </w:rPr>
        <w:t>абзацем след. с</w:t>
      </w:r>
      <w:r w:rsidRPr="007A34E0">
        <w:rPr>
          <w:rFonts w:ascii="Times New Roman" w:hAnsi="Times New Roman" w:cs="Times New Roman"/>
          <w:b/>
          <w:sz w:val="28"/>
          <w:szCs w:val="28"/>
          <w:highlight w:val="yellow"/>
        </w:rPr>
        <w:t>одержания «</w:t>
      </w:r>
      <w:r>
        <w:t xml:space="preserve"> </w:t>
      </w:r>
      <w:r>
        <w:rPr>
          <w:rFonts w:ascii="Times New Roman" w:hAnsi="Times New Roman" w:cs="Times New Roman"/>
          <w:b/>
          <w:sz w:val="28"/>
          <w:szCs w:val="28"/>
          <w:highlight w:val="yellow"/>
        </w:rPr>
        <w:t>А</w:t>
      </w:r>
      <w:r w:rsidRPr="004609C9">
        <w:rPr>
          <w:rFonts w:ascii="Times New Roman" w:hAnsi="Times New Roman" w:cs="Times New Roman"/>
          <w:b/>
          <w:sz w:val="28"/>
          <w:szCs w:val="28"/>
          <w:highlight w:val="yellow"/>
        </w:rPr>
        <w:t xml:space="preserve"> также иные показатели, установленные </w:t>
      </w:r>
      <w:r>
        <w:rPr>
          <w:rFonts w:ascii="Times New Roman" w:hAnsi="Times New Roman" w:cs="Times New Roman"/>
          <w:b/>
          <w:sz w:val="28"/>
          <w:szCs w:val="28"/>
          <w:highlight w:val="yellow"/>
        </w:rPr>
        <w:t>бюджетным законодательством</w:t>
      </w:r>
      <w:r w:rsidRPr="004609C9">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и настоящим Положением</w:t>
      </w:r>
      <w:r w:rsidRPr="004609C9">
        <w:rPr>
          <w:rFonts w:ascii="Times New Roman" w:hAnsi="Times New Roman" w:cs="Times New Roman"/>
          <w:b/>
          <w:sz w:val="28"/>
          <w:szCs w:val="28"/>
          <w:highlight w:val="yellow"/>
        </w:rPr>
        <w:t xml:space="preserve"> </w:t>
      </w:r>
      <w:r>
        <w:rPr>
          <w:rFonts w:ascii="Times New Roman" w:hAnsi="Times New Roman" w:cs="Times New Roman"/>
          <w:b/>
          <w:sz w:val="28"/>
          <w:szCs w:val="28"/>
          <w:highlight w:val="yellow"/>
        </w:rPr>
        <w:t>(</w:t>
      </w:r>
      <w:r w:rsidRPr="004609C9">
        <w:rPr>
          <w:rFonts w:ascii="Times New Roman" w:hAnsi="Times New Roman" w:cs="Times New Roman"/>
          <w:b/>
          <w:sz w:val="28"/>
          <w:szCs w:val="28"/>
          <w:highlight w:val="yellow"/>
        </w:rPr>
        <w:t>кроме решений о бюджете)</w:t>
      </w:r>
      <w:r>
        <w:rPr>
          <w:rFonts w:ascii="Times New Roman" w:hAnsi="Times New Roman" w:cs="Times New Roman"/>
          <w:b/>
          <w:sz w:val="28"/>
          <w:szCs w:val="28"/>
        </w:rPr>
        <w:t>».</w:t>
      </w:r>
    </w:p>
    <w:p w:rsidR="004C2B05" w:rsidRPr="00C55BC6" w:rsidRDefault="004C2B05" w:rsidP="004C2B05">
      <w:pPr>
        <w:autoSpaceDE w:val="0"/>
        <w:autoSpaceDN w:val="0"/>
        <w:adjustRightInd w:val="0"/>
        <w:jc w:val="both"/>
        <w:rPr>
          <w:sz w:val="28"/>
          <w:szCs w:val="28"/>
        </w:rPr>
      </w:pPr>
      <w:r>
        <w:rPr>
          <w:sz w:val="28"/>
          <w:szCs w:val="28"/>
        </w:rPr>
        <w:t>3.</w:t>
      </w:r>
      <w:r w:rsidRPr="00C55BC6">
        <w:rPr>
          <w:sz w:val="28"/>
          <w:szCs w:val="28"/>
        </w:rPr>
        <w:t xml:space="preserve">Решением о бюджете </w:t>
      </w:r>
      <w:r w:rsidRPr="00C55BC6">
        <w:rPr>
          <w:bCs/>
          <w:sz w:val="28"/>
          <w:szCs w:val="28"/>
        </w:rPr>
        <w:t>поселения</w:t>
      </w:r>
      <w:r w:rsidRPr="00C55BC6">
        <w:rPr>
          <w:sz w:val="28"/>
          <w:szCs w:val="28"/>
        </w:rPr>
        <w:t xml:space="preserve"> утверждаются:</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1) перечень главных администраторов доходов бюджета </w:t>
      </w:r>
      <w:r w:rsidRPr="00C55BC6">
        <w:rPr>
          <w:bCs/>
          <w:sz w:val="28"/>
          <w:szCs w:val="28"/>
        </w:rPr>
        <w:t>поселения</w:t>
      </w:r>
      <w:r w:rsidRPr="00C55BC6">
        <w:rPr>
          <w:sz w:val="28"/>
          <w:szCs w:val="28"/>
        </w:rPr>
        <w:t>;</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2) перечень главных администраторов источников финансирования дефицита бюджета </w:t>
      </w:r>
      <w:r w:rsidRPr="00C55BC6">
        <w:rPr>
          <w:bCs/>
          <w:sz w:val="28"/>
          <w:szCs w:val="28"/>
        </w:rPr>
        <w:t>поселения</w:t>
      </w:r>
      <w:r w:rsidRPr="00C55BC6">
        <w:rPr>
          <w:sz w:val="28"/>
          <w:szCs w:val="28"/>
        </w:rPr>
        <w:t>;</w:t>
      </w:r>
    </w:p>
    <w:p w:rsidR="004C2B05" w:rsidRDefault="004C2B05" w:rsidP="004C2B05">
      <w:pPr>
        <w:autoSpaceDE w:val="0"/>
        <w:autoSpaceDN w:val="0"/>
        <w:adjustRightInd w:val="0"/>
        <w:ind w:firstLine="426"/>
        <w:jc w:val="both"/>
        <w:rPr>
          <w:sz w:val="28"/>
          <w:szCs w:val="28"/>
        </w:rPr>
      </w:pPr>
      <w:r w:rsidRPr="00C55BC6">
        <w:rPr>
          <w:sz w:val="28"/>
          <w:szCs w:val="28"/>
        </w:rPr>
        <w:t xml:space="preserve">3) распределение бюджетных ассигнований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r>
        <w:rPr>
          <w:sz w:val="28"/>
          <w:szCs w:val="28"/>
        </w:rPr>
        <w:t xml:space="preserve"> </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4) распределение бюджетных ассигнований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BF67F0">
        <w:rPr>
          <w:sz w:val="28"/>
          <w:szCs w:val="28"/>
          <w:highlight w:val="yellow"/>
        </w:rPr>
        <w:t xml:space="preserve"> </w:t>
      </w:r>
    </w:p>
    <w:p w:rsidR="004C2B05" w:rsidRDefault="004C2B05" w:rsidP="004C2B05">
      <w:pPr>
        <w:autoSpaceDE w:val="0"/>
        <w:autoSpaceDN w:val="0"/>
        <w:adjustRightInd w:val="0"/>
        <w:ind w:firstLine="426"/>
        <w:jc w:val="both"/>
        <w:rPr>
          <w:sz w:val="28"/>
          <w:szCs w:val="28"/>
        </w:rPr>
      </w:pPr>
      <w:r w:rsidRPr="00C55BC6">
        <w:rPr>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C2B05" w:rsidRDefault="004C2B05" w:rsidP="004C2B05">
      <w:pPr>
        <w:autoSpaceDE w:val="0"/>
        <w:autoSpaceDN w:val="0"/>
        <w:adjustRightInd w:val="0"/>
        <w:ind w:firstLine="426"/>
        <w:jc w:val="both"/>
        <w:rPr>
          <w:sz w:val="28"/>
          <w:szCs w:val="28"/>
        </w:rPr>
      </w:pPr>
      <w:r>
        <w:rPr>
          <w:sz w:val="28"/>
          <w:szCs w:val="28"/>
        </w:rPr>
        <w:t>6)</w:t>
      </w:r>
      <w:r w:rsidRPr="00306CD9">
        <w:rPr>
          <w:sz w:val="28"/>
          <w:szCs w:val="28"/>
        </w:rPr>
        <w:t xml:space="preserve"> </w:t>
      </w:r>
      <w:r w:rsidRPr="00C55BC6">
        <w:rPr>
          <w:sz w:val="28"/>
          <w:szCs w:val="28"/>
        </w:rPr>
        <w:t xml:space="preserve">распределение бюджетных ассигнований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r w:rsidRPr="00BF67F0">
        <w:rPr>
          <w:sz w:val="28"/>
          <w:szCs w:val="28"/>
          <w:highlight w:val="yellow"/>
        </w:rPr>
        <w:t xml:space="preserve"> </w:t>
      </w:r>
    </w:p>
    <w:p w:rsidR="004C2B05" w:rsidRPr="00C55BC6" w:rsidRDefault="004C2B05" w:rsidP="004C2B05">
      <w:pPr>
        <w:autoSpaceDE w:val="0"/>
        <w:autoSpaceDN w:val="0"/>
        <w:adjustRightInd w:val="0"/>
        <w:ind w:firstLine="426"/>
        <w:jc w:val="both"/>
        <w:rPr>
          <w:sz w:val="28"/>
          <w:szCs w:val="28"/>
        </w:rPr>
      </w:pPr>
      <w:r>
        <w:rPr>
          <w:sz w:val="28"/>
          <w:szCs w:val="28"/>
        </w:rPr>
        <w:t>7</w:t>
      </w:r>
      <w:r w:rsidRPr="00C55BC6">
        <w:rPr>
          <w:sz w:val="28"/>
          <w:szCs w:val="28"/>
        </w:rPr>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4C2B05" w:rsidRPr="00C55BC6" w:rsidRDefault="004C2B05" w:rsidP="004C2B05">
      <w:pPr>
        <w:autoSpaceDE w:val="0"/>
        <w:autoSpaceDN w:val="0"/>
        <w:adjustRightInd w:val="0"/>
        <w:ind w:firstLine="426"/>
        <w:jc w:val="both"/>
        <w:rPr>
          <w:sz w:val="28"/>
          <w:szCs w:val="28"/>
        </w:rPr>
      </w:pPr>
      <w:r>
        <w:rPr>
          <w:sz w:val="28"/>
          <w:szCs w:val="28"/>
        </w:rPr>
        <w:t>8</w:t>
      </w:r>
      <w:r w:rsidRPr="00C55BC6">
        <w:rPr>
          <w:sz w:val="28"/>
          <w:szCs w:val="28"/>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C2B05" w:rsidRPr="00C55BC6" w:rsidRDefault="004C2B05" w:rsidP="004C2B05">
      <w:pPr>
        <w:autoSpaceDE w:val="0"/>
        <w:autoSpaceDN w:val="0"/>
        <w:adjustRightInd w:val="0"/>
        <w:ind w:firstLine="426"/>
        <w:jc w:val="both"/>
        <w:rPr>
          <w:sz w:val="28"/>
          <w:szCs w:val="28"/>
        </w:rPr>
      </w:pPr>
      <w:r>
        <w:rPr>
          <w:sz w:val="28"/>
          <w:szCs w:val="28"/>
        </w:rPr>
        <w:t>9</w:t>
      </w:r>
      <w:r w:rsidRPr="00C55BC6">
        <w:rPr>
          <w:sz w:val="28"/>
          <w:szCs w:val="28"/>
        </w:rPr>
        <w:t>) объем межбюджетных трансфертов, предоставляемых из бюджета поселения в очередном финансовом году и плановом периоде;</w:t>
      </w:r>
    </w:p>
    <w:p w:rsidR="004C2B05" w:rsidRDefault="004C2B05" w:rsidP="004C2B05">
      <w:pPr>
        <w:autoSpaceDE w:val="0"/>
        <w:autoSpaceDN w:val="0"/>
        <w:adjustRightInd w:val="0"/>
        <w:ind w:firstLine="426"/>
        <w:jc w:val="both"/>
        <w:rPr>
          <w:sz w:val="28"/>
          <w:szCs w:val="28"/>
        </w:rPr>
      </w:pPr>
    </w:p>
    <w:p w:rsidR="004C2B05" w:rsidRPr="00C55BC6" w:rsidRDefault="004C2B05" w:rsidP="004C2B05">
      <w:pPr>
        <w:autoSpaceDE w:val="0"/>
        <w:autoSpaceDN w:val="0"/>
        <w:adjustRightInd w:val="0"/>
        <w:ind w:firstLine="426"/>
        <w:jc w:val="both"/>
        <w:rPr>
          <w:sz w:val="28"/>
          <w:szCs w:val="28"/>
        </w:rPr>
      </w:pPr>
      <w:r>
        <w:rPr>
          <w:sz w:val="28"/>
          <w:szCs w:val="28"/>
        </w:rPr>
        <w:t>10</w:t>
      </w:r>
      <w:r w:rsidRPr="00C55BC6">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10) 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4C2B05" w:rsidRDefault="004C2B05" w:rsidP="004C2B05">
      <w:pPr>
        <w:ind w:firstLine="360"/>
        <w:jc w:val="both"/>
        <w:rPr>
          <w:bCs/>
          <w:sz w:val="28"/>
          <w:szCs w:val="28"/>
        </w:rPr>
      </w:pPr>
      <w:r>
        <w:rPr>
          <w:bCs/>
          <w:sz w:val="28"/>
          <w:szCs w:val="28"/>
        </w:rPr>
        <w:lastRenderedPageBreak/>
        <w:t>11) иные показатели местного бюджета, определенные Бюджетным кодексом Российской Федерации и установленные решениями Совета поселения.</w:t>
      </w:r>
    </w:p>
    <w:p w:rsidR="004C2B05" w:rsidRPr="00D5683A" w:rsidRDefault="004C2B05" w:rsidP="004C2B05">
      <w:pPr>
        <w:ind w:firstLine="360"/>
        <w:jc w:val="both"/>
        <w:rPr>
          <w:b/>
          <w:bCs/>
          <w:sz w:val="28"/>
          <w:szCs w:val="28"/>
        </w:rPr>
      </w:pPr>
      <w:r w:rsidRPr="00D5683A">
        <w:rPr>
          <w:b/>
          <w:bCs/>
          <w:sz w:val="28"/>
          <w:szCs w:val="28"/>
          <w:highlight w:val="yellow"/>
        </w:rPr>
        <w:t>ДОПОЛНИТЬ ПУНКТАМИ 4,5,6</w:t>
      </w:r>
      <w:r>
        <w:rPr>
          <w:b/>
          <w:bCs/>
          <w:sz w:val="28"/>
          <w:szCs w:val="28"/>
          <w:highlight w:val="yellow"/>
        </w:rPr>
        <w:t>,7 следующего содержания</w:t>
      </w:r>
      <w:r w:rsidRPr="00D5683A">
        <w:rPr>
          <w:b/>
          <w:bCs/>
          <w:sz w:val="28"/>
          <w:szCs w:val="28"/>
          <w:highlight w:val="yellow"/>
        </w:rPr>
        <w:t>:</w:t>
      </w:r>
    </w:p>
    <w:p w:rsidR="004C2B05" w:rsidRPr="00E24BCA" w:rsidRDefault="004C2B05" w:rsidP="004C2B05">
      <w:pPr>
        <w:autoSpaceDE w:val="0"/>
        <w:autoSpaceDN w:val="0"/>
        <w:adjustRightInd w:val="0"/>
        <w:ind w:firstLine="709"/>
        <w:jc w:val="both"/>
        <w:rPr>
          <w:sz w:val="28"/>
          <w:szCs w:val="28"/>
        </w:rPr>
      </w:pPr>
      <w:r>
        <w:rPr>
          <w:sz w:val="28"/>
          <w:szCs w:val="28"/>
        </w:rPr>
        <w:t>4.</w:t>
      </w:r>
      <w:r w:rsidRPr="00E24BCA">
        <w:rPr>
          <w:sz w:val="28"/>
          <w:szCs w:val="28"/>
        </w:rPr>
        <w:t xml:space="preserve">Проект бюджета </w:t>
      </w:r>
      <w:r>
        <w:rPr>
          <w:sz w:val="28"/>
          <w:szCs w:val="28"/>
        </w:rPr>
        <w:t>поселения</w:t>
      </w:r>
      <w:r w:rsidRPr="00E24BCA">
        <w:rPr>
          <w:sz w:val="28"/>
          <w:szCs w:val="28"/>
        </w:rPr>
        <w:t xml:space="preserve"> утверждается путём изменения п</w:t>
      </w:r>
      <w:r w:rsidRPr="00E24BCA">
        <w:rPr>
          <w:sz w:val="28"/>
          <w:szCs w:val="28"/>
        </w:rPr>
        <w:t>а</w:t>
      </w:r>
      <w:r w:rsidRPr="00E24BCA">
        <w:rPr>
          <w:sz w:val="28"/>
          <w:szCs w:val="28"/>
        </w:rPr>
        <w:t>раметров планового периода утверждённого бюджета и добавления к ним пар</w:t>
      </w:r>
      <w:r w:rsidRPr="00E24BCA">
        <w:rPr>
          <w:sz w:val="28"/>
          <w:szCs w:val="28"/>
        </w:rPr>
        <w:t>а</w:t>
      </w:r>
      <w:r w:rsidRPr="00E24BCA">
        <w:rPr>
          <w:sz w:val="28"/>
          <w:szCs w:val="28"/>
        </w:rPr>
        <w:t>метров второго года планового периода проекта бюджета</w:t>
      </w:r>
      <w:r>
        <w:rPr>
          <w:sz w:val="28"/>
          <w:szCs w:val="28"/>
        </w:rPr>
        <w:t xml:space="preserve"> поселения</w:t>
      </w:r>
      <w:r w:rsidRPr="00E24BCA">
        <w:rPr>
          <w:sz w:val="28"/>
          <w:szCs w:val="28"/>
        </w:rPr>
        <w:t>.</w:t>
      </w:r>
      <w:r>
        <w:rPr>
          <w:sz w:val="28"/>
          <w:szCs w:val="28"/>
        </w:rPr>
        <w:t xml:space="preserve"> </w:t>
      </w:r>
    </w:p>
    <w:p w:rsidR="004C2B05" w:rsidRDefault="004C2B05" w:rsidP="004C2B05">
      <w:pPr>
        <w:autoSpaceDE w:val="0"/>
        <w:autoSpaceDN w:val="0"/>
        <w:adjustRightInd w:val="0"/>
        <w:ind w:firstLine="709"/>
        <w:jc w:val="both"/>
        <w:rPr>
          <w:sz w:val="28"/>
          <w:szCs w:val="28"/>
        </w:rPr>
      </w:pPr>
      <w:r>
        <w:rPr>
          <w:sz w:val="28"/>
          <w:szCs w:val="28"/>
        </w:rPr>
        <w:t>5.</w:t>
      </w:r>
      <w:r w:rsidRPr="00E24BCA">
        <w:rPr>
          <w:sz w:val="28"/>
          <w:szCs w:val="28"/>
        </w:rPr>
        <w:t xml:space="preserve">Изменение параметров планового периода по доходам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д</w:t>
      </w:r>
      <w:r w:rsidRPr="00E24BCA">
        <w:rPr>
          <w:sz w:val="28"/>
          <w:szCs w:val="28"/>
        </w:rPr>
        <w:t>о</w:t>
      </w:r>
      <w:r w:rsidRPr="00E24BCA">
        <w:rPr>
          <w:sz w:val="28"/>
          <w:szCs w:val="28"/>
        </w:rPr>
        <w:t>ходов бюджета по кодам видов доходов, подвидов доходов, классификации се</w:t>
      </w:r>
      <w:r w:rsidRPr="00E24BCA">
        <w:rPr>
          <w:sz w:val="28"/>
          <w:szCs w:val="28"/>
        </w:rPr>
        <w:t>к</w:t>
      </w:r>
      <w:r w:rsidRPr="00E24BCA">
        <w:rPr>
          <w:sz w:val="28"/>
          <w:szCs w:val="28"/>
        </w:rPr>
        <w:t>тора государственного управления.</w:t>
      </w:r>
      <w:r>
        <w:rPr>
          <w:sz w:val="28"/>
          <w:szCs w:val="28"/>
        </w:rPr>
        <w:t>.</w:t>
      </w:r>
      <w:r w:rsidRPr="00E24BCA">
        <w:rPr>
          <w:sz w:val="28"/>
          <w:szCs w:val="28"/>
        </w:rPr>
        <w:t xml:space="preserve">Изменение параметров планового периода по расходам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бюджетных ассигнований либо включения в структуру расходов бюджетных а</w:t>
      </w:r>
      <w:r w:rsidRPr="00E24BCA">
        <w:rPr>
          <w:sz w:val="28"/>
          <w:szCs w:val="28"/>
        </w:rPr>
        <w:t>с</w:t>
      </w:r>
      <w:r w:rsidRPr="00E24BCA">
        <w:rPr>
          <w:sz w:val="28"/>
          <w:szCs w:val="28"/>
        </w:rPr>
        <w:t>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 подгруппам видов расходов</w:t>
      </w:r>
      <w:r>
        <w:rPr>
          <w:sz w:val="28"/>
          <w:szCs w:val="28"/>
        </w:rPr>
        <w:t>.</w:t>
      </w:r>
    </w:p>
    <w:p w:rsidR="004C2B05" w:rsidRPr="00E24BCA" w:rsidRDefault="004C2B05" w:rsidP="004C2B05">
      <w:pPr>
        <w:autoSpaceDE w:val="0"/>
        <w:autoSpaceDN w:val="0"/>
        <w:adjustRightInd w:val="0"/>
        <w:ind w:firstLine="709"/>
        <w:jc w:val="both"/>
        <w:rPr>
          <w:sz w:val="28"/>
          <w:szCs w:val="28"/>
        </w:rPr>
      </w:pPr>
      <w:r>
        <w:rPr>
          <w:sz w:val="28"/>
          <w:szCs w:val="28"/>
        </w:rPr>
        <w:t xml:space="preserve">7. В проекте решения о бюджете поселения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Администрации города. </w:t>
      </w:r>
    </w:p>
    <w:p w:rsidR="004C2B05" w:rsidRPr="00331084" w:rsidRDefault="004C2B05" w:rsidP="004C2B05">
      <w:pPr>
        <w:ind w:firstLine="360"/>
        <w:jc w:val="both"/>
        <w:rPr>
          <w:b/>
          <w:bCs/>
          <w:color w:val="FF0000"/>
          <w:sz w:val="36"/>
          <w:szCs w:val="36"/>
        </w:rPr>
      </w:pPr>
      <w:r w:rsidRPr="00331084">
        <w:rPr>
          <w:b/>
          <w:bCs/>
          <w:color w:val="FF0000"/>
          <w:sz w:val="36"/>
          <w:szCs w:val="36"/>
          <w:highlight w:val="yellow"/>
        </w:rPr>
        <w:t>Абзацы 4-7 пункта 3 статьи 6 вступают в силу с 01 января 2016 года</w:t>
      </w:r>
      <w:r w:rsidRPr="00331084">
        <w:rPr>
          <w:b/>
          <w:bCs/>
          <w:color w:val="FF0000"/>
          <w:sz w:val="36"/>
          <w:szCs w:val="36"/>
        </w:rPr>
        <w:t xml:space="preserve"> (имз. не вступ. в силу от 08.03.2015 № 71) </w:t>
      </w:r>
    </w:p>
    <w:p w:rsidR="004C2B05" w:rsidRDefault="004C2B05" w:rsidP="004C2B05">
      <w:pPr>
        <w:spacing w:before="100" w:beforeAutospacing="1" w:after="100" w:afterAutospacing="1"/>
        <w:jc w:val="center"/>
        <w:rPr>
          <w:bCs/>
          <w:sz w:val="28"/>
          <w:szCs w:val="28"/>
        </w:rPr>
      </w:pPr>
      <w:r w:rsidRPr="00F50222">
        <w:rPr>
          <w:b/>
          <w:sz w:val="28"/>
          <w:szCs w:val="28"/>
        </w:rPr>
        <w:t xml:space="preserve">Статья </w:t>
      </w:r>
      <w:r>
        <w:rPr>
          <w:b/>
          <w:sz w:val="28"/>
          <w:szCs w:val="28"/>
        </w:rPr>
        <w:t>7</w:t>
      </w:r>
      <w:r w:rsidRPr="00F50222">
        <w:rPr>
          <w:b/>
          <w:sz w:val="28"/>
          <w:szCs w:val="28"/>
        </w:rPr>
        <w:t>.</w:t>
      </w:r>
      <w:r>
        <w:rPr>
          <w:b/>
          <w:sz w:val="28"/>
          <w:szCs w:val="28"/>
        </w:rPr>
        <w:t xml:space="preserve"> </w:t>
      </w:r>
      <w:r w:rsidRPr="00144B1F">
        <w:rPr>
          <w:b/>
          <w:bCs/>
          <w:sz w:val="28"/>
          <w:szCs w:val="28"/>
        </w:rPr>
        <w:t>Сведения, необходимые для составления бюджета  поселения</w:t>
      </w:r>
    </w:p>
    <w:p w:rsidR="004C2B05" w:rsidRDefault="004C2B05" w:rsidP="004C2B05">
      <w:pPr>
        <w:jc w:val="both"/>
        <w:rPr>
          <w:bCs/>
          <w:sz w:val="28"/>
          <w:szCs w:val="28"/>
        </w:rPr>
      </w:pPr>
      <w:r w:rsidRPr="003A6609">
        <w:rPr>
          <w:bCs/>
          <w:sz w:val="28"/>
          <w:szCs w:val="28"/>
          <w:highlight w:val="yellow"/>
        </w:rPr>
        <w:t>СТАРАЯ РЕДАКЦИЯ:</w:t>
      </w:r>
    </w:p>
    <w:p w:rsidR="004C2B05" w:rsidRDefault="004C2B05" w:rsidP="004C2B05">
      <w:pPr>
        <w:jc w:val="both"/>
        <w:rPr>
          <w:bCs/>
          <w:sz w:val="28"/>
          <w:szCs w:val="28"/>
        </w:rPr>
      </w:pPr>
      <w:r w:rsidRPr="00C0289A">
        <w:rPr>
          <w:bCs/>
          <w:sz w:val="28"/>
          <w:szCs w:val="28"/>
        </w:rPr>
        <w:t xml:space="preserve">1. </w:t>
      </w:r>
      <w:r>
        <w:rPr>
          <w:bCs/>
          <w:sz w:val="28"/>
          <w:szCs w:val="28"/>
        </w:rPr>
        <w:t>С</w:t>
      </w:r>
      <w:r w:rsidRPr="00C0289A">
        <w:rPr>
          <w:bCs/>
          <w:sz w:val="28"/>
          <w:szCs w:val="28"/>
        </w:rPr>
        <w:t xml:space="preserve">оставления проекта бюджета  поселения  </w:t>
      </w:r>
      <w:r>
        <w:rPr>
          <w:bCs/>
          <w:sz w:val="28"/>
          <w:szCs w:val="28"/>
        </w:rPr>
        <w:t>основывается</w:t>
      </w:r>
      <w:r w:rsidRPr="00C0289A">
        <w:rPr>
          <w:bCs/>
          <w:sz w:val="28"/>
          <w:szCs w:val="28"/>
        </w:rPr>
        <w:t xml:space="preserve"> </w:t>
      </w:r>
      <w:r>
        <w:rPr>
          <w:bCs/>
          <w:sz w:val="28"/>
          <w:szCs w:val="28"/>
        </w:rPr>
        <w:t>на</w:t>
      </w:r>
      <w:r w:rsidRPr="00C0289A">
        <w:rPr>
          <w:bCs/>
          <w:sz w:val="28"/>
          <w:szCs w:val="28"/>
        </w:rPr>
        <w:t>:</w:t>
      </w:r>
    </w:p>
    <w:p w:rsidR="004C2B05" w:rsidRDefault="004C2B05" w:rsidP="004C2B05">
      <w:pPr>
        <w:jc w:val="both"/>
        <w:rPr>
          <w:bCs/>
          <w:sz w:val="28"/>
          <w:szCs w:val="28"/>
        </w:rPr>
      </w:pPr>
      <w:r>
        <w:rPr>
          <w:bCs/>
          <w:sz w:val="28"/>
          <w:szCs w:val="28"/>
        </w:rPr>
        <w:t>- д</w:t>
      </w:r>
      <w:r w:rsidRPr="00C0289A">
        <w:rPr>
          <w:bCs/>
          <w:sz w:val="28"/>
          <w:szCs w:val="28"/>
        </w:rPr>
        <w:t>ействующем на момент нач</w:t>
      </w:r>
      <w:r>
        <w:rPr>
          <w:bCs/>
          <w:sz w:val="28"/>
          <w:szCs w:val="28"/>
        </w:rPr>
        <w:t xml:space="preserve">ала разработки проекта бюджета </w:t>
      </w:r>
      <w:r w:rsidRPr="00C0289A">
        <w:rPr>
          <w:bCs/>
          <w:sz w:val="28"/>
          <w:szCs w:val="28"/>
        </w:rPr>
        <w:t>поселения законодательстве о налогах и сборах, решениях Совета поселения о налогах и сборах.</w:t>
      </w:r>
    </w:p>
    <w:p w:rsidR="004C2B05" w:rsidRDefault="004C2B05" w:rsidP="004C2B05">
      <w:pPr>
        <w:jc w:val="both"/>
        <w:rPr>
          <w:bCs/>
          <w:sz w:val="28"/>
          <w:szCs w:val="28"/>
        </w:rPr>
      </w:pPr>
      <w:r>
        <w:rPr>
          <w:bCs/>
          <w:sz w:val="28"/>
          <w:szCs w:val="28"/>
        </w:rPr>
        <w:t>-</w:t>
      </w:r>
      <w:r w:rsidRPr="00C0289A">
        <w:rPr>
          <w:bCs/>
          <w:sz w:val="28"/>
          <w:szCs w:val="28"/>
        </w:rPr>
        <w:t xml:space="preserve"> </w:t>
      </w:r>
      <w:r>
        <w:rPr>
          <w:bCs/>
          <w:sz w:val="28"/>
          <w:szCs w:val="28"/>
        </w:rPr>
        <w:t>р</w:t>
      </w:r>
      <w:r w:rsidRPr="00C0289A">
        <w:rPr>
          <w:bCs/>
          <w:sz w:val="28"/>
          <w:szCs w:val="28"/>
        </w:rPr>
        <w:t>еестре расходных обязательств городского поселения.</w:t>
      </w:r>
    </w:p>
    <w:p w:rsidR="004C2B05" w:rsidRDefault="004C2B05" w:rsidP="004C2B05">
      <w:pPr>
        <w:jc w:val="both"/>
        <w:rPr>
          <w:bCs/>
          <w:sz w:val="28"/>
          <w:szCs w:val="28"/>
        </w:rPr>
      </w:pPr>
      <w:r>
        <w:rPr>
          <w:bCs/>
          <w:sz w:val="28"/>
          <w:szCs w:val="28"/>
        </w:rPr>
        <w:t>-предполагаемых объе</w:t>
      </w:r>
      <w:r w:rsidRPr="00C0289A">
        <w:rPr>
          <w:bCs/>
          <w:sz w:val="28"/>
          <w:szCs w:val="28"/>
        </w:rPr>
        <w:t>мах межбюджетных трансфертов, предоставляемых из бюджетов других уровней бюджетной системы Российской Федерации.</w:t>
      </w:r>
    </w:p>
    <w:p w:rsidR="004C2B05" w:rsidRDefault="004C2B05" w:rsidP="004C2B05">
      <w:pPr>
        <w:jc w:val="both"/>
        <w:rPr>
          <w:bCs/>
          <w:sz w:val="28"/>
          <w:szCs w:val="28"/>
        </w:rPr>
      </w:pPr>
      <w:r>
        <w:rPr>
          <w:bCs/>
          <w:sz w:val="28"/>
          <w:szCs w:val="28"/>
        </w:rPr>
        <w:t>-в</w:t>
      </w:r>
      <w:r w:rsidRPr="00C0289A">
        <w:rPr>
          <w:bCs/>
          <w:sz w:val="28"/>
          <w:szCs w:val="28"/>
        </w:rPr>
        <w:t>идах и об</w:t>
      </w:r>
      <w:r>
        <w:rPr>
          <w:bCs/>
          <w:sz w:val="28"/>
          <w:szCs w:val="28"/>
        </w:rPr>
        <w:t>ъ</w:t>
      </w:r>
      <w:r w:rsidRPr="00C0289A">
        <w:rPr>
          <w:bCs/>
          <w:sz w:val="28"/>
          <w:szCs w:val="28"/>
        </w:rPr>
        <w:t>емах расходов, передаваемых с других уровней бюджетной системы Российской Федерации.</w:t>
      </w:r>
    </w:p>
    <w:p w:rsidR="004C2B05" w:rsidRPr="00C870D7" w:rsidRDefault="004C2B05" w:rsidP="004C2B05">
      <w:pPr>
        <w:autoSpaceDE w:val="0"/>
        <w:autoSpaceDN w:val="0"/>
        <w:adjustRightInd w:val="0"/>
        <w:jc w:val="both"/>
        <w:rPr>
          <w:sz w:val="28"/>
          <w:szCs w:val="28"/>
        </w:rPr>
      </w:pPr>
      <w:r>
        <w:rPr>
          <w:bCs/>
          <w:sz w:val="28"/>
          <w:szCs w:val="28"/>
        </w:rPr>
        <w:t>-</w:t>
      </w:r>
      <w:r w:rsidRPr="00C870D7">
        <w:rPr>
          <w:sz w:val="28"/>
          <w:szCs w:val="28"/>
        </w:rPr>
        <w:t xml:space="preserve"> </w:t>
      </w:r>
      <w:r>
        <w:rPr>
          <w:sz w:val="28"/>
          <w:szCs w:val="28"/>
        </w:rPr>
        <w:t xml:space="preserve">Бюджетном </w:t>
      </w:r>
      <w:hyperlink r:id="rId27" w:history="1">
        <w:r w:rsidRPr="00C870D7">
          <w:rPr>
            <w:sz w:val="28"/>
            <w:szCs w:val="28"/>
          </w:rPr>
          <w:t>послании</w:t>
        </w:r>
      </w:hyperlink>
      <w:r w:rsidRPr="00C870D7">
        <w:rPr>
          <w:sz w:val="28"/>
          <w:szCs w:val="28"/>
        </w:rPr>
        <w:t xml:space="preserve"> Президента Российской Федерации;</w:t>
      </w:r>
    </w:p>
    <w:p w:rsidR="004C2B05" w:rsidRPr="00C870D7" w:rsidRDefault="004C2B05" w:rsidP="004C2B05">
      <w:pPr>
        <w:autoSpaceDE w:val="0"/>
        <w:autoSpaceDN w:val="0"/>
        <w:adjustRightInd w:val="0"/>
        <w:jc w:val="both"/>
        <w:rPr>
          <w:sz w:val="28"/>
          <w:szCs w:val="28"/>
        </w:rPr>
      </w:pPr>
      <w:r w:rsidRPr="00C870D7">
        <w:rPr>
          <w:sz w:val="28"/>
          <w:szCs w:val="28"/>
        </w:rPr>
        <w:t xml:space="preserve">-прогнозе социально-экономического развития </w:t>
      </w:r>
      <w:r>
        <w:rPr>
          <w:sz w:val="28"/>
          <w:szCs w:val="28"/>
        </w:rPr>
        <w:t xml:space="preserve">городского поселения Лянтор </w:t>
      </w:r>
      <w:r w:rsidRPr="00C870D7">
        <w:rPr>
          <w:sz w:val="28"/>
          <w:szCs w:val="28"/>
        </w:rPr>
        <w:t>соответствующей территории;</w:t>
      </w:r>
    </w:p>
    <w:p w:rsidR="004C2B05" w:rsidRDefault="004C2B05" w:rsidP="004C2B05">
      <w:pPr>
        <w:autoSpaceDE w:val="0"/>
        <w:autoSpaceDN w:val="0"/>
        <w:adjustRightInd w:val="0"/>
        <w:jc w:val="both"/>
        <w:rPr>
          <w:sz w:val="28"/>
          <w:szCs w:val="28"/>
        </w:rPr>
      </w:pPr>
      <w:r w:rsidRPr="00C870D7">
        <w:rPr>
          <w:sz w:val="28"/>
          <w:szCs w:val="28"/>
        </w:rPr>
        <w:t xml:space="preserve">-основных направлениях </w:t>
      </w:r>
      <w:hyperlink r:id="rId28" w:history="1">
        <w:r w:rsidRPr="00C870D7">
          <w:rPr>
            <w:sz w:val="28"/>
            <w:szCs w:val="28"/>
          </w:rPr>
          <w:t>бюджетной</w:t>
        </w:r>
      </w:hyperlink>
      <w:r w:rsidRPr="00C870D7">
        <w:rPr>
          <w:sz w:val="28"/>
          <w:szCs w:val="28"/>
        </w:rPr>
        <w:t xml:space="preserve"> и </w:t>
      </w:r>
      <w:hyperlink r:id="rId29" w:history="1">
        <w:r w:rsidRPr="00C870D7">
          <w:rPr>
            <w:sz w:val="28"/>
            <w:szCs w:val="28"/>
          </w:rPr>
          <w:t>налоговой</w:t>
        </w:r>
      </w:hyperlink>
      <w:r w:rsidRPr="00C870D7">
        <w:rPr>
          <w:sz w:val="28"/>
          <w:szCs w:val="28"/>
        </w:rPr>
        <w:t xml:space="preserve"> полити</w:t>
      </w:r>
      <w:r>
        <w:rPr>
          <w:sz w:val="28"/>
          <w:szCs w:val="28"/>
        </w:rPr>
        <w:t>ки;</w:t>
      </w:r>
    </w:p>
    <w:p w:rsidR="004C2B05" w:rsidRDefault="004C2B05" w:rsidP="004C2B05">
      <w:pPr>
        <w:autoSpaceDE w:val="0"/>
        <w:autoSpaceDN w:val="0"/>
        <w:adjustRightInd w:val="0"/>
        <w:jc w:val="both"/>
        <w:rPr>
          <w:sz w:val="28"/>
          <w:szCs w:val="28"/>
        </w:rPr>
      </w:pPr>
      <w:r>
        <w:rPr>
          <w:sz w:val="28"/>
          <w:szCs w:val="28"/>
        </w:rPr>
        <w:t>- муниципальных программах городского поселения Лянтор.</w:t>
      </w:r>
    </w:p>
    <w:p w:rsidR="004C2B05" w:rsidRDefault="004C2B05" w:rsidP="004C2B05">
      <w:pPr>
        <w:jc w:val="both"/>
        <w:rPr>
          <w:bCs/>
          <w:sz w:val="28"/>
          <w:szCs w:val="28"/>
        </w:rPr>
      </w:pPr>
      <w:r>
        <w:rPr>
          <w:bCs/>
          <w:sz w:val="28"/>
          <w:szCs w:val="28"/>
        </w:rPr>
        <w:t>-и</w:t>
      </w:r>
      <w:r w:rsidRPr="00C0289A">
        <w:rPr>
          <w:bCs/>
          <w:sz w:val="28"/>
          <w:szCs w:val="28"/>
        </w:rPr>
        <w:t>ны</w:t>
      </w:r>
      <w:r>
        <w:rPr>
          <w:bCs/>
          <w:sz w:val="28"/>
          <w:szCs w:val="28"/>
        </w:rPr>
        <w:t>х</w:t>
      </w:r>
      <w:r w:rsidRPr="00C0289A">
        <w:rPr>
          <w:bCs/>
          <w:sz w:val="28"/>
          <w:szCs w:val="28"/>
        </w:rPr>
        <w:t xml:space="preserve"> сведения</w:t>
      </w:r>
      <w:r>
        <w:rPr>
          <w:bCs/>
          <w:sz w:val="28"/>
          <w:szCs w:val="28"/>
        </w:rPr>
        <w:t>х</w:t>
      </w:r>
      <w:r w:rsidRPr="00C0289A">
        <w:rPr>
          <w:bCs/>
          <w:sz w:val="28"/>
          <w:szCs w:val="28"/>
        </w:rPr>
        <w:t>, определенны</w:t>
      </w:r>
      <w:r>
        <w:rPr>
          <w:bCs/>
          <w:sz w:val="28"/>
          <w:szCs w:val="28"/>
        </w:rPr>
        <w:t>х</w:t>
      </w:r>
      <w:r w:rsidRPr="00C0289A">
        <w:rPr>
          <w:bCs/>
          <w:sz w:val="28"/>
          <w:szCs w:val="28"/>
        </w:rPr>
        <w:t xml:space="preserve"> муниципальными правовыми актами городского поселения.</w:t>
      </w:r>
    </w:p>
    <w:p w:rsidR="004C2B05" w:rsidRDefault="004C2B05" w:rsidP="004C2B05">
      <w:pPr>
        <w:jc w:val="both"/>
        <w:rPr>
          <w:bCs/>
          <w:sz w:val="28"/>
          <w:szCs w:val="28"/>
        </w:rPr>
      </w:pPr>
      <w:r w:rsidRPr="003A6609">
        <w:rPr>
          <w:bCs/>
          <w:sz w:val="28"/>
          <w:szCs w:val="28"/>
          <w:highlight w:val="yellow"/>
        </w:rPr>
        <w:t>НОВАЯ РЕДАКЦИЯ:</w:t>
      </w:r>
    </w:p>
    <w:p w:rsidR="004C2B05" w:rsidRDefault="004C2B05" w:rsidP="004C2B05">
      <w:pPr>
        <w:jc w:val="both"/>
        <w:rPr>
          <w:bCs/>
          <w:sz w:val="28"/>
          <w:szCs w:val="28"/>
        </w:rPr>
      </w:pPr>
      <w:r w:rsidRPr="00C0289A">
        <w:rPr>
          <w:bCs/>
          <w:sz w:val="28"/>
          <w:szCs w:val="28"/>
        </w:rPr>
        <w:t xml:space="preserve">1. </w:t>
      </w:r>
      <w:r>
        <w:rPr>
          <w:bCs/>
          <w:sz w:val="28"/>
          <w:szCs w:val="28"/>
        </w:rPr>
        <w:t>С</w:t>
      </w:r>
      <w:r w:rsidRPr="00C0289A">
        <w:rPr>
          <w:bCs/>
          <w:sz w:val="28"/>
          <w:szCs w:val="28"/>
        </w:rPr>
        <w:t xml:space="preserve">оставления проекта бюджета  поселения  </w:t>
      </w:r>
      <w:r>
        <w:rPr>
          <w:bCs/>
          <w:sz w:val="28"/>
          <w:szCs w:val="28"/>
        </w:rPr>
        <w:t>основывается</w:t>
      </w:r>
      <w:r w:rsidRPr="00C0289A">
        <w:rPr>
          <w:bCs/>
          <w:sz w:val="28"/>
          <w:szCs w:val="28"/>
        </w:rPr>
        <w:t xml:space="preserve"> </w:t>
      </w:r>
      <w:r>
        <w:rPr>
          <w:bCs/>
          <w:sz w:val="28"/>
          <w:szCs w:val="28"/>
        </w:rPr>
        <w:t>на</w:t>
      </w:r>
      <w:r w:rsidRPr="00C0289A">
        <w:rPr>
          <w:bCs/>
          <w:sz w:val="28"/>
          <w:szCs w:val="28"/>
        </w:rPr>
        <w:t>:</w:t>
      </w:r>
    </w:p>
    <w:p w:rsidR="004C2B05" w:rsidRDefault="004C2B05" w:rsidP="004C2B05">
      <w:pPr>
        <w:autoSpaceDE w:val="0"/>
        <w:autoSpaceDN w:val="0"/>
        <w:adjustRightInd w:val="0"/>
        <w:ind w:firstLine="540"/>
        <w:jc w:val="both"/>
        <w:rPr>
          <w:sz w:val="28"/>
          <w:szCs w:val="28"/>
        </w:rPr>
      </w:pPr>
      <w:r>
        <w:rPr>
          <w:sz w:val="28"/>
          <w:szCs w:val="28"/>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C2B05" w:rsidRPr="00B07970" w:rsidRDefault="004C2B05" w:rsidP="004C2B05">
      <w:pPr>
        <w:autoSpaceDE w:val="0"/>
        <w:autoSpaceDN w:val="0"/>
        <w:adjustRightInd w:val="0"/>
        <w:ind w:firstLine="540"/>
        <w:jc w:val="both"/>
        <w:rPr>
          <w:sz w:val="28"/>
          <w:szCs w:val="28"/>
        </w:rPr>
      </w:pPr>
      <w:r w:rsidRPr="00B07970">
        <w:rPr>
          <w:sz w:val="28"/>
          <w:szCs w:val="28"/>
        </w:rPr>
        <w:t xml:space="preserve">-основных </w:t>
      </w:r>
      <w:hyperlink r:id="rId30" w:history="1">
        <w:r w:rsidRPr="00B07970">
          <w:rPr>
            <w:sz w:val="28"/>
            <w:szCs w:val="28"/>
          </w:rPr>
          <w:t>направлениях</w:t>
        </w:r>
      </w:hyperlink>
      <w:r w:rsidRPr="00B07970">
        <w:rPr>
          <w:sz w:val="28"/>
          <w:szCs w:val="28"/>
        </w:rPr>
        <w:t xml:space="preserve"> бюджетной политики и основных </w:t>
      </w:r>
      <w:hyperlink r:id="rId31" w:history="1">
        <w:r w:rsidRPr="00B07970">
          <w:rPr>
            <w:sz w:val="28"/>
            <w:szCs w:val="28"/>
          </w:rPr>
          <w:t>направлениях</w:t>
        </w:r>
      </w:hyperlink>
      <w:r w:rsidRPr="00B07970">
        <w:rPr>
          <w:sz w:val="28"/>
          <w:szCs w:val="28"/>
        </w:rPr>
        <w:t xml:space="preserve"> налоговой политики;</w:t>
      </w:r>
    </w:p>
    <w:p w:rsidR="004C2B05" w:rsidRDefault="004C2B05" w:rsidP="004C2B05">
      <w:pPr>
        <w:autoSpaceDE w:val="0"/>
        <w:autoSpaceDN w:val="0"/>
        <w:adjustRightInd w:val="0"/>
        <w:ind w:firstLine="540"/>
        <w:jc w:val="both"/>
        <w:rPr>
          <w:sz w:val="28"/>
          <w:szCs w:val="28"/>
        </w:rPr>
      </w:pPr>
      <w:r>
        <w:rPr>
          <w:sz w:val="28"/>
          <w:szCs w:val="28"/>
        </w:rPr>
        <w:t>-прогнозе социально-экономического развития;</w:t>
      </w:r>
    </w:p>
    <w:p w:rsidR="004C2B05" w:rsidRDefault="004C2B05" w:rsidP="004C2B05">
      <w:pPr>
        <w:autoSpaceDE w:val="0"/>
        <w:autoSpaceDN w:val="0"/>
        <w:adjustRightInd w:val="0"/>
        <w:ind w:firstLine="540"/>
        <w:jc w:val="both"/>
        <w:rPr>
          <w:sz w:val="28"/>
          <w:szCs w:val="28"/>
        </w:rPr>
      </w:pPr>
      <w:r>
        <w:rPr>
          <w:sz w:val="28"/>
          <w:szCs w:val="28"/>
        </w:rPr>
        <w:t>-бюджетном прогнозе (проекте бюджетного прогноза, проекте изменений бюджетного прогноза) на долгосрочный период;</w:t>
      </w:r>
    </w:p>
    <w:p w:rsidR="004C2B05" w:rsidRDefault="004C2B05" w:rsidP="004C2B05">
      <w:pPr>
        <w:autoSpaceDE w:val="0"/>
        <w:autoSpaceDN w:val="0"/>
        <w:adjustRightInd w:val="0"/>
        <w:ind w:firstLine="540"/>
        <w:jc w:val="both"/>
        <w:rPr>
          <w:sz w:val="28"/>
          <w:szCs w:val="28"/>
        </w:rPr>
      </w:pPr>
      <w:r>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4C2B05" w:rsidRPr="003460A9" w:rsidRDefault="004C2B05" w:rsidP="004C2B05">
      <w:pPr>
        <w:spacing w:before="100" w:beforeAutospacing="1" w:after="100" w:afterAutospacing="1"/>
        <w:jc w:val="center"/>
        <w:rPr>
          <w:b/>
          <w:bCs/>
          <w:sz w:val="28"/>
          <w:szCs w:val="28"/>
        </w:rPr>
      </w:pPr>
      <w:r w:rsidRPr="003460A9">
        <w:rPr>
          <w:b/>
          <w:bCs/>
          <w:sz w:val="28"/>
          <w:szCs w:val="28"/>
        </w:rPr>
        <w:t xml:space="preserve">Статья </w:t>
      </w:r>
      <w:r>
        <w:rPr>
          <w:b/>
          <w:bCs/>
          <w:sz w:val="28"/>
          <w:szCs w:val="28"/>
        </w:rPr>
        <w:t>8</w:t>
      </w:r>
      <w:r w:rsidRPr="003460A9">
        <w:rPr>
          <w:b/>
          <w:bCs/>
          <w:sz w:val="28"/>
          <w:szCs w:val="28"/>
        </w:rPr>
        <w:t>. Прогноз социально-экономического развития городского поселения Лянтор</w:t>
      </w:r>
    </w:p>
    <w:p w:rsidR="004C2B05" w:rsidRDefault="004C2B05" w:rsidP="004C2B05">
      <w:pPr>
        <w:jc w:val="both"/>
        <w:rPr>
          <w:bCs/>
          <w:sz w:val="28"/>
          <w:szCs w:val="28"/>
        </w:rPr>
      </w:pPr>
      <w:r w:rsidRPr="00C0289A">
        <w:rPr>
          <w:bCs/>
          <w:sz w:val="28"/>
          <w:szCs w:val="28"/>
        </w:rPr>
        <w:t>1. Прогноз социально-экономического развития городского поселения Лянтор ежегодно разрабатывается в порядке, установленном Администрацией  поселения.</w:t>
      </w:r>
      <w:r>
        <w:rPr>
          <w:bCs/>
          <w:sz w:val="28"/>
          <w:szCs w:val="28"/>
        </w:rPr>
        <w:t xml:space="preserve"> </w:t>
      </w:r>
    </w:p>
    <w:p w:rsidR="004C2B05" w:rsidRDefault="004C2B05" w:rsidP="004C2B05">
      <w:pPr>
        <w:jc w:val="both"/>
        <w:rPr>
          <w:bCs/>
          <w:sz w:val="28"/>
          <w:szCs w:val="28"/>
        </w:rPr>
      </w:pPr>
      <w:r>
        <w:rPr>
          <w:bCs/>
          <w:sz w:val="28"/>
          <w:szCs w:val="28"/>
        </w:rPr>
        <w:t>2.</w:t>
      </w:r>
      <w:r w:rsidRPr="00C0289A">
        <w:rPr>
          <w:bCs/>
          <w:sz w:val="28"/>
          <w:szCs w:val="28"/>
        </w:rPr>
        <w:t>Прогноз социально - экономического развития городского поселения Лянтор одобряется Администрацией поселения одновременно с внесени</w:t>
      </w:r>
      <w:r>
        <w:rPr>
          <w:bCs/>
          <w:sz w:val="28"/>
          <w:szCs w:val="28"/>
        </w:rPr>
        <w:t>ем</w:t>
      </w:r>
      <w:r w:rsidRPr="00C0289A">
        <w:rPr>
          <w:bCs/>
          <w:sz w:val="28"/>
          <w:szCs w:val="28"/>
        </w:rPr>
        <w:t xml:space="preserve"> проекта бюджета  поселения  в Совет поселения.</w:t>
      </w:r>
    </w:p>
    <w:p w:rsidR="004C2B05" w:rsidRDefault="004C2B05" w:rsidP="004C2B05">
      <w:pPr>
        <w:jc w:val="both"/>
        <w:rPr>
          <w:bCs/>
          <w:sz w:val="28"/>
          <w:szCs w:val="28"/>
        </w:rPr>
      </w:pPr>
      <w:r>
        <w:rPr>
          <w:bCs/>
          <w:sz w:val="28"/>
          <w:szCs w:val="28"/>
        </w:rPr>
        <w:t>3.</w:t>
      </w:r>
      <w:r w:rsidRPr="00C0289A">
        <w:rPr>
          <w:bCs/>
          <w:sz w:val="28"/>
          <w:szCs w:val="28"/>
        </w:rPr>
        <w:t>Прогноз социально-экономического развития городского поселения Лянтор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C2B05" w:rsidRDefault="004C2B05" w:rsidP="004C2B05">
      <w:pPr>
        <w:jc w:val="both"/>
        <w:rPr>
          <w:bCs/>
          <w:sz w:val="28"/>
          <w:szCs w:val="28"/>
        </w:rPr>
      </w:pPr>
      <w:r w:rsidRPr="00C0289A">
        <w:rPr>
          <w:bCs/>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C0289A">
        <w:rPr>
          <w:b/>
          <w:bCs/>
          <w:sz w:val="28"/>
          <w:szCs w:val="28"/>
        </w:rPr>
        <w:t>.</w:t>
      </w:r>
    </w:p>
    <w:p w:rsidR="004C2B05" w:rsidRDefault="004C2B05" w:rsidP="004C2B05">
      <w:pPr>
        <w:jc w:val="both"/>
        <w:rPr>
          <w:bCs/>
          <w:sz w:val="28"/>
          <w:szCs w:val="28"/>
        </w:rPr>
      </w:pPr>
      <w:r w:rsidRPr="00C0289A">
        <w:rPr>
          <w:bCs/>
          <w:sz w:val="28"/>
          <w:szCs w:val="28"/>
        </w:rPr>
        <w:t>4.Изменение прогноза социально - экономического развития городского поселения Лянтор в ходе составления или рассмотрения проекта бюджета  поселения  влечет за собой изменение основных характеристик проекта бюджета  поселения.</w:t>
      </w:r>
    </w:p>
    <w:p w:rsidR="004C2B05" w:rsidRDefault="004C2B05" w:rsidP="004C2B05">
      <w:pPr>
        <w:jc w:val="both"/>
        <w:rPr>
          <w:bCs/>
          <w:sz w:val="28"/>
          <w:szCs w:val="28"/>
        </w:rPr>
      </w:pPr>
      <w:r w:rsidRPr="00C0289A">
        <w:rPr>
          <w:bCs/>
          <w:sz w:val="28"/>
          <w:szCs w:val="28"/>
        </w:rPr>
        <w:t xml:space="preserve">5. Разработка прогноза социально-экономического развития городского поселения Лянтор на очередной финансовый год и плановый период осуществляется Администрацией </w:t>
      </w:r>
      <w:r w:rsidRPr="00C0289A">
        <w:rPr>
          <w:b/>
          <w:bCs/>
          <w:sz w:val="28"/>
          <w:szCs w:val="28"/>
        </w:rPr>
        <w:t xml:space="preserve"> </w:t>
      </w:r>
      <w:r w:rsidRPr="00C0289A">
        <w:rPr>
          <w:bCs/>
          <w:sz w:val="28"/>
          <w:szCs w:val="28"/>
        </w:rPr>
        <w:t xml:space="preserve">поселения.  </w:t>
      </w:r>
      <w:r>
        <w:rPr>
          <w:bCs/>
          <w:sz w:val="28"/>
          <w:szCs w:val="28"/>
        </w:rPr>
        <w:t xml:space="preserve">Непосредственное составление прогноза социально – экономического развития </w:t>
      </w:r>
      <w:r w:rsidRPr="00C0289A">
        <w:rPr>
          <w:bCs/>
          <w:sz w:val="28"/>
          <w:szCs w:val="28"/>
        </w:rPr>
        <w:t>городского поселения Лянтор</w:t>
      </w:r>
      <w:r>
        <w:rPr>
          <w:bCs/>
          <w:sz w:val="28"/>
          <w:szCs w:val="28"/>
        </w:rPr>
        <w:t xml:space="preserve"> осуществляет управление экономики Администрации городского поселения Лянтор.</w:t>
      </w:r>
    </w:p>
    <w:p w:rsidR="004C2B05" w:rsidRPr="00C0289A" w:rsidRDefault="004C2B05" w:rsidP="004C2B05">
      <w:pPr>
        <w:jc w:val="both"/>
        <w:rPr>
          <w:bCs/>
          <w:sz w:val="28"/>
          <w:szCs w:val="28"/>
        </w:rPr>
      </w:pPr>
      <w:r w:rsidRPr="00C0289A">
        <w:rPr>
          <w:bCs/>
          <w:sz w:val="28"/>
          <w:szCs w:val="28"/>
        </w:rPr>
        <w:t xml:space="preserve">      </w:t>
      </w:r>
    </w:p>
    <w:p w:rsidR="004C2B05" w:rsidRPr="003460A9" w:rsidRDefault="004C2B05" w:rsidP="004C2B05">
      <w:pPr>
        <w:spacing w:before="100" w:beforeAutospacing="1" w:after="100" w:afterAutospacing="1"/>
        <w:jc w:val="center"/>
        <w:rPr>
          <w:b/>
          <w:bCs/>
          <w:sz w:val="28"/>
          <w:szCs w:val="28"/>
        </w:rPr>
      </w:pPr>
      <w:r w:rsidRPr="003460A9">
        <w:rPr>
          <w:b/>
          <w:bCs/>
          <w:sz w:val="28"/>
          <w:szCs w:val="28"/>
        </w:rPr>
        <w:t xml:space="preserve">Статья </w:t>
      </w:r>
      <w:r>
        <w:rPr>
          <w:b/>
          <w:bCs/>
          <w:sz w:val="28"/>
          <w:szCs w:val="28"/>
        </w:rPr>
        <w:t>9</w:t>
      </w:r>
      <w:r w:rsidRPr="003460A9">
        <w:rPr>
          <w:b/>
          <w:bCs/>
          <w:sz w:val="28"/>
          <w:szCs w:val="28"/>
        </w:rPr>
        <w:t>. Прогнозирование доходов бюджета  поселения .</w:t>
      </w:r>
    </w:p>
    <w:p w:rsidR="004C2B05" w:rsidRPr="00C0289A" w:rsidRDefault="004C2B05" w:rsidP="004C2B05">
      <w:pPr>
        <w:spacing w:before="100" w:beforeAutospacing="1" w:after="100" w:afterAutospacing="1"/>
        <w:ind w:firstLine="540"/>
        <w:jc w:val="both"/>
        <w:rPr>
          <w:bCs/>
          <w:sz w:val="28"/>
          <w:szCs w:val="28"/>
        </w:rPr>
      </w:pPr>
      <w:r w:rsidRPr="00C0289A">
        <w:rPr>
          <w:bCs/>
          <w:sz w:val="28"/>
          <w:szCs w:val="28"/>
        </w:rPr>
        <w:t xml:space="preserve">1. Доходы бюджета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поселения  в Совет  поселения законодательства о налогах и сборах  и  бюджетного законодательства Российской федерации, а также  законодательства  Российской Федерации,  </w:t>
      </w:r>
      <w:r w:rsidRPr="00C0289A">
        <w:rPr>
          <w:bCs/>
          <w:sz w:val="28"/>
          <w:szCs w:val="28"/>
        </w:rPr>
        <w:lastRenderedPageBreak/>
        <w:t>Ханты-Мансийского  автономного округа-Югры   и   решений  Совета поселения, устанавливающих неналоговые доходы бюджетов бюджетной системы Российской Федерации. </w:t>
      </w:r>
    </w:p>
    <w:p w:rsidR="004C2B05" w:rsidRPr="003460A9" w:rsidRDefault="004C2B05" w:rsidP="004C2B05">
      <w:pPr>
        <w:spacing w:before="100" w:beforeAutospacing="1" w:after="100" w:afterAutospacing="1"/>
        <w:jc w:val="center"/>
        <w:rPr>
          <w:b/>
          <w:bCs/>
          <w:sz w:val="28"/>
          <w:szCs w:val="28"/>
        </w:rPr>
      </w:pPr>
      <w:r w:rsidRPr="003460A9">
        <w:rPr>
          <w:b/>
          <w:bCs/>
          <w:sz w:val="28"/>
          <w:szCs w:val="28"/>
        </w:rPr>
        <w:t xml:space="preserve">Статья </w:t>
      </w:r>
      <w:r>
        <w:rPr>
          <w:b/>
          <w:bCs/>
          <w:sz w:val="28"/>
          <w:szCs w:val="28"/>
        </w:rPr>
        <w:t>10</w:t>
      </w:r>
      <w:r w:rsidRPr="003460A9">
        <w:rPr>
          <w:b/>
          <w:bCs/>
          <w:sz w:val="28"/>
          <w:szCs w:val="28"/>
        </w:rPr>
        <w:t>.Планирование бюджетных ассигнований</w:t>
      </w:r>
    </w:p>
    <w:p w:rsidR="004C2B05" w:rsidRDefault="004C2B05" w:rsidP="004C2B05">
      <w:pPr>
        <w:numPr>
          <w:ilvl w:val="0"/>
          <w:numId w:val="1"/>
        </w:numPr>
        <w:ind w:left="0" w:firstLine="360"/>
        <w:jc w:val="both"/>
        <w:rPr>
          <w:bCs/>
          <w:sz w:val="28"/>
          <w:szCs w:val="28"/>
        </w:rPr>
      </w:pPr>
      <w:r w:rsidRPr="00C0289A">
        <w:rPr>
          <w:bCs/>
          <w:sz w:val="28"/>
          <w:szCs w:val="28"/>
        </w:rPr>
        <w:t>Планирование бюджетных ассигнований осуществляется в порядке</w:t>
      </w:r>
      <w:r>
        <w:rPr>
          <w:bCs/>
          <w:sz w:val="28"/>
          <w:szCs w:val="28"/>
        </w:rPr>
        <w:t xml:space="preserve"> и в соответствии с методикой, устанавливаемой </w:t>
      </w:r>
      <w:r w:rsidRPr="00C0289A">
        <w:rPr>
          <w:bCs/>
          <w:sz w:val="28"/>
          <w:szCs w:val="28"/>
        </w:rPr>
        <w:t>Администрацией поселения</w:t>
      </w:r>
      <w:r>
        <w:rPr>
          <w:bCs/>
          <w:sz w:val="28"/>
          <w:szCs w:val="28"/>
        </w:rPr>
        <w:t>.</w:t>
      </w:r>
    </w:p>
    <w:p w:rsidR="004C2B05" w:rsidRPr="006A75B4" w:rsidRDefault="004C2B05" w:rsidP="004C2B05">
      <w:pPr>
        <w:numPr>
          <w:ilvl w:val="0"/>
          <w:numId w:val="1"/>
        </w:numPr>
        <w:ind w:left="0" w:firstLine="360"/>
        <w:jc w:val="both"/>
        <w:rPr>
          <w:sz w:val="28"/>
          <w:szCs w:val="28"/>
        </w:rPr>
      </w:pPr>
      <w:r w:rsidRPr="006A75B4">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C2B05" w:rsidRDefault="004C2B05" w:rsidP="004C2B05">
      <w:pPr>
        <w:spacing w:before="100" w:beforeAutospacing="1" w:after="100" w:afterAutospacing="1"/>
        <w:jc w:val="center"/>
        <w:rPr>
          <w:b/>
          <w:bCs/>
          <w:sz w:val="28"/>
          <w:szCs w:val="28"/>
        </w:rPr>
      </w:pPr>
      <w:r w:rsidRPr="00EC42C5">
        <w:rPr>
          <w:b/>
          <w:bCs/>
          <w:sz w:val="28"/>
          <w:szCs w:val="28"/>
        </w:rPr>
        <w:t xml:space="preserve">Глава </w:t>
      </w:r>
      <w:r>
        <w:rPr>
          <w:b/>
          <w:bCs/>
          <w:sz w:val="28"/>
          <w:szCs w:val="28"/>
        </w:rPr>
        <w:t>3</w:t>
      </w:r>
      <w:r w:rsidRPr="00EC42C5">
        <w:rPr>
          <w:b/>
          <w:bCs/>
          <w:sz w:val="28"/>
          <w:szCs w:val="28"/>
        </w:rPr>
        <w:t>. РАССМОТРЕНИЕ И УТВЕРЖДЕНИЕ БЮДЖЕТА  ПОСЕЛЕНИЯ</w:t>
      </w:r>
    </w:p>
    <w:p w:rsidR="004C2B05" w:rsidRPr="00B87D3E" w:rsidRDefault="004C2B05" w:rsidP="004C2B05">
      <w:pPr>
        <w:spacing w:before="100" w:beforeAutospacing="1" w:after="100" w:afterAutospacing="1"/>
        <w:jc w:val="center"/>
        <w:rPr>
          <w:b/>
          <w:bCs/>
          <w:sz w:val="28"/>
          <w:szCs w:val="28"/>
        </w:rPr>
      </w:pPr>
      <w:r>
        <w:rPr>
          <w:b/>
          <w:bCs/>
          <w:sz w:val="28"/>
          <w:szCs w:val="28"/>
        </w:rPr>
        <w:t>Статья 11. Общие положения –</w:t>
      </w:r>
      <w:r w:rsidRPr="00B87D3E">
        <w:rPr>
          <w:b/>
          <w:bCs/>
          <w:sz w:val="28"/>
          <w:szCs w:val="28"/>
          <w:highlight w:val="yellow"/>
        </w:rPr>
        <w:t>ИСКЛЮЧИТЬ</w:t>
      </w:r>
    </w:p>
    <w:p w:rsidR="004C2B05" w:rsidRPr="00D97E8A" w:rsidRDefault="004C2B05" w:rsidP="004C2B05">
      <w:pPr>
        <w:pStyle w:val="ConsPlusNormal"/>
        <w:ind w:firstLine="540"/>
        <w:jc w:val="both"/>
        <w:rPr>
          <w:rFonts w:ascii="Times New Roman" w:hAnsi="Times New Roman" w:cs="Times New Roman"/>
        </w:rPr>
      </w:pPr>
      <w:r w:rsidRPr="00D97E8A">
        <w:rPr>
          <w:rFonts w:ascii="Times New Roman" w:hAnsi="Times New Roman" w:cs="Times New Roman"/>
          <w:sz w:val="28"/>
          <w:szCs w:val="28"/>
        </w:rPr>
        <w:t>1.В решении о бюджете поселения должны содержаться основные характеристики бюджета поселения, к которым относится общий объём доходов бюджета поселения, общий объём расходов бюджета поселения, дефицит (профицит) бюджета поселения.</w:t>
      </w:r>
      <w:r w:rsidRPr="00D97E8A">
        <w:rPr>
          <w:rFonts w:ascii="Times New Roman" w:hAnsi="Times New Roman" w:cs="Times New Roman"/>
        </w:rPr>
        <w:t xml:space="preserve"> </w:t>
      </w:r>
    </w:p>
    <w:p w:rsidR="004C2B05" w:rsidRPr="00E24BCA" w:rsidRDefault="004C2B05" w:rsidP="004C2B05">
      <w:pPr>
        <w:autoSpaceDE w:val="0"/>
        <w:autoSpaceDN w:val="0"/>
        <w:adjustRightInd w:val="0"/>
        <w:ind w:firstLine="709"/>
        <w:jc w:val="both"/>
        <w:rPr>
          <w:sz w:val="28"/>
          <w:szCs w:val="28"/>
        </w:rPr>
      </w:pPr>
      <w:r>
        <w:rPr>
          <w:sz w:val="28"/>
          <w:szCs w:val="28"/>
        </w:rPr>
        <w:t>2.</w:t>
      </w:r>
      <w:r w:rsidRPr="00E24BCA">
        <w:rPr>
          <w:sz w:val="28"/>
          <w:szCs w:val="28"/>
        </w:rPr>
        <w:t xml:space="preserve">Проект бюджета </w:t>
      </w:r>
      <w:r>
        <w:rPr>
          <w:sz w:val="28"/>
          <w:szCs w:val="28"/>
        </w:rPr>
        <w:t>поселения</w:t>
      </w:r>
      <w:r w:rsidRPr="00E24BCA">
        <w:rPr>
          <w:sz w:val="28"/>
          <w:szCs w:val="28"/>
        </w:rPr>
        <w:t xml:space="preserve"> утверждается путём изменения п</w:t>
      </w:r>
      <w:r w:rsidRPr="00E24BCA">
        <w:rPr>
          <w:sz w:val="28"/>
          <w:szCs w:val="28"/>
        </w:rPr>
        <w:t>а</w:t>
      </w:r>
      <w:r w:rsidRPr="00E24BCA">
        <w:rPr>
          <w:sz w:val="28"/>
          <w:szCs w:val="28"/>
        </w:rPr>
        <w:t>раметров планового периода утверждённого бюджета и добавления к ним пар</w:t>
      </w:r>
      <w:r w:rsidRPr="00E24BCA">
        <w:rPr>
          <w:sz w:val="28"/>
          <w:szCs w:val="28"/>
        </w:rPr>
        <w:t>а</w:t>
      </w:r>
      <w:r w:rsidRPr="00E24BCA">
        <w:rPr>
          <w:sz w:val="28"/>
          <w:szCs w:val="28"/>
        </w:rPr>
        <w:t>метров второго года планового периода проекта бюджета</w:t>
      </w:r>
      <w:r>
        <w:rPr>
          <w:sz w:val="28"/>
          <w:szCs w:val="28"/>
        </w:rPr>
        <w:t xml:space="preserve"> поселения</w:t>
      </w:r>
      <w:r w:rsidRPr="00E24BCA">
        <w:rPr>
          <w:sz w:val="28"/>
          <w:szCs w:val="28"/>
        </w:rPr>
        <w:t>.</w:t>
      </w:r>
      <w:r>
        <w:rPr>
          <w:sz w:val="28"/>
          <w:szCs w:val="28"/>
        </w:rPr>
        <w:t xml:space="preserve"> </w:t>
      </w:r>
      <w:r w:rsidRPr="00B87D3E">
        <w:rPr>
          <w:sz w:val="28"/>
          <w:szCs w:val="28"/>
          <w:highlight w:val="yellow"/>
        </w:rPr>
        <w:t>ПЕРЕНЕСЛА В СТ.  6</w:t>
      </w:r>
      <w:r>
        <w:rPr>
          <w:sz w:val="28"/>
          <w:szCs w:val="28"/>
        </w:rPr>
        <w:t xml:space="preserve"> </w:t>
      </w:r>
    </w:p>
    <w:p w:rsidR="004C2B05" w:rsidRPr="00E24BCA" w:rsidRDefault="004C2B05" w:rsidP="004C2B05">
      <w:pPr>
        <w:autoSpaceDE w:val="0"/>
        <w:autoSpaceDN w:val="0"/>
        <w:adjustRightInd w:val="0"/>
        <w:ind w:firstLine="709"/>
        <w:jc w:val="both"/>
        <w:rPr>
          <w:sz w:val="28"/>
          <w:szCs w:val="28"/>
        </w:rPr>
      </w:pPr>
      <w:r>
        <w:rPr>
          <w:sz w:val="28"/>
          <w:szCs w:val="28"/>
        </w:rPr>
        <w:t>3.</w:t>
      </w:r>
      <w:r w:rsidRPr="00E24BCA">
        <w:rPr>
          <w:sz w:val="28"/>
          <w:szCs w:val="28"/>
        </w:rPr>
        <w:t xml:space="preserve">Изменение параметров планового периода по доходам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д</w:t>
      </w:r>
      <w:r w:rsidRPr="00E24BCA">
        <w:rPr>
          <w:sz w:val="28"/>
          <w:szCs w:val="28"/>
        </w:rPr>
        <w:t>о</w:t>
      </w:r>
      <w:r w:rsidRPr="00E24BCA">
        <w:rPr>
          <w:sz w:val="28"/>
          <w:szCs w:val="28"/>
        </w:rPr>
        <w:t>ходов бюджета по кодам видов доходов, подвидов доходов, классификации се</w:t>
      </w:r>
      <w:r w:rsidRPr="00E24BCA">
        <w:rPr>
          <w:sz w:val="28"/>
          <w:szCs w:val="28"/>
        </w:rPr>
        <w:t>к</w:t>
      </w:r>
      <w:r w:rsidRPr="00E24BCA">
        <w:rPr>
          <w:sz w:val="28"/>
          <w:szCs w:val="28"/>
        </w:rPr>
        <w:t>тора государственного управления.</w:t>
      </w:r>
      <w:r w:rsidRPr="00B87D3E">
        <w:rPr>
          <w:sz w:val="28"/>
          <w:szCs w:val="28"/>
          <w:highlight w:val="yellow"/>
        </w:rPr>
        <w:t xml:space="preserve"> ПЕРЕНЕСЛА В СТ.  6</w:t>
      </w:r>
      <w:r>
        <w:rPr>
          <w:sz w:val="28"/>
          <w:szCs w:val="28"/>
        </w:rPr>
        <w:t xml:space="preserve"> </w:t>
      </w:r>
    </w:p>
    <w:p w:rsidR="004C2B05" w:rsidRPr="00E24BCA" w:rsidRDefault="004C2B05" w:rsidP="004C2B05">
      <w:pPr>
        <w:autoSpaceDE w:val="0"/>
        <w:autoSpaceDN w:val="0"/>
        <w:adjustRightInd w:val="0"/>
        <w:ind w:firstLine="709"/>
        <w:jc w:val="both"/>
        <w:rPr>
          <w:sz w:val="28"/>
          <w:szCs w:val="28"/>
        </w:rPr>
      </w:pPr>
      <w:r>
        <w:rPr>
          <w:sz w:val="28"/>
          <w:szCs w:val="28"/>
        </w:rPr>
        <w:t>4.</w:t>
      </w:r>
      <w:r w:rsidRPr="00E24BCA">
        <w:rPr>
          <w:sz w:val="28"/>
          <w:szCs w:val="28"/>
        </w:rPr>
        <w:t xml:space="preserve">Изменение параметров планового периода по расходам бюджета </w:t>
      </w:r>
      <w:r>
        <w:rPr>
          <w:sz w:val="28"/>
          <w:szCs w:val="28"/>
        </w:rPr>
        <w:t>поселения</w:t>
      </w:r>
      <w:r w:rsidRPr="00E24BCA">
        <w:rPr>
          <w:sz w:val="28"/>
          <w:szCs w:val="28"/>
        </w:rPr>
        <w:t xml:space="preserve"> осуществляется путём увеличения или сокращения утверждённых бюджетных ассигнований либо включения в структуру расходов бюджетных а</w:t>
      </w:r>
      <w:r w:rsidRPr="00E24BCA">
        <w:rPr>
          <w:sz w:val="28"/>
          <w:szCs w:val="28"/>
        </w:rPr>
        <w:t>с</w:t>
      </w:r>
      <w:r w:rsidRPr="00E24BCA">
        <w:rPr>
          <w:sz w:val="28"/>
          <w:szCs w:val="28"/>
        </w:rPr>
        <w:t>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 подгруппам видов расходов.</w:t>
      </w:r>
      <w:r w:rsidRPr="00B87D3E">
        <w:rPr>
          <w:sz w:val="28"/>
          <w:szCs w:val="28"/>
          <w:highlight w:val="yellow"/>
        </w:rPr>
        <w:t xml:space="preserve"> ПЕРЕНЕСЛА В СТ.  6</w:t>
      </w:r>
      <w:r>
        <w:rPr>
          <w:sz w:val="28"/>
          <w:szCs w:val="28"/>
        </w:rPr>
        <w:t xml:space="preserve"> </w:t>
      </w:r>
    </w:p>
    <w:p w:rsidR="004C2B05" w:rsidRDefault="004C2B05" w:rsidP="004C2B05">
      <w:pPr>
        <w:ind w:firstLine="709"/>
        <w:jc w:val="center"/>
        <w:rPr>
          <w:b/>
          <w:sz w:val="28"/>
          <w:szCs w:val="28"/>
        </w:rPr>
      </w:pPr>
    </w:p>
    <w:p w:rsidR="004C2B05" w:rsidRDefault="004C2B05" w:rsidP="004C2B05">
      <w:pPr>
        <w:ind w:firstLine="709"/>
        <w:jc w:val="center"/>
        <w:rPr>
          <w:b/>
          <w:sz w:val="28"/>
          <w:szCs w:val="28"/>
        </w:rPr>
      </w:pPr>
      <w:r w:rsidRPr="009F3CFF">
        <w:rPr>
          <w:b/>
          <w:sz w:val="28"/>
          <w:szCs w:val="28"/>
        </w:rPr>
        <w:t xml:space="preserve">Статья </w:t>
      </w:r>
      <w:r>
        <w:rPr>
          <w:b/>
          <w:sz w:val="28"/>
          <w:szCs w:val="28"/>
        </w:rPr>
        <w:t>1</w:t>
      </w:r>
      <w:r w:rsidRPr="009F3CFF">
        <w:rPr>
          <w:b/>
          <w:sz w:val="28"/>
          <w:szCs w:val="28"/>
        </w:rPr>
        <w:t>2.</w:t>
      </w:r>
      <w:r>
        <w:rPr>
          <w:b/>
          <w:sz w:val="28"/>
          <w:szCs w:val="28"/>
        </w:rPr>
        <w:t xml:space="preserve"> </w:t>
      </w:r>
      <w:r w:rsidRPr="009F3CFF">
        <w:rPr>
          <w:b/>
          <w:bCs/>
          <w:sz w:val="28"/>
          <w:szCs w:val="28"/>
        </w:rPr>
        <w:t>Документы и материалы, предоставляемые одновременно с проектом решения  о бюджете  поселения</w:t>
      </w:r>
      <w:r>
        <w:rPr>
          <w:b/>
          <w:bCs/>
          <w:sz w:val="28"/>
          <w:szCs w:val="28"/>
        </w:rPr>
        <w:t xml:space="preserve"> -</w:t>
      </w:r>
      <w:r w:rsidRPr="00B87D3E">
        <w:rPr>
          <w:b/>
          <w:bCs/>
          <w:sz w:val="28"/>
          <w:szCs w:val="28"/>
          <w:highlight w:val="yellow"/>
        </w:rPr>
        <w:t>СЧИТАТЬ СТ. 11.</w:t>
      </w:r>
    </w:p>
    <w:p w:rsidR="004C2B05" w:rsidRDefault="004C2B05" w:rsidP="004C2B05">
      <w:pPr>
        <w:ind w:firstLine="540"/>
        <w:jc w:val="both"/>
        <w:rPr>
          <w:bCs/>
          <w:sz w:val="28"/>
          <w:szCs w:val="28"/>
        </w:rPr>
      </w:pPr>
      <w:r w:rsidRPr="00C0289A">
        <w:rPr>
          <w:bCs/>
          <w:sz w:val="28"/>
          <w:szCs w:val="28"/>
        </w:rPr>
        <w:t>1. Одновременн</w:t>
      </w:r>
      <w:r>
        <w:rPr>
          <w:bCs/>
          <w:sz w:val="28"/>
          <w:szCs w:val="28"/>
        </w:rPr>
        <w:t xml:space="preserve">о с проектом решения о бюджете поселения </w:t>
      </w:r>
      <w:r w:rsidRPr="00C0289A">
        <w:rPr>
          <w:bCs/>
          <w:sz w:val="28"/>
          <w:szCs w:val="28"/>
        </w:rPr>
        <w:t>в Совет  поселения  предоставляются следующие документы и материалы:</w:t>
      </w:r>
    </w:p>
    <w:p w:rsidR="004C2B05" w:rsidRDefault="004C2B05" w:rsidP="004C2B05">
      <w:pPr>
        <w:ind w:firstLine="540"/>
        <w:jc w:val="both"/>
        <w:rPr>
          <w:bCs/>
          <w:sz w:val="28"/>
          <w:szCs w:val="28"/>
        </w:rPr>
      </w:pPr>
      <w:r>
        <w:rPr>
          <w:bCs/>
          <w:sz w:val="28"/>
          <w:szCs w:val="28"/>
        </w:rPr>
        <w:t>-</w:t>
      </w:r>
      <w:r w:rsidRPr="00C0289A">
        <w:rPr>
          <w:bCs/>
          <w:sz w:val="28"/>
          <w:szCs w:val="28"/>
        </w:rPr>
        <w:t>предварительные итоги социально- экономического развития городского поселения  Лянтор за истекший период текущего финансового года и ожидаемые итоги социально- экономического развития городского поселения Лянтор за текущий финансовый год;</w:t>
      </w:r>
    </w:p>
    <w:p w:rsidR="004C2B05" w:rsidRPr="00C0289A" w:rsidRDefault="004C2B05" w:rsidP="004C2B05">
      <w:pPr>
        <w:ind w:firstLine="540"/>
        <w:jc w:val="both"/>
        <w:rPr>
          <w:bCs/>
          <w:sz w:val="28"/>
          <w:szCs w:val="28"/>
        </w:rPr>
      </w:pPr>
      <w:r w:rsidRPr="00C0289A">
        <w:rPr>
          <w:bCs/>
          <w:sz w:val="28"/>
          <w:szCs w:val="28"/>
        </w:rPr>
        <w:lastRenderedPageBreak/>
        <w:t>-прогноз социально - экономического развития городского поселения Лянтор на очередной финансовый год и плановый период;</w:t>
      </w:r>
    </w:p>
    <w:p w:rsidR="004C2B05" w:rsidRDefault="004C2B05" w:rsidP="004C2B05">
      <w:pPr>
        <w:ind w:firstLine="540"/>
        <w:jc w:val="both"/>
        <w:rPr>
          <w:bCs/>
          <w:sz w:val="20"/>
          <w:szCs w:val="28"/>
        </w:rPr>
      </w:pPr>
      <w:r>
        <w:rPr>
          <w:bCs/>
          <w:sz w:val="28"/>
          <w:szCs w:val="28"/>
        </w:rPr>
        <w:t>-</w:t>
      </w:r>
      <w:r w:rsidRPr="00C0289A">
        <w:rPr>
          <w:bCs/>
          <w:sz w:val="28"/>
          <w:szCs w:val="28"/>
        </w:rPr>
        <w:t>прогноз основных характеристик (общий объем доходов, общий объем расходов, дефицита (профицита) бюджета), бюджет</w:t>
      </w:r>
      <w:r>
        <w:rPr>
          <w:bCs/>
          <w:sz w:val="28"/>
          <w:szCs w:val="28"/>
        </w:rPr>
        <w:t xml:space="preserve">а поселения </w:t>
      </w:r>
      <w:r w:rsidRPr="00C0289A">
        <w:rPr>
          <w:bCs/>
          <w:sz w:val="28"/>
          <w:szCs w:val="28"/>
        </w:rPr>
        <w:t>на очередной финансовый год и плановый период;</w:t>
      </w:r>
    </w:p>
    <w:p w:rsidR="004C2B05" w:rsidRDefault="004C2B05" w:rsidP="004C2B05">
      <w:pPr>
        <w:ind w:firstLine="540"/>
        <w:jc w:val="both"/>
        <w:rPr>
          <w:bCs/>
          <w:sz w:val="20"/>
          <w:szCs w:val="28"/>
        </w:rPr>
      </w:pPr>
      <w:r w:rsidRPr="00C0289A">
        <w:rPr>
          <w:bCs/>
          <w:sz w:val="28"/>
          <w:szCs w:val="28"/>
        </w:rPr>
        <w:t xml:space="preserve">-пояснительная записка к проекту бюджета </w:t>
      </w:r>
      <w:r>
        <w:rPr>
          <w:bCs/>
          <w:sz w:val="28"/>
          <w:szCs w:val="28"/>
        </w:rPr>
        <w:t xml:space="preserve"> поселения</w:t>
      </w:r>
      <w:r w:rsidRPr="00C0289A">
        <w:rPr>
          <w:bCs/>
          <w:sz w:val="28"/>
          <w:szCs w:val="28"/>
        </w:rPr>
        <w:t>;</w:t>
      </w:r>
    </w:p>
    <w:p w:rsidR="004C2B05" w:rsidRDefault="004C2B05" w:rsidP="004C2B05">
      <w:pPr>
        <w:ind w:firstLine="540"/>
        <w:jc w:val="both"/>
        <w:rPr>
          <w:bCs/>
          <w:sz w:val="20"/>
          <w:szCs w:val="28"/>
        </w:rPr>
      </w:pPr>
      <w:r w:rsidRPr="00C0289A">
        <w:rPr>
          <w:bCs/>
          <w:sz w:val="28"/>
          <w:szCs w:val="28"/>
        </w:rPr>
        <w:t>-оценка</w:t>
      </w:r>
      <w:r>
        <w:rPr>
          <w:bCs/>
          <w:sz w:val="28"/>
          <w:szCs w:val="28"/>
        </w:rPr>
        <w:t xml:space="preserve"> ожидаемого исполнения бюджета поселения </w:t>
      </w:r>
      <w:r w:rsidRPr="00C0289A">
        <w:rPr>
          <w:bCs/>
          <w:sz w:val="28"/>
          <w:szCs w:val="28"/>
        </w:rPr>
        <w:t>за текущий финансовый год;</w:t>
      </w:r>
    </w:p>
    <w:p w:rsidR="004C2B05" w:rsidRDefault="004C2B05" w:rsidP="004C2B05">
      <w:pPr>
        <w:ind w:firstLine="540"/>
        <w:jc w:val="both"/>
        <w:rPr>
          <w:bCs/>
          <w:sz w:val="28"/>
          <w:szCs w:val="28"/>
        </w:rPr>
      </w:pPr>
      <w:r>
        <w:rPr>
          <w:bCs/>
          <w:sz w:val="28"/>
          <w:szCs w:val="28"/>
        </w:rPr>
        <w:t>-</w:t>
      </w:r>
      <w:r w:rsidRPr="00C0289A">
        <w:rPr>
          <w:bCs/>
          <w:sz w:val="28"/>
          <w:szCs w:val="28"/>
        </w:rPr>
        <w:t>перечень публичных нормативных обязательств, подлежащих исполнению за счет средств бюджета  поселения</w:t>
      </w:r>
      <w:r w:rsidRPr="00E712C6">
        <w:rPr>
          <w:bCs/>
          <w:sz w:val="28"/>
          <w:szCs w:val="28"/>
        </w:rPr>
        <w:t>;</w:t>
      </w:r>
      <w:r>
        <w:rPr>
          <w:bCs/>
          <w:sz w:val="28"/>
          <w:szCs w:val="28"/>
          <w:highlight w:val="yellow"/>
        </w:rPr>
        <w:t xml:space="preserve"> </w:t>
      </w:r>
    </w:p>
    <w:p w:rsidR="004C2B05" w:rsidRDefault="004C2B05" w:rsidP="004C2B05">
      <w:pPr>
        <w:autoSpaceDE w:val="0"/>
        <w:autoSpaceDN w:val="0"/>
        <w:adjustRightInd w:val="0"/>
        <w:ind w:firstLine="540"/>
        <w:jc w:val="both"/>
        <w:rPr>
          <w:b/>
          <w:bCs/>
          <w:sz w:val="28"/>
          <w:szCs w:val="28"/>
        </w:rPr>
      </w:pPr>
      <w:r>
        <w:rPr>
          <w:bCs/>
          <w:sz w:val="28"/>
          <w:szCs w:val="28"/>
        </w:rPr>
        <w:t>- паспорта муниципальных программ городского поселения Лянтор;</w:t>
      </w:r>
      <w:r>
        <w:rPr>
          <w:b/>
          <w:bCs/>
          <w:sz w:val="28"/>
          <w:szCs w:val="28"/>
        </w:rPr>
        <w:t xml:space="preserve"> </w:t>
      </w:r>
      <w:r w:rsidRPr="00477A1F">
        <w:rPr>
          <w:b/>
          <w:bCs/>
          <w:sz w:val="28"/>
          <w:szCs w:val="28"/>
          <w:highlight w:val="yellow"/>
        </w:rPr>
        <w:t xml:space="preserve">ДОПОЛНИТЬ АБЗАЦ </w:t>
      </w:r>
      <w:r>
        <w:rPr>
          <w:b/>
          <w:bCs/>
          <w:sz w:val="28"/>
          <w:szCs w:val="28"/>
          <w:highlight w:val="yellow"/>
        </w:rPr>
        <w:t>ТЕКСТОМ СЛЕД. СОДЕРЖАНИЯ: «</w:t>
      </w:r>
      <w:r w:rsidRPr="00477A1F">
        <w:rPr>
          <w:b/>
          <w:bCs/>
          <w:sz w:val="28"/>
          <w:szCs w:val="28"/>
          <w:highlight w:val="yellow"/>
        </w:rPr>
        <w:t>(проекты изменений в указанные паспорта)</w:t>
      </w:r>
      <w:r>
        <w:rPr>
          <w:b/>
          <w:bCs/>
          <w:sz w:val="28"/>
          <w:szCs w:val="28"/>
          <w:highlight w:val="yellow"/>
        </w:rPr>
        <w:t>»</w:t>
      </w:r>
      <w:r w:rsidRPr="00477A1F">
        <w:rPr>
          <w:b/>
          <w:bCs/>
          <w:sz w:val="28"/>
          <w:szCs w:val="28"/>
          <w:highlight w:val="yellow"/>
        </w:rPr>
        <w:t>.</w:t>
      </w:r>
    </w:p>
    <w:p w:rsidR="004C2B05" w:rsidRDefault="004C2B05" w:rsidP="004C2B05">
      <w:pPr>
        <w:ind w:firstLine="540"/>
        <w:jc w:val="both"/>
        <w:rPr>
          <w:bCs/>
          <w:sz w:val="28"/>
          <w:szCs w:val="28"/>
        </w:rPr>
      </w:pPr>
      <w:r>
        <w:rPr>
          <w:bCs/>
          <w:sz w:val="28"/>
          <w:szCs w:val="28"/>
        </w:rPr>
        <w:t>-</w:t>
      </w:r>
      <w:r w:rsidRPr="00691FD8">
        <w:rPr>
          <w:bCs/>
          <w:sz w:val="28"/>
          <w:szCs w:val="28"/>
        </w:rPr>
        <w:t xml:space="preserve"> </w:t>
      </w:r>
      <w:r>
        <w:rPr>
          <w:bCs/>
          <w:sz w:val="28"/>
          <w:szCs w:val="28"/>
        </w:rPr>
        <w:t>реестр</w:t>
      </w:r>
      <w:r w:rsidRPr="00C0289A">
        <w:rPr>
          <w:bCs/>
          <w:sz w:val="28"/>
          <w:szCs w:val="28"/>
        </w:rPr>
        <w:t xml:space="preserve"> расходных обязательств городского поселения</w:t>
      </w:r>
      <w:r>
        <w:rPr>
          <w:bCs/>
          <w:sz w:val="28"/>
          <w:szCs w:val="28"/>
        </w:rPr>
        <w:t>,</w:t>
      </w:r>
      <w:r w:rsidRPr="003519DD">
        <w:t xml:space="preserve"> </w:t>
      </w:r>
      <w:r w:rsidRPr="003519DD">
        <w:rPr>
          <w:sz w:val="28"/>
          <w:szCs w:val="28"/>
        </w:rPr>
        <w:t xml:space="preserve">подлежащих исполнению за счет средств </w:t>
      </w:r>
      <w:r>
        <w:rPr>
          <w:sz w:val="28"/>
          <w:szCs w:val="28"/>
        </w:rPr>
        <w:t>местного</w:t>
      </w:r>
      <w:r w:rsidRPr="003519DD">
        <w:rPr>
          <w:sz w:val="28"/>
          <w:szCs w:val="28"/>
        </w:rPr>
        <w:t xml:space="preserve"> бюджета</w:t>
      </w:r>
      <w:r>
        <w:rPr>
          <w:sz w:val="28"/>
          <w:szCs w:val="28"/>
        </w:rPr>
        <w:t xml:space="preserve"> поселения</w:t>
      </w:r>
      <w:r w:rsidRPr="003519DD">
        <w:rPr>
          <w:sz w:val="28"/>
          <w:szCs w:val="28"/>
        </w:rPr>
        <w:t>, в том числе за счет субвенций бюджетам субъектов Российской Федерации</w:t>
      </w:r>
      <w:r w:rsidRPr="003519DD">
        <w:rPr>
          <w:bCs/>
          <w:sz w:val="28"/>
          <w:szCs w:val="28"/>
        </w:rPr>
        <w:t>;</w:t>
      </w:r>
    </w:p>
    <w:p w:rsidR="004C2B05" w:rsidRDefault="004C2B05" w:rsidP="004C2B05">
      <w:pPr>
        <w:ind w:firstLine="540"/>
        <w:jc w:val="both"/>
        <w:rPr>
          <w:bCs/>
          <w:sz w:val="28"/>
          <w:szCs w:val="28"/>
        </w:rPr>
      </w:pPr>
      <w:r>
        <w:rPr>
          <w:bCs/>
          <w:sz w:val="28"/>
          <w:szCs w:val="28"/>
        </w:rPr>
        <w:t>-</w:t>
      </w:r>
      <w:r w:rsidRPr="00C0289A">
        <w:rPr>
          <w:bCs/>
          <w:sz w:val="28"/>
          <w:szCs w:val="28"/>
        </w:rPr>
        <w:t>иные материалы и документы</w:t>
      </w:r>
    </w:p>
    <w:p w:rsidR="004C2B05" w:rsidRDefault="004C2B05" w:rsidP="004C2B05">
      <w:pPr>
        <w:ind w:firstLine="540"/>
        <w:jc w:val="both"/>
        <w:rPr>
          <w:b/>
          <w:bCs/>
          <w:sz w:val="28"/>
          <w:szCs w:val="28"/>
          <w:highlight w:val="yellow"/>
        </w:rPr>
      </w:pPr>
      <w:r w:rsidRPr="00477A1F">
        <w:rPr>
          <w:b/>
          <w:bCs/>
          <w:sz w:val="28"/>
          <w:szCs w:val="28"/>
          <w:highlight w:val="yellow"/>
        </w:rPr>
        <w:t xml:space="preserve">ДОПОЛНИТЬ </w:t>
      </w:r>
      <w:r>
        <w:rPr>
          <w:b/>
          <w:bCs/>
          <w:sz w:val="28"/>
          <w:szCs w:val="28"/>
          <w:highlight w:val="yellow"/>
        </w:rPr>
        <w:t>АБЗАЦАМИ СЛЕДУЮЩЕГО СОДЕРЖАНИЯ:</w:t>
      </w:r>
      <w:r w:rsidRPr="00477A1F">
        <w:rPr>
          <w:b/>
          <w:bCs/>
          <w:sz w:val="28"/>
          <w:szCs w:val="28"/>
          <w:highlight w:val="yellow"/>
        </w:rPr>
        <w:t xml:space="preserve"> </w:t>
      </w:r>
    </w:p>
    <w:p w:rsidR="004C2B05" w:rsidRDefault="004C2B05" w:rsidP="004C2B05">
      <w:pPr>
        <w:ind w:firstLine="540"/>
        <w:jc w:val="both"/>
        <w:rPr>
          <w:b/>
          <w:bCs/>
          <w:sz w:val="28"/>
          <w:szCs w:val="28"/>
        </w:rPr>
      </w:pPr>
      <w:r w:rsidRPr="00477A1F">
        <w:rPr>
          <w:b/>
          <w:bCs/>
          <w:sz w:val="28"/>
          <w:szCs w:val="28"/>
          <w:highlight w:val="yellow"/>
        </w:rPr>
        <w:t>«</w:t>
      </w:r>
      <w:r>
        <w:rPr>
          <w:b/>
          <w:bCs/>
          <w:sz w:val="28"/>
          <w:szCs w:val="28"/>
          <w:highlight w:val="yellow"/>
        </w:rPr>
        <w:t>-</w:t>
      </w:r>
      <w:r w:rsidRPr="00477A1F">
        <w:rPr>
          <w:b/>
          <w:bCs/>
          <w:sz w:val="28"/>
          <w:szCs w:val="28"/>
          <w:highlight w:val="yellow"/>
        </w:rPr>
        <w:t>РЕЕСТРЫ ИСТОЧНИКОВ ДОХОДОВ БЮДЖЕТОВ БЮДЖЕТНОЙ СИСТЕМЫ РФ»</w:t>
      </w:r>
      <w:r w:rsidRPr="00477A1F">
        <w:rPr>
          <w:b/>
          <w:bCs/>
          <w:sz w:val="28"/>
          <w:szCs w:val="28"/>
        </w:rPr>
        <w:t xml:space="preserve"> </w:t>
      </w:r>
      <w:r>
        <w:rPr>
          <w:b/>
          <w:bCs/>
          <w:sz w:val="28"/>
          <w:szCs w:val="28"/>
        </w:rPr>
        <w:t xml:space="preserve"> </w:t>
      </w:r>
    </w:p>
    <w:p w:rsidR="004C2B05" w:rsidRDefault="004C2B05" w:rsidP="004C2B05">
      <w:pPr>
        <w:autoSpaceDE w:val="0"/>
        <w:autoSpaceDN w:val="0"/>
        <w:adjustRightInd w:val="0"/>
        <w:ind w:firstLine="540"/>
        <w:jc w:val="both"/>
        <w:rPr>
          <w:sz w:val="28"/>
          <w:szCs w:val="28"/>
        </w:rPr>
      </w:pPr>
      <w:r w:rsidRPr="003C4AB2">
        <w:rPr>
          <w:sz w:val="28"/>
          <w:szCs w:val="28"/>
          <w:highlight w:val="yellow"/>
        </w:rPr>
        <w:t xml:space="preserve">ДОПОЛНИТЬ АБЗАЦЕМ СЛЕД. СОДЕРЖАНИЯ «основные </w:t>
      </w:r>
      <w:hyperlink r:id="rId32" w:history="1">
        <w:r w:rsidRPr="003C4AB2">
          <w:rPr>
            <w:color w:val="0000FF"/>
            <w:sz w:val="28"/>
            <w:szCs w:val="28"/>
            <w:highlight w:val="yellow"/>
          </w:rPr>
          <w:t>направления</w:t>
        </w:r>
      </w:hyperlink>
      <w:r w:rsidRPr="003C4AB2">
        <w:rPr>
          <w:sz w:val="28"/>
          <w:szCs w:val="28"/>
          <w:highlight w:val="yellow"/>
        </w:rPr>
        <w:t xml:space="preserve"> бюджетной политики и основные </w:t>
      </w:r>
      <w:hyperlink r:id="rId33" w:history="1">
        <w:r w:rsidRPr="003C4AB2">
          <w:rPr>
            <w:color w:val="0000FF"/>
            <w:sz w:val="28"/>
            <w:szCs w:val="28"/>
            <w:highlight w:val="yellow"/>
          </w:rPr>
          <w:t>направления</w:t>
        </w:r>
      </w:hyperlink>
      <w:r w:rsidRPr="003C4AB2">
        <w:rPr>
          <w:sz w:val="28"/>
          <w:szCs w:val="28"/>
          <w:highlight w:val="yellow"/>
        </w:rPr>
        <w:t xml:space="preserve"> налоговой политики»;</w:t>
      </w:r>
    </w:p>
    <w:p w:rsidR="004C2B05" w:rsidRDefault="004C2B05" w:rsidP="004C2B05">
      <w:pPr>
        <w:ind w:firstLine="540"/>
        <w:jc w:val="both"/>
        <w:rPr>
          <w:bCs/>
          <w:sz w:val="20"/>
          <w:szCs w:val="28"/>
        </w:rPr>
      </w:pPr>
      <w:r w:rsidRPr="00C0289A">
        <w:rPr>
          <w:bCs/>
          <w:sz w:val="28"/>
          <w:szCs w:val="28"/>
        </w:rPr>
        <w:t>2. Одновременн</w:t>
      </w:r>
      <w:r>
        <w:rPr>
          <w:bCs/>
          <w:sz w:val="28"/>
          <w:szCs w:val="28"/>
        </w:rPr>
        <w:t xml:space="preserve">о с проектом решения о бюджете </w:t>
      </w:r>
      <w:r w:rsidRPr="00C0289A">
        <w:rPr>
          <w:bCs/>
          <w:sz w:val="28"/>
          <w:szCs w:val="28"/>
        </w:rPr>
        <w:t>поселения  Администрация  поселения вносит в Совет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не обеспеченных источниками финансирования в очередном финансовом год</w:t>
      </w:r>
      <w:r>
        <w:rPr>
          <w:bCs/>
          <w:sz w:val="28"/>
          <w:szCs w:val="28"/>
        </w:rPr>
        <w:t xml:space="preserve">у и плановом периоде, в случае если </w:t>
      </w:r>
      <w:r w:rsidRPr="00C0289A">
        <w:rPr>
          <w:bCs/>
          <w:sz w:val="28"/>
          <w:szCs w:val="28"/>
        </w:rPr>
        <w:t>в очередном финансовом году и плановом периоде общий об</w:t>
      </w:r>
      <w:r>
        <w:rPr>
          <w:bCs/>
          <w:sz w:val="28"/>
          <w:szCs w:val="28"/>
        </w:rPr>
        <w:t>ъ</w:t>
      </w:r>
      <w:r w:rsidRPr="00C0289A">
        <w:rPr>
          <w:bCs/>
          <w:sz w:val="28"/>
          <w:szCs w:val="28"/>
        </w:rPr>
        <w:t>ем расходов недостаточен для финансового обеспечения установленных м</w:t>
      </w:r>
      <w:r>
        <w:rPr>
          <w:bCs/>
          <w:sz w:val="28"/>
          <w:szCs w:val="28"/>
        </w:rPr>
        <w:t xml:space="preserve">униципальными правовыми актами </w:t>
      </w:r>
      <w:r w:rsidRPr="00C0289A">
        <w:rPr>
          <w:bCs/>
          <w:sz w:val="28"/>
          <w:szCs w:val="28"/>
        </w:rPr>
        <w:t>городского поселения Лянтор расходных обязательств городского поселения.</w:t>
      </w:r>
    </w:p>
    <w:p w:rsidR="004C2B05" w:rsidRPr="00EC2E74" w:rsidRDefault="004C2B05" w:rsidP="004C2B05">
      <w:pPr>
        <w:ind w:firstLine="540"/>
        <w:jc w:val="both"/>
        <w:rPr>
          <w:bCs/>
          <w:sz w:val="20"/>
          <w:szCs w:val="28"/>
        </w:rPr>
      </w:pPr>
      <w:r w:rsidRPr="00C0289A">
        <w:rPr>
          <w:bCs/>
          <w:sz w:val="28"/>
          <w:szCs w:val="28"/>
        </w:rPr>
        <w:t>3</w:t>
      </w:r>
      <w:r>
        <w:rPr>
          <w:bCs/>
          <w:sz w:val="28"/>
          <w:szCs w:val="28"/>
        </w:rPr>
        <w:t xml:space="preserve">. Решения о внесении изменений </w:t>
      </w:r>
      <w:r w:rsidRPr="00C0289A">
        <w:rPr>
          <w:bCs/>
          <w:sz w:val="28"/>
          <w:szCs w:val="28"/>
        </w:rPr>
        <w:t>в решения о налогах и сборах, приводящие к и</w:t>
      </w:r>
      <w:r>
        <w:rPr>
          <w:bCs/>
          <w:sz w:val="28"/>
          <w:szCs w:val="28"/>
        </w:rPr>
        <w:t xml:space="preserve">зменению доходов бюджета </w:t>
      </w:r>
      <w:r w:rsidRPr="00C0289A">
        <w:rPr>
          <w:bCs/>
          <w:sz w:val="28"/>
          <w:szCs w:val="28"/>
        </w:rPr>
        <w:t>поселения и вступающие в силу в очередном финансовом году, должны быть приняты до 15 октября текущего года.</w:t>
      </w:r>
    </w:p>
    <w:p w:rsidR="004C2B05" w:rsidRPr="005D1AAB" w:rsidRDefault="004C2B05" w:rsidP="004C2B05">
      <w:pPr>
        <w:spacing w:before="100" w:beforeAutospacing="1" w:after="100" w:afterAutospacing="1"/>
        <w:jc w:val="center"/>
        <w:rPr>
          <w:b/>
          <w:bCs/>
          <w:sz w:val="28"/>
          <w:szCs w:val="28"/>
        </w:rPr>
      </w:pPr>
      <w:r w:rsidRPr="005D1AAB">
        <w:rPr>
          <w:b/>
          <w:sz w:val="28"/>
          <w:szCs w:val="28"/>
        </w:rPr>
        <w:t>Статья 13.</w:t>
      </w:r>
      <w:r>
        <w:rPr>
          <w:b/>
          <w:sz w:val="28"/>
          <w:szCs w:val="28"/>
        </w:rPr>
        <w:t xml:space="preserve"> </w:t>
      </w:r>
      <w:r w:rsidRPr="005D1AAB">
        <w:rPr>
          <w:b/>
          <w:bCs/>
          <w:sz w:val="28"/>
          <w:szCs w:val="28"/>
        </w:rPr>
        <w:t>Внесение проекта решения о бюджете</w:t>
      </w:r>
      <w:r w:rsidRPr="00C0289A">
        <w:rPr>
          <w:bCs/>
          <w:sz w:val="28"/>
          <w:szCs w:val="28"/>
        </w:rPr>
        <w:t xml:space="preserve"> </w:t>
      </w:r>
      <w:r w:rsidRPr="005D1AAB">
        <w:rPr>
          <w:b/>
          <w:bCs/>
          <w:sz w:val="28"/>
          <w:szCs w:val="28"/>
        </w:rPr>
        <w:t>поселения на рассмотрение Совета поселения.</w:t>
      </w:r>
    </w:p>
    <w:p w:rsidR="004C2B05" w:rsidRDefault="004C2B05" w:rsidP="004C2B05">
      <w:pPr>
        <w:jc w:val="both"/>
        <w:rPr>
          <w:bCs/>
          <w:sz w:val="28"/>
          <w:szCs w:val="28"/>
        </w:rPr>
      </w:pPr>
      <w:r>
        <w:rPr>
          <w:bCs/>
          <w:sz w:val="28"/>
          <w:szCs w:val="28"/>
        </w:rPr>
        <w:t xml:space="preserve">1. Администрация поселения </w:t>
      </w:r>
      <w:r w:rsidRPr="00C0289A">
        <w:rPr>
          <w:bCs/>
          <w:sz w:val="28"/>
          <w:szCs w:val="28"/>
        </w:rPr>
        <w:t>вносит на рассмотрение Совета поселения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не позднее 15 ноября текущего года.</w:t>
      </w:r>
    </w:p>
    <w:p w:rsidR="004C2B05" w:rsidRDefault="004C2B05" w:rsidP="004C2B05">
      <w:pPr>
        <w:jc w:val="both"/>
        <w:rPr>
          <w:bCs/>
          <w:sz w:val="28"/>
          <w:szCs w:val="28"/>
        </w:rPr>
      </w:pPr>
      <w:r w:rsidRPr="00C0289A">
        <w:rPr>
          <w:bCs/>
          <w:sz w:val="28"/>
          <w:szCs w:val="28"/>
        </w:rPr>
        <w:t>2. Проект</w:t>
      </w:r>
      <w:r>
        <w:rPr>
          <w:bCs/>
          <w:sz w:val="28"/>
          <w:szCs w:val="28"/>
        </w:rPr>
        <w:t xml:space="preserve"> решения о бюджете поселения </w:t>
      </w:r>
      <w:r w:rsidRPr="00C0289A">
        <w:rPr>
          <w:bCs/>
          <w:sz w:val="28"/>
          <w:szCs w:val="28"/>
        </w:rPr>
        <w:t>на очередной финансовый год и плановый период уточняет по</w:t>
      </w:r>
      <w:r>
        <w:rPr>
          <w:bCs/>
          <w:sz w:val="28"/>
          <w:szCs w:val="28"/>
        </w:rPr>
        <w:t xml:space="preserve">казатели утвержденного бюджета </w:t>
      </w:r>
      <w:r w:rsidRPr="00C0289A">
        <w:rPr>
          <w:bCs/>
          <w:sz w:val="28"/>
          <w:szCs w:val="28"/>
        </w:rPr>
        <w:t>поселения  планового периода и утверждает показатели второго года планового периода составляемого бюджета.</w:t>
      </w:r>
    </w:p>
    <w:p w:rsidR="004C2B05" w:rsidRDefault="004C2B05" w:rsidP="004C2B05">
      <w:pPr>
        <w:jc w:val="both"/>
        <w:rPr>
          <w:bCs/>
          <w:sz w:val="28"/>
          <w:szCs w:val="28"/>
        </w:rPr>
      </w:pPr>
      <w:r>
        <w:rPr>
          <w:bCs/>
          <w:sz w:val="28"/>
          <w:szCs w:val="28"/>
        </w:rPr>
        <w:lastRenderedPageBreak/>
        <w:t xml:space="preserve">В случае признания утратившим силу положений решения о бюджете поселения в части, относящейся к плановому периоду, в соответствии с </w:t>
      </w:r>
      <w:r w:rsidRPr="00161961">
        <w:rPr>
          <w:bCs/>
          <w:sz w:val="28"/>
          <w:szCs w:val="28"/>
        </w:rPr>
        <w:t>пункт</w:t>
      </w:r>
      <w:r>
        <w:rPr>
          <w:bCs/>
          <w:sz w:val="28"/>
          <w:szCs w:val="28"/>
        </w:rPr>
        <w:t>ами 3,</w:t>
      </w:r>
      <w:r w:rsidRPr="00161961">
        <w:rPr>
          <w:bCs/>
          <w:sz w:val="28"/>
          <w:szCs w:val="28"/>
        </w:rPr>
        <w:t>4 статьи 20</w:t>
      </w:r>
      <w:r>
        <w:rPr>
          <w:bCs/>
          <w:sz w:val="28"/>
          <w:szCs w:val="28"/>
        </w:rPr>
        <w:t xml:space="preserve"> настоящего Положения, проектом решения о бюджете поселения предусматривается утверждение показателей очередного финансового года и планового периода составляемого бюджета.</w:t>
      </w:r>
    </w:p>
    <w:p w:rsidR="004C2B05" w:rsidRDefault="004C2B05" w:rsidP="004C2B05">
      <w:pPr>
        <w:jc w:val="both"/>
        <w:rPr>
          <w:bCs/>
          <w:sz w:val="28"/>
          <w:szCs w:val="28"/>
        </w:rPr>
      </w:pPr>
      <w:r w:rsidRPr="00C0289A">
        <w:rPr>
          <w:bCs/>
          <w:sz w:val="28"/>
          <w:szCs w:val="28"/>
        </w:rPr>
        <w:t>3.Уточнение параметров планового периода ут</w:t>
      </w:r>
      <w:r>
        <w:rPr>
          <w:bCs/>
          <w:sz w:val="28"/>
          <w:szCs w:val="28"/>
        </w:rPr>
        <w:t xml:space="preserve">верждаемого бюджета  поселения </w:t>
      </w:r>
      <w:r w:rsidRPr="00C0289A">
        <w:rPr>
          <w:bCs/>
          <w:sz w:val="28"/>
          <w:szCs w:val="28"/>
        </w:rPr>
        <w:t>предусматривает:</w:t>
      </w:r>
    </w:p>
    <w:p w:rsidR="004C2B05" w:rsidRPr="00C0289A" w:rsidRDefault="004C2B05" w:rsidP="004C2B05">
      <w:pPr>
        <w:jc w:val="both"/>
        <w:rPr>
          <w:bCs/>
          <w:sz w:val="28"/>
          <w:szCs w:val="28"/>
        </w:rPr>
      </w:pPr>
      <w:r w:rsidRPr="00C0289A">
        <w:rPr>
          <w:bCs/>
          <w:sz w:val="28"/>
          <w:szCs w:val="28"/>
        </w:rPr>
        <w:t>-утверждение уточнений показателей, являющихся предметом рассмотрения  в проекте решения  о бюджете  поселения  на очередной финансовый год и плановый период в первом и втором чтениях;</w:t>
      </w:r>
    </w:p>
    <w:p w:rsidR="004C2B05" w:rsidRDefault="004C2B05" w:rsidP="004C2B05">
      <w:pPr>
        <w:jc w:val="both"/>
        <w:rPr>
          <w:bCs/>
          <w:sz w:val="28"/>
          <w:szCs w:val="28"/>
        </w:rPr>
      </w:pPr>
      <w:r>
        <w:rPr>
          <w:bCs/>
          <w:sz w:val="28"/>
          <w:szCs w:val="28"/>
        </w:rPr>
        <w:t>-</w:t>
      </w:r>
      <w:r w:rsidRPr="00C0289A">
        <w:rPr>
          <w:bCs/>
          <w:sz w:val="28"/>
          <w:szCs w:val="28"/>
        </w:rPr>
        <w:t>утверждение увеличения или сокращения утвержденных показателей ведомственной структу</w:t>
      </w:r>
      <w:r>
        <w:rPr>
          <w:bCs/>
          <w:sz w:val="28"/>
          <w:szCs w:val="28"/>
        </w:rPr>
        <w:t xml:space="preserve">ры расходов бюджета поселения </w:t>
      </w:r>
      <w:r w:rsidRPr="00C0289A">
        <w:rPr>
          <w:bCs/>
          <w:sz w:val="28"/>
          <w:szCs w:val="28"/>
        </w:rPr>
        <w:t>либо включение в неё бюджетных ассигнований по дополнительным целевым статьям и (или) ви</w:t>
      </w:r>
      <w:r>
        <w:rPr>
          <w:bCs/>
          <w:sz w:val="28"/>
          <w:szCs w:val="28"/>
        </w:rPr>
        <w:t>дам расходов бюджета  поселения;</w:t>
      </w:r>
    </w:p>
    <w:p w:rsidR="004C2B05" w:rsidRDefault="004C2B05" w:rsidP="004C2B05">
      <w:pPr>
        <w:jc w:val="both"/>
        <w:rPr>
          <w:bCs/>
          <w:sz w:val="28"/>
          <w:szCs w:val="28"/>
        </w:rPr>
      </w:pPr>
      <w:r>
        <w:rPr>
          <w:bCs/>
          <w:sz w:val="28"/>
          <w:szCs w:val="28"/>
        </w:rPr>
        <w:t>-</w:t>
      </w:r>
      <w:r w:rsidRPr="00F356D3">
        <w:rPr>
          <w:bCs/>
          <w:sz w:val="28"/>
          <w:szCs w:val="28"/>
        </w:rPr>
        <w:t>утверждение уточненных показателей, связанных с изменением объёмов межбюджетных трансфертов, предоставляемых бюджету поселения из бюджетов других уровней.</w:t>
      </w:r>
    </w:p>
    <w:p w:rsidR="004C2B05" w:rsidRPr="00C0289A" w:rsidRDefault="004C2B05" w:rsidP="004C2B05">
      <w:pPr>
        <w:jc w:val="both"/>
        <w:rPr>
          <w:bCs/>
          <w:sz w:val="28"/>
          <w:szCs w:val="28"/>
        </w:rPr>
      </w:pPr>
      <w:r>
        <w:rPr>
          <w:bCs/>
          <w:sz w:val="28"/>
          <w:szCs w:val="28"/>
        </w:rPr>
        <w:t>А также по результатам проведения публичных слушаний, заседаний комиссии Совета поселения.</w:t>
      </w:r>
    </w:p>
    <w:p w:rsidR="004C2B05" w:rsidRPr="00173D45" w:rsidRDefault="004C2B05" w:rsidP="004C2B05">
      <w:pPr>
        <w:spacing w:before="100" w:beforeAutospacing="1" w:after="100" w:afterAutospacing="1"/>
        <w:jc w:val="center"/>
        <w:rPr>
          <w:b/>
          <w:bCs/>
          <w:sz w:val="28"/>
          <w:szCs w:val="28"/>
        </w:rPr>
      </w:pPr>
      <w:r>
        <w:rPr>
          <w:b/>
          <w:sz w:val="28"/>
          <w:szCs w:val="28"/>
        </w:rPr>
        <w:t xml:space="preserve">Статья 14. </w:t>
      </w:r>
      <w:r w:rsidRPr="00173D45">
        <w:rPr>
          <w:b/>
          <w:bCs/>
          <w:sz w:val="28"/>
          <w:szCs w:val="28"/>
        </w:rPr>
        <w:t>Оценка соответствия представляемого проекта решения о бюджете  поселения  требованиям настоящего Положения.</w:t>
      </w:r>
    </w:p>
    <w:p w:rsidR="004C2B05" w:rsidRDefault="004C2B05" w:rsidP="004C2B05">
      <w:pPr>
        <w:jc w:val="both"/>
        <w:rPr>
          <w:bCs/>
          <w:sz w:val="28"/>
          <w:szCs w:val="28"/>
        </w:rPr>
      </w:pPr>
      <w:r w:rsidRPr="00C0289A">
        <w:rPr>
          <w:bCs/>
          <w:sz w:val="28"/>
          <w:szCs w:val="28"/>
        </w:rPr>
        <w:t xml:space="preserve">1.Проект решения о бюджете поселения подлежит возвращению на доработку </w:t>
      </w:r>
      <w:r>
        <w:rPr>
          <w:bCs/>
          <w:sz w:val="28"/>
          <w:szCs w:val="28"/>
        </w:rPr>
        <w:t xml:space="preserve">в Администрацию </w:t>
      </w:r>
      <w:r w:rsidRPr="00C0289A">
        <w:rPr>
          <w:bCs/>
          <w:sz w:val="28"/>
          <w:szCs w:val="28"/>
        </w:rPr>
        <w:t>поселения, если состав представляемых материалов не</w:t>
      </w:r>
      <w:r w:rsidRPr="00C0289A">
        <w:rPr>
          <w:b/>
          <w:bCs/>
          <w:sz w:val="28"/>
          <w:szCs w:val="28"/>
        </w:rPr>
        <w:t xml:space="preserve"> </w:t>
      </w:r>
      <w:r w:rsidRPr="00C0289A">
        <w:rPr>
          <w:bCs/>
          <w:sz w:val="28"/>
          <w:szCs w:val="28"/>
        </w:rPr>
        <w:t>соответствует требованиям настоящего Положения.</w:t>
      </w:r>
    </w:p>
    <w:p w:rsidR="004C2B05" w:rsidRDefault="004C2B05" w:rsidP="004C2B05">
      <w:pPr>
        <w:jc w:val="both"/>
        <w:rPr>
          <w:bCs/>
          <w:sz w:val="28"/>
          <w:szCs w:val="28"/>
        </w:rPr>
      </w:pPr>
      <w:r>
        <w:rPr>
          <w:bCs/>
          <w:sz w:val="28"/>
          <w:szCs w:val="28"/>
        </w:rPr>
        <w:t xml:space="preserve">2.Администрация поселения </w:t>
      </w:r>
      <w:r w:rsidRPr="00C0289A">
        <w:rPr>
          <w:bCs/>
          <w:sz w:val="28"/>
          <w:szCs w:val="28"/>
        </w:rPr>
        <w:t>в недельный срок повтор</w:t>
      </w:r>
      <w:r>
        <w:rPr>
          <w:bCs/>
          <w:sz w:val="28"/>
          <w:szCs w:val="28"/>
        </w:rPr>
        <w:t xml:space="preserve">но представляет проект решения о бюджете поселения </w:t>
      </w:r>
      <w:r w:rsidRPr="00C0289A">
        <w:rPr>
          <w:bCs/>
          <w:sz w:val="28"/>
          <w:szCs w:val="28"/>
        </w:rPr>
        <w:t>со всеми необходимыми материалами на рассмотрение Совета поселения.</w:t>
      </w:r>
    </w:p>
    <w:p w:rsidR="004C2B05" w:rsidRPr="00C0289A" w:rsidRDefault="004C2B05" w:rsidP="004C2B05">
      <w:pPr>
        <w:jc w:val="both"/>
        <w:rPr>
          <w:bCs/>
          <w:sz w:val="28"/>
          <w:szCs w:val="28"/>
        </w:rPr>
      </w:pPr>
      <w:r w:rsidRPr="00C0289A">
        <w:rPr>
          <w:bCs/>
          <w:sz w:val="28"/>
          <w:szCs w:val="28"/>
        </w:rPr>
        <w:t>3.В случае, если состав представленных повторно материалов не соответствует требованиям настоящего Положения, повторяется процедура, предусмотренная пунктом 1 настоящей статьи.</w:t>
      </w:r>
    </w:p>
    <w:p w:rsidR="004C2B05" w:rsidRDefault="004C2B05" w:rsidP="004C2B05">
      <w:pPr>
        <w:jc w:val="center"/>
        <w:rPr>
          <w:b/>
          <w:sz w:val="28"/>
          <w:szCs w:val="28"/>
        </w:rPr>
      </w:pPr>
    </w:p>
    <w:p w:rsidR="004C2B05" w:rsidRPr="00B15FD0" w:rsidRDefault="004C2B05" w:rsidP="004C2B05">
      <w:pPr>
        <w:spacing w:before="100" w:beforeAutospacing="1" w:after="100" w:afterAutospacing="1"/>
        <w:jc w:val="center"/>
        <w:rPr>
          <w:b/>
          <w:bCs/>
          <w:sz w:val="28"/>
          <w:szCs w:val="28"/>
        </w:rPr>
      </w:pPr>
      <w:r>
        <w:rPr>
          <w:b/>
          <w:sz w:val="28"/>
          <w:szCs w:val="28"/>
        </w:rPr>
        <w:t xml:space="preserve">Статья 15. </w:t>
      </w:r>
      <w:r w:rsidRPr="00B15FD0">
        <w:rPr>
          <w:b/>
          <w:bCs/>
          <w:sz w:val="28"/>
          <w:szCs w:val="28"/>
        </w:rPr>
        <w:t>Порядок рассмотрения  бюджета поселения</w:t>
      </w:r>
    </w:p>
    <w:p w:rsidR="004C2B05" w:rsidRDefault="004C2B05" w:rsidP="004C2B05">
      <w:pPr>
        <w:jc w:val="both"/>
        <w:rPr>
          <w:bCs/>
          <w:sz w:val="28"/>
          <w:szCs w:val="28"/>
        </w:rPr>
      </w:pPr>
      <w:r w:rsidRPr="00C0289A">
        <w:rPr>
          <w:bCs/>
          <w:sz w:val="28"/>
          <w:szCs w:val="28"/>
        </w:rPr>
        <w:t>1.</w:t>
      </w:r>
      <w:r>
        <w:rPr>
          <w:bCs/>
          <w:sz w:val="28"/>
          <w:szCs w:val="28"/>
        </w:rPr>
        <w:t xml:space="preserve">Совет поселения рассматривает </w:t>
      </w:r>
      <w:r w:rsidRPr="00C0289A">
        <w:rPr>
          <w:bCs/>
          <w:sz w:val="28"/>
          <w:szCs w:val="28"/>
        </w:rPr>
        <w:t>проект решения о бюджете поселен</w:t>
      </w:r>
      <w:r>
        <w:rPr>
          <w:bCs/>
          <w:sz w:val="28"/>
          <w:szCs w:val="28"/>
        </w:rPr>
        <w:t xml:space="preserve">ия на очередной финансовый год </w:t>
      </w:r>
      <w:r w:rsidRPr="00C0289A">
        <w:rPr>
          <w:bCs/>
          <w:sz w:val="28"/>
          <w:szCs w:val="28"/>
        </w:rPr>
        <w:t>и плановый период в двух чтениях.</w:t>
      </w:r>
    </w:p>
    <w:p w:rsidR="004C2B05" w:rsidRPr="00C55BC6" w:rsidRDefault="004C2B05" w:rsidP="004C2B05">
      <w:pPr>
        <w:autoSpaceDE w:val="0"/>
        <w:autoSpaceDN w:val="0"/>
        <w:adjustRightInd w:val="0"/>
        <w:jc w:val="both"/>
        <w:rPr>
          <w:sz w:val="28"/>
          <w:szCs w:val="28"/>
        </w:rPr>
      </w:pPr>
      <w:r>
        <w:rPr>
          <w:sz w:val="28"/>
          <w:szCs w:val="28"/>
        </w:rPr>
        <w:t>2.</w:t>
      </w:r>
      <w:r w:rsidRPr="00C55BC6">
        <w:rPr>
          <w:sz w:val="28"/>
          <w:szCs w:val="28"/>
        </w:rPr>
        <w:t xml:space="preserve">Проект решения о бюджете поселения в течение 1 дня со дня его получения направляется председателем Совета депутатов поселения в </w:t>
      </w:r>
      <w:r>
        <w:rPr>
          <w:sz w:val="28"/>
          <w:szCs w:val="28"/>
        </w:rPr>
        <w:t xml:space="preserve">бюджетно- финансовую комиссию </w:t>
      </w:r>
      <w:r w:rsidRPr="00C55BC6">
        <w:rPr>
          <w:sz w:val="28"/>
          <w:szCs w:val="28"/>
        </w:rPr>
        <w:t xml:space="preserve"> при Совете депутатов поселения  для проведения экспертизы.</w:t>
      </w:r>
    </w:p>
    <w:p w:rsidR="004C2B05" w:rsidRPr="00C55BC6" w:rsidRDefault="004C2B05" w:rsidP="004C2B05">
      <w:pPr>
        <w:autoSpaceDE w:val="0"/>
        <w:autoSpaceDN w:val="0"/>
        <w:adjustRightInd w:val="0"/>
        <w:jc w:val="both"/>
        <w:rPr>
          <w:sz w:val="28"/>
          <w:szCs w:val="28"/>
        </w:rPr>
      </w:pPr>
      <w:r>
        <w:rPr>
          <w:sz w:val="28"/>
          <w:szCs w:val="28"/>
        </w:rPr>
        <w:t>3.</w:t>
      </w:r>
      <w:r w:rsidRPr="00E803C9">
        <w:rPr>
          <w:sz w:val="28"/>
          <w:szCs w:val="28"/>
        </w:rPr>
        <w:t xml:space="preserve"> </w:t>
      </w:r>
      <w:r>
        <w:rPr>
          <w:sz w:val="28"/>
          <w:szCs w:val="28"/>
        </w:rPr>
        <w:t>Бюджетно- финансовая комиссия</w:t>
      </w:r>
      <w:r w:rsidRPr="00C55BC6">
        <w:rPr>
          <w:sz w:val="28"/>
          <w:szCs w:val="28"/>
        </w:rPr>
        <w:t xml:space="preserve"> в течение 10 календарных дней со дня получения проекта бюджета поселения предоставляет в С</w:t>
      </w:r>
      <w:r>
        <w:rPr>
          <w:sz w:val="28"/>
          <w:szCs w:val="28"/>
        </w:rPr>
        <w:t>овет депутатов поселения и А</w:t>
      </w:r>
      <w:r w:rsidRPr="00C55BC6">
        <w:rPr>
          <w:sz w:val="28"/>
          <w:szCs w:val="28"/>
        </w:rPr>
        <w:t xml:space="preserve">дминистрацию поселения заключение о соответствии проекта решения о бюджете поселения, представленных документов и материалов требованиям Бюджетного </w:t>
      </w:r>
      <w:hyperlink r:id="rId34" w:history="1">
        <w:r w:rsidRPr="00C55BC6">
          <w:rPr>
            <w:sz w:val="28"/>
            <w:szCs w:val="28"/>
          </w:rPr>
          <w:t>кодекса</w:t>
        </w:r>
      </w:hyperlink>
      <w:r w:rsidRPr="00C55BC6">
        <w:rPr>
          <w:sz w:val="28"/>
          <w:szCs w:val="28"/>
        </w:rPr>
        <w:t xml:space="preserve"> Российской Федерации и настоящего Положения.</w:t>
      </w:r>
    </w:p>
    <w:p w:rsidR="004C2B05" w:rsidRPr="00C0289A" w:rsidRDefault="004C2B05" w:rsidP="004C2B05">
      <w:pPr>
        <w:jc w:val="both"/>
        <w:rPr>
          <w:bCs/>
          <w:sz w:val="28"/>
          <w:szCs w:val="28"/>
        </w:rPr>
      </w:pPr>
      <w:r>
        <w:rPr>
          <w:bCs/>
          <w:sz w:val="28"/>
          <w:szCs w:val="28"/>
        </w:rPr>
        <w:lastRenderedPageBreak/>
        <w:t>4.</w:t>
      </w:r>
      <w:r w:rsidRPr="00C0289A">
        <w:rPr>
          <w:bCs/>
          <w:sz w:val="28"/>
          <w:szCs w:val="28"/>
        </w:rPr>
        <w:t>До</w:t>
      </w:r>
      <w:r>
        <w:rPr>
          <w:bCs/>
          <w:sz w:val="28"/>
          <w:szCs w:val="28"/>
        </w:rPr>
        <w:t xml:space="preserve"> утверждения бюджета поселения </w:t>
      </w:r>
      <w:r w:rsidRPr="00C0289A">
        <w:rPr>
          <w:bCs/>
          <w:sz w:val="28"/>
          <w:szCs w:val="28"/>
        </w:rPr>
        <w:t>на</w:t>
      </w:r>
      <w:r>
        <w:rPr>
          <w:bCs/>
          <w:sz w:val="28"/>
          <w:szCs w:val="28"/>
        </w:rPr>
        <w:t xml:space="preserve"> </w:t>
      </w:r>
      <w:r w:rsidRPr="00C0289A">
        <w:rPr>
          <w:bCs/>
          <w:sz w:val="28"/>
          <w:szCs w:val="28"/>
        </w:rPr>
        <w:t>очередной финансовый год и плановый период проводятся публичные слушания.</w:t>
      </w:r>
    </w:p>
    <w:p w:rsidR="004C2B05" w:rsidRDefault="004C2B05" w:rsidP="004C2B05">
      <w:pPr>
        <w:jc w:val="center"/>
        <w:rPr>
          <w:b/>
          <w:sz w:val="28"/>
          <w:szCs w:val="28"/>
        </w:rPr>
      </w:pPr>
    </w:p>
    <w:p w:rsidR="004C2B05" w:rsidRPr="00C0289A" w:rsidRDefault="004C2B05" w:rsidP="004C2B05">
      <w:pPr>
        <w:spacing w:before="100" w:beforeAutospacing="1" w:after="100" w:afterAutospacing="1"/>
        <w:jc w:val="center"/>
        <w:rPr>
          <w:bCs/>
          <w:sz w:val="28"/>
          <w:szCs w:val="28"/>
        </w:rPr>
      </w:pPr>
      <w:r>
        <w:rPr>
          <w:b/>
          <w:sz w:val="28"/>
          <w:szCs w:val="28"/>
        </w:rPr>
        <w:t xml:space="preserve">Статья 16. </w:t>
      </w:r>
      <w:r w:rsidRPr="007612D3">
        <w:rPr>
          <w:b/>
          <w:bCs/>
          <w:sz w:val="28"/>
          <w:szCs w:val="28"/>
        </w:rPr>
        <w:t>Рассмотрение в первом чтении проекта решения о бюджете поселения</w:t>
      </w:r>
    </w:p>
    <w:p w:rsidR="004C2B05" w:rsidRDefault="004C2B05" w:rsidP="004C2B05">
      <w:pPr>
        <w:jc w:val="both"/>
        <w:rPr>
          <w:bCs/>
          <w:sz w:val="28"/>
          <w:szCs w:val="28"/>
        </w:rPr>
      </w:pPr>
      <w:r w:rsidRPr="00C0289A">
        <w:rPr>
          <w:bCs/>
          <w:sz w:val="28"/>
          <w:szCs w:val="28"/>
        </w:rPr>
        <w:t>1. Совет поселения рассматривает прое</w:t>
      </w:r>
      <w:r>
        <w:rPr>
          <w:bCs/>
          <w:sz w:val="28"/>
          <w:szCs w:val="28"/>
        </w:rPr>
        <w:t xml:space="preserve">кт решения о бюджете поселения </w:t>
      </w:r>
      <w:r w:rsidRPr="00C0289A">
        <w:rPr>
          <w:bCs/>
          <w:sz w:val="28"/>
          <w:szCs w:val="28"/>
        </w:rPr>
        <w:t>на очередной финанс</w:t>
      </w:r>
      <w:r>
        <w:rPr>
          <w:bCs/>
          <w:sz w:val="28"/>
          <w:szCs w:val="28"/>
        </w:rPr>
        <w:t xml:space="preserve">овый год  и плановый период в первом чтении в течение  15 дней со дня внесения </w:t>
      </w:r>
      <w:r w:rsidRPr="00C0289A">
        <w:rPr>
          <w:bCs/>
          <w:sz w:val="28"/>
          <w:szCs w:val="28"/>
        </w:rPr>
        <w:t>в Совет поселения.</w:t>
      </w:r>
    </w:p>
    <w:p w:rsidR="004C2B05" w:rsidRDefault="004C2B05" w:rsidP="004C2B05">
      <w:pPr>
        <w:jc w:val="both"/>
        <w:rPr>
          <w:bCs/>
          <w:sz w:val="28"/>
          <w:szCs w:val="28"/>
        </w:rPr>
      </w:pPr>
      <w:r>
        <w:rPr>
          <w:bCs/>
          <w:sz w:val="28"/>
          <w:szCs w:val="28"/>
        </w:rPr>
        <w:t>2</w:t>
      </w:r>
      <w:r w:rsidRPr="00C0289A">
        <w:rPr>
          <w:bCs/>
          <w:sz w:val="28"/>
          <w:szCs w:val="28"/>
        </w:rPr>
        <w:t>. Предметом рассмотрения проек</w:t>
      </w:r>
      <w:r>
        <w:rPr>
          <w:bCs/>
          <w:sz w:val="28"/>
          <w:szCs w:val="28"/>
        </w:rPr>
        <w:t xml:space="preserve">та решения о бюджете поселения </w:t>
      </w:r>
      <w:r w:rsidRPr="00C0289A">
        <w:rPr>
          <w:bCs/>
          <w:sz w:val="28"/>
          <w:szCs w:val="28"/>
        </w:rPr>
        <w:t xml:space="preserve">на очередной финансовый год и плановый период в первом чтении являются </w:t>
      </w:r>
      <w:r>
        <w:rPr>
          <w:bCs/>
          <w:sz w:val="28"/>
          <w:szCs w:val="28"/>
        </w:rPr>
        <w:t>основные характеристики бюджета</w:t>
      </w:r>
      <w:r w:rsidRPr="00C0289A">
        <w:rPr>
          <w:bCs/>
          <w:sz w:val="28"/>
          <w:szCs w:val="28"/>
        </w:rPr>
        <w:t xml:space="preserve"> поселения, к которым</w:t>
      </w:r>
      <w:r w:rsidRPr="00C0289A">
        <w:rPr>
          <w:b/>
          <w:bCs/>
          <w:sz w:val="28"/>
          <w:szCs w:val="28"/>
        </w:rPr>
        <w:t xml:space="preserve"> </w:t>
      </w:r>
      <w:r w:rsidRPr="00C0289A">
        <w:rPr>
          <w:bCs/>
          <w:sz w:val="28"/>
          <w:szCs w:val="28"/>
        </w:rPr>
        <w:t>относятся:</w:t>
      </w:r>
    </w:p>
    <w:p w:rsidR="004C2B05" w:rsidRDefault="004C2B05" w:rsidP="004C2B05">
      <w:pPr>
        <w:jc w:val="both"/>
        <w:rPr>
          <w:bCs/>
          <w:sz w:val="28"/>
          <w:szCs w:val="28"/>
        </w:rPr>
      </w:pPr>
      <w:r w:rsidRPr="00C0289A">
        <w:rPr>
          <w:bCs/>
          <w:sz w:val="28"/>
          <w:szCs w:val="28"/>
        </w:rPr>
        <w:t xml:space="preserve"> - прогнозируемый в очередном финансовом году и плановом периоде общий объем доходов;</w:t>
      </w:r>
    </w:p>
    <w:p w:rsidR="004C2B05" w:rsidRPr="00C0289A" w:rsidRDefault="004C2B05" w:rsidP="004C2B05">
      <w:pPr>
        <w:jc w:val="both"/>
        <w:rPr>
          <w:bCs/>
          <w:sz w:val="28"/>
          <w:szCs w:val="28"/>
        </w:rPr>
      </w:pPr>
      <w:r w:rsidRPr="00C0289A">
        <w:rPr>
          <w:bCs/>
          <w:sz w:val="28"/>
          <w:szCs w:val="28"/>
        </w:rPr>
        <w:t>-  дефицит (профицит) бюджета поселения;</w:t>
      </w:r>
    </w:p>
    <w:p w:rsidR="004C2B05" w:rsidRDefault="004C2B05" w:rsidP="004C2B05">
      <w:pPr>
        <w:jc w:val="both"/>
        <w:rPr>
          <w:bCs/>
          <w:sz w:val="28"/>
          <w:szCs w:val="28"/>
        </w:rPr>
      </w:pPr>
      <w:r w:rsidRPr="00C0289A">
        <w:rPr>
          <w:bCs/>
          <w:sz w:val="28"/>
          <w:szCs w:val="28"/>
        </w:rPr>
        <w:t>- общий объем расходов в очередном финансовом году и плановом периоде;</w:t>
      </w:r>
    </w:p>
    <w:p w:rsidR="004C2B05" w:rsidRPr="00C55BC6" w:rsidRDefault="004C2B05" w:rsidP="004C2B05">
      <w:pPr>
        <w:autoSpaceDE w:val="0"/>
        <w:autoSpaceDN w:val="0"/>
        <w:adjustRightInd w:val="0"/>
        <w:jc w:val="both"/>
        <w:rPr>
          <w:sz w:val="28"/>
          <w:szCs w:val="28"/>
        </w:rPr>
      </w:pPr>
      <w:r w:rsidRPr="00A632C6">
        <w:rPr>
          <w:bCs/>
          <w:sz w:val="28"/>
          <w:szCs w:val="28"/>
        </w:rPr>
        <w:t>- условно утверждаемые</w:t>
      </w:r>
      <w:r w:rsidRPr="00C0289A">
        <w:rPr>
          <w:bCs/>
          <w:sz w:val="28"/>
          <w:szCs w:val="28"/>
        </w:rPr>
        <w:t xml:space="preserve"> расходы </w:t>
      </w:r>
      <w:r w:rsidRPr="00C55BC6">
        <w:rPr>
          <w:sz w:val="28"/>
          <w:szCs w:val="28"/>
        </w:rPr>
        <w:t>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4C2B05" w:rsidRDefault="004C2B05" w:rsidP="004C2B05">
      <w:pPr>
        <w:jc w:val="both"/>
        <w:rPr>
          <w:bCs/>
          <w:sz w:val="28"/>
          <w:szCs w:val="28"/>
        </w:rPr>
      </w:pPr>
      <w:r w:rsidRPr="00C0289A">
        <w:rPr>
          <w:bCs/>
          <w:sz w:val="28"/>
          <w:szCs w:val="28"/>
        </w:rPr>
        <w:t>3. По итогам рассмотрения проек</w:t>
      </w:r>
      <w:r>
        <w:rPr>
          <w:bCs/>
          <w:sz w:val="28"/>
          <w:szCs w:val="28"/>
        </w:rPr>
        <w:t xml:space="preserve">та решения о бюджете поселения </w:t>
      </w:r>
      <w:r w:rsidRPr="00C0289A">
        <w:rPr>
          <w:bCs/>
          <w:sz w:val="28"/>
          <w:szCs w:val="28"/>
        </w:rPr>
        <w:t>в первом чтении Совет поселения принимает решен</w:t>
      </w:r>
      <w:r>
        <w:rPr>
          <w:bCs/>
          <w:sz w:val="28"/>
          <w:szCs w:val="28"/>
        </w:rPr>
        <w:t xml:space="preserve">ие о его принятии </w:t>
      </w:r>
      <w:r w:rsidRPr="00C0289A">
        <w:rPr>
          <w:bCs/>
          <w:sz w:val="28"/>
          <w:szCs w:val="28"/>
        </w:rPr>
        <w:t>в первом чтении или о его отклонении.</w:t>
      </w:r>
    </w:p>
    <w:p w:rsidR="004C2B05" w:rsidRDefault="004C2B05" w:rsidP="004C2B05">
      <w:pPr>
        <w:jc w:val="both"/>
        <w:rPr>
          <w:bCs/>
          <w:sz w:val="28"/>
          <w:szCs w:val="28"/>
        </w:rPr>
      </w:pPr>
      <w:r w:rsidRPr="00C0289A">
        <w:rPr>
          <w:bCs/>
          <w:sz w:val="28"/>
          <w:szCs w:val="28"/>
        </w:rPr>
        <w:t xml:space="preserve">4. В случае отклонения </w:t>
      </w:r>
      <w:r>
        <w:rPr>
          <w:bCs/>
          <w:sz w:val="28"/>
          <w:szCs w:val="28"/>
        </w:rPr>
        <w:t xml:space="preserve">в первом чтении </w:t>
      </w:r>
      <w:r w:rsidRPr="00C0289A">
        <w:rPr>
          <w:bCs/>
          <w:sz w:val="28"/>
          <w:szCs w:val="28"/>
        </w:rPr>
        <w:t>проекта</w:t>
      </w:r>
      <w:r>
        <w:rPr>
          <w:bCs/>
          <w:sz w:val="28"/>
          <w:szCs w:val="28"/>
        </w:rPr>
        <w:t xml:space="preserve"> решения о бюджете поселения </w:t>
      </w:r>
      <w:r w:rsidRPr="00C0289A">
        <w:rPr>
          <w:bCs/>
          <w:sz w:val="28"/>
          <w:szCs w:val="28"/>
        </w:rPr>
        <w:t>Совет поселения возвращает указанный проект решения Администрации поселения на доработку.</w:t>
      </w:r>
    </w:p>
    <w:p w:rsidR="004C2B05" w:rsidRDefault="004C2B05" w:rsidP="004C2B05">
      <w:pPr>
        <w:jc w:val="both"/>
        <w:rPr>
          <w:bCs/>
          <w:sz w:val="28"/>
          <w:szCs w:val="28"/>
        </w:rPr>
      </w:pPr>
      <w:r w:rsidRPr="00C0289A">
        <w:rPr>
          <w:bCs/>
          <w:sz w:val="28"/>
          <w:szCs w:val="28"/>
        </w:rPr>
        <w:t xml:space="preserve">5. После утверждения в первом </w:t>
      </w:r>
      <w:r>
        <w:rPr>
          <w:bCs/>
          <w:sz w:val="28"/>
          <w:szCs w:val="28"/>
        </w:rPr>
        <w:t xml:space="preserve">чтении основных характеристик </w:t>
      </w:r>
      <w:r w:rsidRPr="00C0289A">
        <w:rPr>
          <w:bCs/>
          <w:sz w:val="28"/>
          <w:szCs w:val="28"/>
        </w:rPr>
        <w:t>бюджета поселения Совет поселе</w:t>
      </w:r>
      <w:r>
        <w:rPr>
          <w:bCs/>
          <w:sz w:val="28"/>
          <w:szCs w:val="28"/>
        </w:rPr>
        <w:t xml:space="preserve">ния не имеет права увеличивать </w:t>
      </w:r>
      <w:r w:rsidRPr="00C0289A">
        <w:rPr>
          <w:bCs/>
          <w:sz w:val="28"/>
          <w:szCs w:val="28"/>
        </w:rPr>
        <w:t>доходы и дефицит бюджета пос</w:t>
      </w:r>
      <w:r>
        <w:rPr>
          <w:bCs/>
          <w:sz w:val="28"/>
          <w:szCs w:val="28"/>
        </w:rPr>
        <w:t xml:space="preserve">еления, если на эти изменения отсутствует </w:t>
      </w:r>
      <w:r w:rsidRPr="00C0289A">
        <w:rPr>
          <w:bCs/>
          <w:sz w:val="28"/>
          <w:szCs w:val="28"/>
        </w:rPr>
        <w:t>положительное заключение Администрации поселения.</w:t>
      </w:r>
    </w:p>
    <w:p w:rsidR="004C2B05" w:rsidRPr="00C0289A" w:rsidRDefault="004C2B05" w:rsidP="004C2B05">
      <w:pPr>
        <w:jc w:val="both"/>
        <w:rPr>
          <w:bCs/>
          <w:sz w:val="28"/>
          <w:szCs w:val="28"/>
        </w:rPr>
      </w:pPr>
      <w:r w:rsidRPr="00C0289A">
        <w:rPr>
          <w:bCs/>
          <w:sz w:val="28"/>
          <w:szCs w:val="28"/>
        </w:rPr>
        <w:t>Пр</w:t>
      </w:r>
      <w:r>
        <w:rPr>
          <w:bCs/>
          <w:sz w:val="28"/>
          <w:szCs w:val="28"/>
        </w:rPr>
        <w:t xml:space="preserve">едложения и поправки, вносимые </w:t>
      </w:r>
      <w:r w:rsidRPr="00C0289A">
        <w:rPr>
          <w:bCs/>
          <w:sz w:val="28"/>
          <w:szCs w:val="28"/>
        </w:rPr>
        <w:t>к проекту решения о бюджете поселения, должны пре</w:t>
      </w:r>
      <w:r>
        <w:rPr>
          <w:bCs/>
          <w:sz w:val="28"/>
          <w:szCs w:val="28"/>
        </w:rPr>
        <w:t xml:space="preserve">дусматривать сбалансированное изменение </w:t>
      </w:r>
      <w:r w:rsidRPr="00C0289A">
        <w:rPr>
          <w:bCs/>
          <w:sz w:val="28"/>
          <w:szCs w:val="28"/>
        </w:rPr>
        <w:t xml:space="preserve">доходов, расходов и дефицита бюджета поселения. </w:t>
      </w:r>
    </w:p>
    <w:p w:rsidR="004C2B05" w:rsidRDefault="004C2B05" w:rsidP="004C2B05">
      <w:pPr>
        <w:jc w:val="center"/>
        <w:rPr>
          <w:b/>
          <w:sz w:val="28"/>
          <w:szCs w:val="28"/>
        </w:rPr>
      </w:pPr>
    </w:p>
    <w:p w:rsidR="004C2B05" w:rsidRPr="005C1A1A" w:rsidRDefault="004C2B05" w:rsidP="004C2B05">
      <w:pPr>
        <w:spacing w:before="100" w:beforeAutospacing="1" w:after="100" w:afterAutospacing="1"/>
        <w:jc w:val="center"/>
        <w:rPr>
          <w:b/>
          <w:bCs/>
          <w:sz w:val="28"/>
          <w:szCs w:val="28"/>
        </w:rPr>
      </w:pPr>
      <w:r>
        <w:rPr>
          <w:b/>
          <w:sz w:val="28"/>
          <w:szCs w:val="28"/>
        </w:rPr>
        <w:t xml:space="preserve">Статья 17. </w:t>
      </w:r>
      <w:r w:rsidRPr="005C1A1A">
        <w:rPr>
          <w:b/>
          <w:bCs/>
          <w:sz w:val="28"/>
          <w:szCs w:val="28"/>
        </w:rPr>
        <w:t>Возвращение проекта решения  о бюджете поселения   Администрации поселения в случае его отклонения</w:t>
      </w:r>
    </w:p>
    <w:p w:rsidR="004C2B05" w:rsidRDefault="004C2B05" w:rsidP="004C2B05">
      <w:pPr>
        <w:ind w:firstLine="540"/>
        <w:jc w:val="both"/>
        <w:rPr>
          <w:bCs/>
          <w:sz w:val="28"/>
          <w:szCs w:val="28"/>
        </w:rPr>
      </w:pPr>
      <w:r w:rsidRPr="00C0289A">
        <w:rPr>
          <w:bCs/>
          <w:sz w:val="28"/>
          <w:szCs w:val="28"/>
        </w:rPr>
        <w:t xml:space="preserve">В случае </w:t>
      </w:r>
      <w:r>
        <w:rPr>
          <w:bCs/>
          <w:sz w:val="28"/>
          <w:szCs w:val="28"/>
        </w:rPr>
        <w:t xml:space="preserve">отклонения Советом поселения </w:t>
      </w:r>
      <w:r w:rsidRPr="00C0289A">
        <w:rPr>
          <w:bCs/>
          <w:sz w:val="28"/>
          <w:szCs w:val="28"/>
        </w:rPr>
        <w:t>проек</w:t>
      </w:r>
      <w:r>
        <w:rPr>
          <w:bCs/>
          <w:sz w:val="28"/>
          <w:szCs w:val="28"/>
        </w:rPr>
        <w:t xml:space="preserve">та решения о бюджете поселения и возвращения его на доработку </w:t>
      </w:r>
      <w:r w:rsidRPr="00C0289A">
        <w:rPr>
          <w:bCs/>
          <w:sz w:val="28"/>
          <w:szCs w:val="28"/>
        </w:rPr>
        <w:t>Администрации поселения  Администрация поселения организует доработку указанного проекта.</w:t>
      </w:r>
    </w:p>
    <w:p w:rsidR="004C2B05" w:rsidRDefault="004C2B05" w:rsidP="004C2B05">
      <w:pPr>
        <w:jc w:val="both"/>
        <w:rPr>
          <w:bCs/>
          <w:sz w:val="28"/>
          <w:szCs w:val="28"/>
        </w:rPr>
      </w:pPr>
      <w:r w:rsidRPr="00C0289A">
        <w:rPr>
          <w:bCs/>
          <w:sz w:val="28"/>
          <w:szCs w:val="28"/>
        </w:rPr>
        <w:t>Управление по бюджетному учету и отчетности  Администрации поселения  дорабатывает проект решения  о бюджете поселения с учетом предложений</w:t>
      </w:r>
      <w:r>
        <w:rPr>
          <w:bCs/>
          <w:sz w:val="28"/>
          <w:szCs w:val="28"/>
        </w:rPr>
        <w:t xml:space="preserve">  и </w:t>
      </w:r>
      <w:r>
        <w:rPr>
          <w:bCs/>
          <w:sz w:val="28"/>
          <w:szCs w:val="28"/>
        </w:rPr>
        <w:lastRenderedPageBreak/>
        <w:t xml:space="preserve">замечаний Совета поселения </w:t>
      </w:r>
      <w:r w:rsidRPr="00C0289A">
        <w:rPr>
          <w:bCs/>
          <w:sz w:val="28"/>
          <w:szCs w:val="28"/>
        </w:rPr>
        <w:t>в течение 10 дней и представляет доработанный</w:t>
      </w:r>
      <w:r>
        <w:rPr>
          <w:bCs/>
          <w:sz w:val="28"/>
          <w:szCs w:val="28"/>
        </w:rPr>
        <w:t xml:space="preserve"> проект решения для повторного </w:t>
      </w:r>
      <w:r w:rsidRPr="00C0289A">
        <w:rPr>
          <w:bCs/>
          <w:sz w:val="28"/>
          <w:szCs w:val="28"/>
        </w:rPr>
        <w:t>внесения Совету поселения на рассмотрение.</w:t>
      </w:r>
    </w:p>
    <w:p w:rsidR="004C2B05" w:rsidRDefault="004C2B05" w:rsidP="004C2B05">
      <w:pPr>
        <w:jc w:val="both"/>
        <w:rPr>
          <w:bCs/>
          <w:sz w:val="28"/>
          <w:szCs w:val="28"/>
        </w:rPr>
      </w:pPr>
      <w:r w:rsidRPr="00C0289A">
        <w:rPr>
          <w:bCs/>
          <w:sz w:val="28"/>
          <w:szCs w:val="28"/>
        </w:rPr>
        <w:t>При повторном внесении указанного проекта решения Совет поселения рассматривает его не более 5 дней со дня его повторного внесения.</w:t>
      </w:r>
    </w:p>
    <w:p w:rsidR="004C2B05" w:rsidRPr="00C0289A" w:rsidRDefault="004C2B05" w:rsidP="004C2B05">
      <w:pPr>
        <w:jc w:val="both"/>
        <w:rPr>
          <w:bCs/>
          <w:sz w:val="28"/>
          <w:szCs w:val="28"/>
        </w:rPr>
      </w:pPr>
      <w:r w:rsidRPr="00C0289A">
        <w:rPr>
          <w:bCs/>
          <w:sz w:val="28"/>
          <w:szCs w:val="28"/>
        </w:rPr>
        <w:t xml:space="preserve">В случае принятия Советом поселения указанного проекта в первом чтении утверждаются основные характеристики бюджета  поселения, определенные статьёй </w:t>
      </w:r>
      <w:r>
        <w:rPr>
          <w:bCs/>
          <w:sz w:val="28"/>
          <w:szCs w:val="28"/>
        </w:rPr>
        <w:t>16</w:t>
      </w:r>
      <w:r w:rsidRPr="00C0289A">
        <w:rPr>
          <w:bCs/>
          <w:sz w:val="28"/>
          <w:szCs w:val="28"/>
        </w:rPr>
        <w:t xml:space="preserve"> настоящего Положения. </w:t>
      </w:r>
    </w:p>
    <w:p w:rsidR="004C2B05" w:rsidRDefault="004C2B05" w:rsidP="004C2B05">
      <w:pPr>
        <w:jc w:val="center"/>
        <w:rPr>
          <w:b/>
          <w:sz w:val="28"/>
          <w:szCs w:val="28"/>
        </w:rPr>
      </w:pPr>
    </w:p>
    <w:p w:rsidR="004C2B05" w:rsidRPr="006D31FD" w:rsidRDefault="004C2B05" w:rsidP="004C2B05">
      <w:pPr>
        <w:spacing w:before="100" w:beforeAutospacing="1" w:after="100" w:afterAutospacing="1"/>
        <w:jc w:val="center"/>
        <w:rPr>
          <w:b/>
          <w:bCs/>
          <w:sz w:val="28"/>
          <w:szCs w:val="28"/>
        </w:rPr>
      </w:pPr>
      <w:r>
        <w:rPr>
          <w:b/>
          <w:sz w:val="28"/>
          <w:szCs w:val="28"/>
        </w:rPr>
        <w:t xml:space="preserve">Статья 18. </w:t>
      </w:r>
      <w:r w:rsidRPr="006D31FD">
        <w:rPr>
          <w:b/>
          <w:bCs/>
          <w:sz w:val="28"/>
          <w:szCs w:val="28"/>
        </w:rPr>
        <w:t>Рассмотрение проекта решения  о бюджете  поселения  во втором чтении</w:t>
      </w:r>
    </w:p>
    <w:p w:rsidR="004C2B05" w:rsidRPr="00C0289A" w:rsidRDefault="004C2B05" w:rsidP="004C2B05">
      <w:pPr>
        <w:jc w:val="both"/>
        <w:rPr>
          <w:bCs/>
          <w:sz w:val="28"/>
          <w:szCs w:val="28"/>
        </w:rPr>
      </w:pPr>
      <w:r w:rsidRPr="00C0289A">
        <w:rPr>
          <w:bCs/>
          <w:sz w:val="28"/>
          <w:szCs w:val="28"/>
        </w:rPr>
        <w:t>1. Во втором чтении проект решения  о бюджете поселения принимается окончательно.</w:t>
      </w:r>
    </w:p>
    <w:p w:rsidR="004C2B05" w:rsidRDefault="004C2B05" w:rsidP="004C2B05">
      <w:pPr>
        <w:ind w:firstLine="540"/>
        <w:jc w:val="both"/>
        <w:rPr>
          <w:bCs/>
          <w:sz w:val="28"/>
          <w:szCs w:val="28"/>
        </w:rPr>
      </w:pPr>
      <w:r w:rsidRPr="00C0289A">
        <w:rPr>
          <w:bCs/>
          <w:sz w:val="28"/>
          <w:szCs w:val="28"/>
        </w:rPr>
        <w:t>До</w:t>
      </w:r>
      <w:r>
        <w:rPr>
          <w:bCs/>
          <w:sz w:val="28"/>
          <w:szCs w:val="28"/>
        </w:rPr>
        <w:t xml:space="preserve"> утверждения бюджета поселения </w:t>
      </w:r>
      <w:r w:rsidRPr="00C0289A">
        <w:rPr>
          <w:bCs/>
          <w:sz w:val="28"/>
          <w:szCs w:val="28"/>
        </w:rPr>
        <w:t>во вто</w:t>
      </w:r>
      <w:r>
        <w:rPr>
          <w:bCs/>
          <w:sz w:val="28"/>
          <w:szCs w:val="28"/>
        </w:rPr>
        <w:t xml:space="preserve">ром чтении </w:t>
      </w:r>
      <w:r w:rsidRPr="00C0289A">
        <w:rPr>
          <w:bCs/>
          <w:sz w:val="28"/>
          <w:szCs w:val="28"/>
        </w:rPr>
        <w:t>проводятся публичные слушания  в порядке, утвержденном Советом поселения. Решение о</w:t>
      </w:r>
      <w:r>
        <w:rPr>
          <w:bCs/>
          <w:sz w:val="28"/>
          <w:szCs w:val="28"/>
        </w:rPr>
        <w:t xml:space="preserve"> проведении публичных слушаний по проекту бюджета поселения </w:t>
      </w:r>
      <w:r w:rsidRPr="00C0289A">
        <w:rPr>
          <w:bCs/>
          <w:sz w:val="28"/>
          <w:szCs w:val="28"/>
        </w:rPr>
        <w:t>на очередной финансовый год</w:t>
      </w:r>
      <w:r>
        <w:rPr>
          <w:bCs/>
          <w:sz w:val="28"/>
          <w:szCs w:val="28"/>
        </w:rPr>
        <w:t xml:space="preserve"> и плановый период принимается </w:t>
      </w:r>
      <w:r w:rsidRPr="00C0289A">
        <w:rPr>
          <w:bCs/>
          <w:sz w:val="28"/>
          <w:szCs w:val="28"/>
        </w:rPr>
        <w:t>Главой поселения.</w:t>
      </w:r>
    </w:p>
    <w:p w:rsidR="004C2B05" w:rsidRDefault="004C2B05" w:rsidP="004C2B05">
      <w:pPr>
        <w:jc w:val="both"/>
        <w:rPr>
          <w:bCs/>
          <w:sz w:val="28"/>
          <w:szCs w:val="28"/>
        </w:rPr>
      </w:pPr>
      <w:r w:rsidRPr="00C0289A">
        <w:rPr>
          <w:bCs/>
          <w:sz w:val="28"/>
          <w:szCs w:val="28"/>
        </w:rPr>
        <w:t>2. Участники бюджетног</w:t>
      </w:r>
      <w:r>
        <w:rPr>
          <w:bCs/>
          <w:sz w:val="28"/>
          <w:szCs w:val="28"/>
        </w:rPr>
        <w:t xml:space="preserve">о процесса в </w:t>
      </w:r>
      <w:r w:rsidRPr="00C0289A">
        <w:rPr>
          <w:bCs/>
          <w:sz w:val="28"/>
          <w:szCs w:val="28"/>
        </w:rPr>
        <w:t>городском поселении Лянтор  напр</w:t>
      </w:r>
      <w:r>
        <w:rPr>
          <w:bCs/>
          <w:sz w:val="28"/>
          <w:szCs w:val="28"/>
        </w:rPr>
        <w:t xml:space="preserve">авляют свои поправки к проекту решения о бюджете поселения по предмету второго чтения </w:t>
      </w:r>
      <w:r w:rsidRPr="00C0289A">
        <w:rPr>
          <w:bCs/>
          <w:sz w:val="28"/>
          <w:szCs w:val="28"/>
        </w:rPr>
        <w:t>Администрации поселения.</w:t>
      </w:r>
    </w:p>
    <w:p w:rsidR="004C2B05" w:rsidRDefault="004C2B05" w:rsidP="004C2B05">
      <w:pPr>
        <w:ind w:firstLine="540"/>
        <w:jc w:val="both"/>
        <w:rPr>
          <w:bCs/>
          <w:sz w:val="28"/>
          <w:szCs w:val="28"/>
        </w:rPr>
      </w:pPr>
      <w:r>
        <w:rPr>
          <w:bCs/>
          <w:sz w:val="28"/>
          <w:szCs w:val="28"/>
        </w:rPr>
        <w:t xml:space="preserve">Поправки к рассмотрению во втором чтении проекта решения </w:t>
      </w:r>
      <w:r w:rsidRPr="00C0289A">
        <w:rPr>
          <w:bCs/>
          <w:sz w:val="28"/>
          <w:szCs w:val="28"/>
        </w:rPr>
        <w:t>о бюджете  поселения, предусматрив</w:t>
      </w:r>
      <w:r>
        <w:rPr>
          <w:bCs/>
          <w:sz w:val="28"/>
          <w:szCs w:val="28"/>
        </w:rPr>
        <w:t xml:space="preserve">ающие увеличение </w:t>
      </w:r>
      <w:r w:rsidRPr="00C0289A">
        <w:rPr>
          <w:bCs/>
          <w:sz w:val="28"/>
          <w:szCs w:val="28"/>
        </w:rPr>
        <w:t>расходов бюдже</w:t>
      </w:r>
      <w:r>
        <w:rPr>
          <w:bCs/>
          <w:sz w:val="28"/>
          <w:szCs w:val="28"/>
        </w:rPr>
        <w:t xml:space="preserve">та поселения, должны содержать указания на источники </w:t>
      </w:r>
      <w:r w:rsidRPr="00C0289A">
        <w:rPr>
          <w:bCs/>
          <w:sz w:val="28"/>
          <w:szCs w:val="28"/>
        </w:rPr>
        <w:t>их финансирования.</w:t>
      </w:r>
    </w:p>
    <w:p w:rsidR="004C2B05" w:rsidRDefault="004C2B05" w:rsidP="004C2B05">
      <w:pPr>
        <w:jc w:val="both"/>
        <w:rPr>
          <w:bCs/>
          <w:sz w:val="28"/>
          <w:szCs w:val="28"/>
        </w:rPr>
      </w:pPr>
      <w:r>
        <w:rPr>
          <w:bCs/>
          <w:sz w:val="28"/>
          <w:szCs w:val="28"/>
        </w:rPr>
        <w:t xml:space="preserve">3. Предметом </w:t>
      </w:r>
      <w:r w:rsidRPr="00C0289A">
        <w:rPr>
          <w:bCs/>
          <w:sz w:val="28"/>
          <w:szCs w:val="28"/>
        </w:rPr>
        <w:t>рассмотр</w:t>
      </w:r>
      <w:r>
        <w:rPr>
          <w:bCs/>
          <w:sz w:val="28"/>
          <w:szCs w:val="28"/>
        </w:rPr>
        <w:t xml:space="preserve">ения проекта решения о бюджете </w:t>
      </w:r>
      <w:r w:rsidRPr="00C0289A">
        <w:rPr>
          <w:bCs/>
          <w:sz w:val="28"/>
          <w:szCs w:val="28"/>
        </w:rPr>
        <w:t>поселения во втором чтении являются:</w:t>
      </w:r>
    </w:p>
    <w:p w:rsidR="004C2B05" w:rsidRDefault="004C2B05" w:rsidP="004C2B05">
      <w:pPr>
        <w:jc w:val="both"/>
        <w:rPr>
          <w:bCs/>
          <w:sz w:val="28"/>
          <w:szCs w:val="28"/>
        </w:rPr>
      </w:pPr>
      <w:r>
        <w:rPr>
          <w:bCs/>
          <w:sz w:val="28"/>
          <w:szCs w:val="28"/>
        </w:rPr>
        <w:t xml:space="preserve">- приложение к проекту решения о бюджете </w:t>
      </w:r>
      <w:r w:rsidRPr="00C0289A">
        <w:rPr>
          <w:bCs/>
          <w:sz w:val="28"/>
          <w:szCs w:val="28"/>
        </w:rPr>
        <w:t>поселения, устанавливающее  перечень главных администраторов доходов бюджета поселения, главных администрат</w:t>
      </w:r>
      <w:r>
        <w:rPr>
          <w:bCs/>
          <w:sz w:val="28"/>
          <w:szCs w:val="28"/>
        </w:rPr>
        <w:t xml:space="preserve">оров источников финансирования </w:t>
      </w:r>
      <w:r w:rsidRPr="00C0289A">
        <w:rPr>
          <w:bCs/>
          <w:sz w:val="28"/>
          <w:szCs w:val="28"/>
        </w:rPr>
        <w:t xml:space="preserve">дефицита бюджета поселения. </w:t>
      </w:r>
    </w:p>
    <w:p w:rsidR="004C2B05" w:rsidRPr="00C55BC6" w:rsidRDefault="004C2B05" w:rsidP="004C2B05">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подразделам,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bCs/>
          <w:sz w:val="28"/>
          <w:szCs w:val="28"/>
        </w:rPr>
        <w:t xml:space="preserve"> </w:t>
      </w:r>
      <w:r w:rsidRPr="00C55BC6">
        <w:rPr>
          <w:sz w:val="28"/>
          <w:szCs w:val="28"/>
        </w:rPr>
        <w:t>и непрограммным направлениям деятельности), группам (группам и подгруппам) видов расходов на очередной финансовый год и плановый период;</w:t>
      </w:r>
    </w:p>
    <w:p w:rsidR="004C2B05" w:rsidRPr="00C55BC6" w:rsidRDefault="004C2B05" w:rsidP="004C2B05">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целевым статьям (муниципальным программам </w:t>
      </w:r>
      <w:r w:rsidRPr="00C55BC6">
        <w:rPr>
          <w:bCs/>
          <w:sz w:val="28"/>
          <w:szCs w:val="28"/>
        </w:rPr>
        <w:t xml:space="preserve">городского поселения </w:t>
      </w:r>
      <w:r>
        <w:rPr>
          <w:bCs/>
          <w:sz w:val="28"/>
          <w:szCs w:val="28"/>
        </w:rPr>
        <w:t xml:space="preserve">Лянтор </w:t>
      </w:r>
      <w:r w:rsidRPr="00C55BC6">
        <w:rPr>
          <w:sz w:val="28"/>
          <w:szCs w:val="28"/>
        </w:rPr>
        <w:t>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C2B05" w:rsidRDefault="004C2B05" w:rsidP="004C2B05">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по разделам и подразделам классификации расходов бюджетов на очередной финансовый год и плановый период;</w:t>
      </w:r>
    </w:p>
    <w:p w:rsidR="004C2B05" w:rsidRDefault="004C2B05" w:rsidP="004C2B05">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xml:space="preserve"> </w:t>
      </w:r>
      <w:r>
        <w:rPr>
          <w:sz w:val="28"/>
          <w:szCs w:val="28"/>
        </w:rPr>
        <w:t xml:space="preserve">в </w:t>
      </w:r>
      <w:r w:rsidRPr="00153680">
        <w:rPr>
          <w:sz w:val="28"/>
          <w:szCs w:val="28"/>
        </w:rPr>
        <w:t>ведомственн</w:t>
      </w:r>
      <w:r>
        <w:rPr>
          <w:sz w:val="28"/>
          <w:szCs w:val="28"/>
        </w:rPr>
        <w:t>ой</w:t>
      </w:r>
      <w:r w:rsidRPr="00153680">
        <w:rPr>
          <w:sz w:val="28"/>
          <w:szCs w:val="28"/>
        </w:rPr>
        <w:t xml:space="preserve"> структур</w:t>
      </w:r>
      <w:r>
        <w:rPr>
          <w:sz w:val="28"/>
          <w:szCs w:val="28"/>
        </w:rPr>
        <w:t>е</w:t>
      </w:r>
      <w:r w:rsidRPr="00153680">
        <w:rPr>
          <w:sz w:val="28"/>
          <w:szCs w:val="28"/>
        </w:rPr>
        <w:t xml:space="preserve"> расходов</w:t>
      </w:r>
      <w:r w:rsidRPr="00306CD9">
        <w:rPr>
          <w:sz w:val="28"/>
          <w:szCs w:val="28"/>
        </w:rPr>
        <w:t xml:space="preserve"> </w:t>
      </w:r>
      <w:r w:rsidRPr="00C55BC6">
        <w:rPr>
          <w:sz w:val="28"/>
          <w:szCs w:val="28"/>
        </w:rPr>
        <w:t>бюджетов на очередной финансовый год и плановый период;</w:t>
      </w:r>
    </w:p>
    <w:p w:rsidR="004C2B05" w:rsidRPr="00C55BC6" w:rsidRDefault="004C2B05" w:rsidP="004C2B05">
      <w:pPr>
        <w:autoSpaceDE w:val="0"/>
        <w:autoSpaceDN w:val="0"/>
        <w:adjustRightInd w:val="0"/>
        <w:jc w:val="both"/>
        <w:rPr>
          <w:sz w:val="28"/>
          <w:szCs w:val="28"/>
        </w:rPr>
      </w:pPr>
      <w:r>
        <w:rPr>
          <w:sz w:val="28"/>
          <w:szCs w:val="28"/>
        </w:rPr>
        <w:t>-</w:t>
      </w:r>
      <w:r w:rsidRPr="00C55BC6">
        <w:rPr>
          <w:sz w:val="28"/>
          <w:szCs w:val="28"/>
        </w:rPr>
        <w:t xml:space="preserve"> бюджетны</w:t>
      </w:r>
      <w:r>
        <w:rPr>
          <w:sz w:val="28"/>
          <w:szCs w:val="28"/>
        </w:rPr>
        <w:t>е</w:t>
      </w:r>
      <w:r w:rsidRPr="00C55BC6">
        <w:rPr>
          <w:sz w:val="28"/>
          <w:szCs w:val="28"/>
        </w:rPr>
        <w:t xml:space="preserve"> ассигновани</w:t>
      </w:r>
      <w:r>
        <w:rPr>
          <w:sz w:val="28"/>
          <w:szCs w:val="28"/>
        </w:rPr>
        <w:t>я</w:t>
      </w:r>
      <w:r w:rsidRPr="00C55BC6">
        <w:rPr>
          <w:sz w:val="28"/>
          <w:szCs w:val="28"/>
        </w:rPr>
        <w:t>, направляемы</w:t>
      </w:r>
      <w:r>
        <w:rPr>
          <w:sz w:val="28"/>
          <w:szCs w:val="28"/>
        </w:rPr>
        <w:t>е</w:t>
      </w:r>
      <w:r w:rsidRPr="00C55BC6">
        <w:rPr>
          <w:sz w:val="28"/>
          <w:szCs w:val="28"/>
        </w:rPr>
        <w:t xml:space="preserve"> на исполнение публичных нормативных обязательств на очередной финансовый год и плановый период;</w:t>
      </w:r>
    </w:p>
    <w:p w:rsidR="004C2B05" w:rsidRPr="00C55BC6" w:rsidRDefault="004C2B05" w:rsidP="004C2B05">
      <w:pPr>
        <w:autoSpaceDE w:val="0"/>
        <w:autoSpaceDN w:val="0"/>
        <w:adjustRightInd w:val="0"/>
        <w:jc w:val="both"/>
        <w:rPr>
          <w:sz w:val="28"/>
          <w:szCs w:val="28"/>
        </w:rPr>
      </w:pPr>
      <w:r>
        <w:rPr>
          <w:sz w:val="28"/>
          <w:szCs w:val="28"/>
        </w:rPr>
        <w:t>-</w:t>
      </w:r>
      <w:r w:rsidRPr="00C55BC6">
        <w:rPr>
          <w:sz w:val="28"/>
          <w:szCs w:val="28"/>
        </w:rPr>
        <w:t xml:space="preserve">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C2B05" w:rsidRPr="00C55BC6" w:rsidRDefault="004C2B05" w:rsidP="004C2B05">
      <w:pPr>
        <w:autoSpaceDE w:val="0"/>
        <w:autoSpaceDN w:val="0"/>
        <w:adjustRightInd w:val="0"/>
        <w:jc w:val="both"/>
        <w:rPr>
          <w:sz w:val="28"/>
          <w:szCs w:val="28"/>
        </w:rPr>
      </w:pPr>
      <w:r>
        <w:rPr>
          <w:sz w:val="28"/>
          <w:szCs w:val="28"/>
        </w:rPr>
        <w:lastRenderedPageBreak/>
        <w:t>-</w:t>
      </w:r>
      <w:r w:rsidRPr="00C55BC6">
        <w:rPr>
          <w:sz w:val="28"/>
          <w:szCs w:val="28"/>
        </w:rPr>
        <w:t xml:space="preserve"> объем межбюджетных трансфертов, предоставляемых из бюджета поселения в очередном финансовом году и плановом периоде;</w:t>
      </w:r>
    </w:p>
    <w:p w:rsidR="004C2B05" w:rsidRPr="00C55BC6" w:rsidRDefault="004C2B05" w:rsidP="004C2B05">
      <w:pPr>
        <w:autoSpaceDE w:val="0"/>
        <w:autoSpaceDN w:val="0"/>
        <w:adjustRightInd w:val="0"/>
        <w:jc w:val="both"/>
        <w:rPr>
          <w:sz w:val="28"/>
          <w:szCs w:val="28"/>
        </w:rPr>
      </w:pPr>
      <w:r>
        <w:rPr>
          <w:sz w:val="28"/>
          <w:szCs w:val="28"/>
        </w:rPr>
        <w:t>-</w:t>
      </w:r>
      <w:r w:rsidRPr="00C55BC6">
        <w:rPr>
          <w:sz w:val="28"/>
          <w:szCs w:val="28"/>
        </w:rPr>
        <w:t xml:space="preserve">источники финансирования дефицита бюджета </w:t>
      </w:r>
      <w:r w:rsidRPr="00C55BC6">
        <w:rPr>
          <w:bCs/>
          <w:sz w:val="28"/>
          <w:szCs w:val="28"/>
        </w:rPr>
        <w:t>поселения</w:t>
      </w:r>
      <w:r w:rsidRPr="00C55BC6">
        <w:rPr>
          <w:sz w:val="28"/>
          <w:szCs w:val="28"/>
        </w:rPr>
        <w:t xml:space="preserve"> на очередной финансовый год и плановый период;</w:t>
      </w:r>
    </w:p>
    <w:p w:rsidR="004C2B05" w:rsidRPr="006D31FD" w:rsidRDefault="004C2B05" w:rsidP="004C2B05">
      <w:pPr>
        <w:spacing w:before="100" w:beforeAutospacing="1" w:after="100" w:afterAutospacing="1"/>
        <w:jc w:val="center"/>
        <w:rPr>
          <w:b/>
          <w:bCs/>
          <w:sz w:val="28"/>
          <w:szCs w:val="28"/>
        </w:rPr>
      </w:pPr>
      <w:r>
        <w:rPr>
          <w:b/>
          <w:sz w:val="28"/>
          <w:szCs w:val="28"/>
        </w:rPr>
        <w:t>Статья 19.</w:t>
      </w:r>
      <w:r w:rsidRPr="006D31FD">
        <w:rPr>
          <w:bCs/>
          <w:sz w:val="28"/>
          <w:szCs w:val="28"/>
        </w:rPr>
        <w:t xml:space="preserve"> </w:t>
      </w:r>
      <w:r w:rsidRPr="006D31FD">
        <w:rPr>
          <w:b/>
          <w:bCs/>
          <w:sz w:val="28"/>
          <w:szCs w:val="28"/>
        </w:rPr>
        <w:t>Срок утверждения  решения  о бюджете поселения на очередной финансовый год</w:t>
      </w:r>
    </w:p>
    <w:p w:rsidR="004C2B05" w:rsidRDefault="004C2B05" w:rsidP="004C2B05">
      <w:pPr>
        <w:jc w:val="both"/>
        <w:rPr>
          <w:bCs/>
          <w:sz w:val="28"/>
          <w:szCs w:val="28"/>
        </w:rPr>
      </w:pPr>
      <w:r w:rsidRPr="00C0289A">
        <w:rPr>
          <w:bCs/>
          <w:sz w:val="28"/>
          <w:szCs w:val="28"/>
        </w:rPr>
        <w:t>1. Решение о бюджете поселения на очередной финансовый год принимается  Советом поселения до 30 декабря текущего года.</w:t>
      </w:r>
    </w:p>
    <w:p w:rsidR="004C2B05" w:rsidRPr="00C0289A" w:rsidRDefault="004C2B05" w:rsidP="004C2B05">
      <w:pPr>
        <w:jc w:val="both"/>
        <w:rPr>
          <w:bCs/>
          <w:sz w:val="28"/>
          <w:szCs w:val="28"/>
        </w:rPr>
      </w:pPr>
      <w:r w:rsidRPr="00C0289A">
        <w:rPr>
          <w:bCs/>
          <w:sz w:val="28"/>
          <w:szCs w:val="28"/>
        </w:rPr>
        <w:t>2. Принятое решение о бюджете пос</w:t>
      </w:r>
      <w:r>
        <w:rPr>
          <w:bCs/>
          <w:sz w:val="28"/>
          <w:szCs w:val="28"/>
        </w:rPr>
        <w:t xml:space="preserve">еления </w:t>
      </w:r>
      <w:r w:rsidRPr="00C0289A">
        <w:rPr>
          <w:bCs/>
          <w:sz w:val="28"/>
          <w:szCs w:val="28"/>
        </w:rPr>
        <w:t xml:space="preserve">направляется Главе поселения  для подписания  и </w:t>
      </w:r>
      <w:r w:rsidRPr="00843B2A">
        <w:rPr>
          <w:bCs/>
          <w:sz w:val="28"/>
          <w:szCs w:val="28"/>
        </w:rPr>
        <w:t>опубликования.</w:t>
      </w:r>
    </w:p>
    <w:p w:rsidR="004C2B05" w:rsidRPr="00BC02C1" w:rsidRDefault="004C2B05" w:rsidP="004C2B05">
      <w:pPr>
        <w:spacing w:before="100" w:beforeAutospacing="1" w:after="100" w:afterAutospacing="1"/>
        <w:jc w:val="center"/>
        <w:rPr>
          <w:b/>
          <w:bCs/>
          <w:sz w:val="28"/>
          <w:szCs w:val="28"/>
        </w:rPr>
      </w:pPr>
      <w:r>
        <w:rPr>
          <w:b/>
          <w:sz w:val="28"/>
          <w:szCs w:val="28"/>
        </w:rPr>
        <w:t>Статья 20</w:t>
      </w:r>
      <w:r w:rsidRPr="00BC02C1">
        <w:rPr>
          <w:sz w:val="28"/>
          <w:szCs w:val="28"/>
        </w:rPr>
        <w:t xml:space="preserve">. </w:t>
      </w:r>
      <w:r w:rsidRPr="00BC02C1">
        <w:rPr>
          <w:b/>
          <w:bCs/>
          <w:sz w:val="28"/>
          <w:szCs w:val="28"/>
        </w:rPr>
        <w:t>Внесение изменений в решение о бюджете поселения</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1. Администрация поселения разрабатывает и представляет в Совет поселения проекты решений о внесении изменений в решение о бюджете поселения </w:t>
      </w:r>
      <w:r>
        <w:rPr>
          <w:sz w:val="28"/>
          <w:szCs w:val="28"/>
        </w:rPr>
        <w:t>по вопросам, являющимся предметом ее правового регулирования</w:t>
      </w:r>
      <w:r w:rsidRPr="00C55BC6">
        <w:rPr>
          <w:sz w:val="28"/>
          <w:szCs w:val="28"/>
        </w:rPr>
        <w:t>.</w:t>
      </w:r>
    </w:p>
    <w:p w:rsidR="004C2B05" w:rsidRPr="00C55BC6" w:rsidRDefault="004C2B05" w:rsidP="004C2B05">
      <w:pPr>
        <w:autoSpaceDE w:val="0"/>
        <w:autoSpaceDN w:val="0"/>
        <w:adjustRightInd w:val="0"/>
        <w:ind w:firstLine="426"/>
        <w:jc w:val="both"/>
        <w:rPr>
          <w:sz w:val="28"/>
          <w:szCs w:val="28"/>
        </w:rPr>
      </w:pPr>
      <w:r w:rsidRPr="00C55BC6">
        <w:rPr>
          <w:sz w:val="28"/>
          <w:szCs w:val="28"/>
        </w:rPr>
        <w:t>2. Одновременно с проектом решения о внесении изменений в решение о бюджете поселения представляется пояснительная записка с обоснованием предлагаемых изменений в решение о бюджете поселения.</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3. В случае снижения в соответствии с ожидаемыми итогами социально-экономического развития городского поселения </w:t>
      </w:r>
      <w:r>
        <w:rPr>
          <w:sz w:val="28"/>
          <w:szCs w:val="28"/>
        </w:rPr>
        <w:t>Лянтор</w:t>
      </w:r>
      <w:r w:rsidRPr="00C55BC6">
        <w:rPr>
          <w:sz w:val="28"/>
          <w:szCs w:val="28"/>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положения указанного решения в части, относящейся к плановому периоду, могут быть признаны утратившими силу.</w:t>
      </w:r>
    </w:p>
    <w:p w:rsidR="004C2B05" w:rsidRPr="00C55BC6" w:rsidRDefault="004C2B05" w:rsidP="004C2B05">
      <w:pPr>
        <w:autoSpaceDE w:val="0"/>
        <w:autoSpaceDN w:val="0"/>
        <w:adjustRightInd w:val="0"/>
        <w:ind w:firstLine="426"/>
        <w:jc w:val="both"/>
        <w:rPr>
          <w:sz w:val="28"/>
          <w:szCs w:val="28"/>
        </w:rPr>
      </w:pPr>
      <w:r w:rsidRPr="00C55BC6">
        <w:rPr>
          <w:sz w:val="28"/>
          <w:szCs w:val="28"/>
        </w:rPr>
        <w:t xml:space="preserve">4. При внесении в Совет </w:t>
      </w:r>
      <w:r>
        <w:rPr>
          <w:sz w:val="28"/>
          <w:szCs w:val="28"/>
        </w:rPr>
        <w:t>поселения</w:t>
      </w:r>
      <w:r w:rsidRPr="00C55BC6">
        <w:rPr>
          <w:sz w:val="28"/>
          <w:szCs w:val="28"/>
        </w:rPr>
        <w:t xml:space="preserve"> проекта решения о внесении изменений в решение о бюджете поселения, предусматривающего признание утратившими силу положений решения о бюджете поселения в части, относящейся к плановому периоду, уточненный прогноз социально-экономического развития городского поселения </w:t>
      </w:r>
      <w:r>
        <w:rPr>
          <w:sz w:val="28"/>
          <w:szCs w:val="28"/>
        </w:rPr>
        <w:t>Лянтор</w:t>
      </w:r>
      <w:r w:rsidRPr="00C55BC6">
        <w:rPr>
          <w:sz w:val="28"/>
          <w:szCs w:val="28"/>
        </w:rPr>
        <w:t xml:space="preserve"> в плановом периоде не представляется.</w:t>
      </w:r>
    </w:p>
    <w:p w:rsidR="004C2B05" w:rsidRDefault="004C2B05" w:rsidP="004C2B05">
      <w:pPr>
        <w:autoSpaceDE w:val="0"/>
        <w:autoSpaceDN w:val="0"/>
        <w:adjustRightInd w:val="0"/>
        <w:ind w:firstLine="426"/>
        <w:jc w:val="both"/>
        <w:rPr>
          <w:sz w:val="28"/>
          <w:szCs w:val="28"/>
        </w:rPr>
      </w:pPr>
      <w:r w:rsidRPr="00C55BC6">
        <w:rPr>
          <w:sz w:val="28"/>
          <w:szCs w:val="28"/>
        </w:rPr>
        <w:t xml:space="preserve">5. Проект решения Совета депутатов поселения о внесении изменений в решение о бюджете поселения в течение 1 дня со дня его получения направляется председателем Совета депутатов поселения в </w:t>
      </w:r>
      <w:r>
        <w:rPr>
          <w:sz w:val="28"/>
          <w:szCs w:val="28"/>
        </w:rPr>
        <w:t>бюджетно- финансовую комиссию</w:t>
      </w:r>
      <w:r w:rsidRPr="00C55BC6">
        <w:rPr>
          <w:sz w:val="28"/>
          <w:szCs w:val="28"/>
        </w:rPr>
        <w:t xml:space="preserve"> для проведения экспертизы.</w:t>
      </w:r>
    </w:p>
    <w:p w:rsidR="004C2B05" w:rsidRPr="00C55BC6" w:rsidRDefault="004C2B05" w:rsidP="004C2B05">
      <w:pPr>
        <w:autoSpaceDE w:val="0"/>
        <w:autoSpaceDN w:val="0"/>
        <w:adjustRightInd w:val="0"/>
        <w:ind w:firstLine="426"/>
        <w:jc w:val="both"/>
        <w:rPr>
          <w:sz w:val="28"/>
          <w:szCs w:val="28"/>
        </w:rPr>
      </w:pPr>
      <w:r>
        <w:rPr>
          <w:sz w:val="28"/>
          <w:szCs w:val="28"/>
        </w:rPr>
        <w:t>6. По итогам рассмотрения проекта решения о внесении изменений и дополнений в решение о бюджете поселения Совет поселения принимает решение о принятии либо отклонении решения о внесении изменений и дополнений в решение Совета поселения.</w:t>
      </w:r>
    </w:p>
    <w:p w:rsidR="004C2B05" w:rsidRDefault="004C2B05" w:rsidP="004C2B05">
      <w:pPr>
        <w:spacing w:before="100" w:beforeAutospacing="1" w:after="100" w:afterAutospacing="1"/>
        <w:jc w:val="center"/>
        <w:rPr>
          <w:bCs/>
          <w:sz w:val="28"/>
          <w:szCs w:val="28"/>
        </w:rPr>
      </w:pPr>
      <w:r>
        <w:rPr>
          <w:b/>
          <w:sz w:val="28"/>
          <w:szCs w:val="28"/>
        </w:rPr>
        <w:t xml:space="preserve">Статья 21. </w:t>
      </w:r>
      <w:r w:rsidRPr="001D2BB4">
        <w:rPr>
          <w:b/>
          <w:bCs/>
          <w:sz w:val="28"/>
          <w:szCs w:val="28"/>
        </w:rPr>
        <w:t>Временное управление бюджетом  поселения</w:t>
      </w:r>
    </w:p>
    <w:p w:rsidR="004C2B05" w:rsidRPr="00C55BC6" w:rsidRDefault="004C2B05" w:rsidP="004C2B05">
      <w:pPr>
        <w:autoSpaceDE w:val="0"/>
        <w:autoSpaceDN w:val="0"/>
        <w:adjustRightInd w:val="0"/>
        <w:ind w:firstLine="425"/>
        <w:jc w:val="both"/>
        <w:rPr>
          <w:sz w:val="28"/>
          <w:szCs w:val="28"/>
        </w:rPr>
      </w:pPr>
      <w:r w:rsidRPr="00C0289A">
        <w:rPr>
          <w:bCs/>
          <w:sz w:val="28"/>
          <w:szCs w:val="28"/>
        </w:rPr>
        <w:t>1.</w:t>
      </w:r>
      <w:r w:rsidRPr="0015768C">
        <w:rPr>
          <w:sz w:val="28"/>
          <w:szCs w:val="28"/>
        </w:rPr>
        <w:t xml:space="preserve"> </w:t>
      </w:r>
      <w:r w:rsidRPr="00C55BC6">
        <w:rPr>
          <w:sz w:val="28"/>
          <w:szCs w:val="28"/>
        </w:rPr>
        <w:t xml:space="preserve">Временное управление бюджетом городского поселения </w:t>
      </w:r>
      <w:r>
        <w:rPr>
          <w:sz w:val="28"/>
          <w:szCs w:val="28"/>
        </w:rPr>
        <w:t xml:space="preserve">Лянтор </w:t>
      </w:r>
      <w:r w:rsidRPr="00C55BC6">
        <w:rPr>
          <w:sz w:val="28"/>
          <w:szCs w:val="28"/>
        </w:rPr>
        <w:t xml:space="preserve">осуществляется в случаях и в порядке, определенных Бюджетным </w:t>
      </w:r>
      <w:hyperlink r:id="rId35" w:history="1">
        <w:r w:rsidRPr="00C55BC6">
          <w:rPr>
            <w:sz w:val="28"/>
            <w:szCs w:val="28"/>
          </w:rPr>
          <w:t>кодексом</w:t>
        </w:r>
      </w:hyperlink>
      <w:r w:rsidRPr="00C55BC6">
        <w:rPr>
          <w:sz w:val="28"/>
          <w:szCs w:val="28"/>
        </w:rPr>
        <w:t xml:space="preserve"> Российской Федерации.</w:t>
      </w:r>
    </w:p>
    <w:p w:rsidR="004C2B05" w:rsidRPr="00D27DE8" w:rsidRDefault="004C2B05" w:rsidP="004C2B05">
      <w:pPr>
        <w:spacing w:before="100" w:beforeAutospacing="1" w:after="100" w:afterAutospacing="1"/>
        <w:jc w:val="center"/>
        <w:rPr>
          <w:b/>
          <w:bCs/>
          <w:sz w:val="28"/>
          <w:szCs w:val="28"/>
        </w:rPr>
      </w:pPr>
      <w:r>
        <w:rPr>
          <w:b/>
          <w:sz w:val="28"/>
          <w:szCs w:val="28"/>
        </w:rPr>
        <w:lastRenderedPageBreak/>
        <w:t xml:space="preserve">Статья 22. </w:t>
      </w:r>
      <w:r w:rsidRPr="00D27DE8">
        <w:rPr>
          <w:b/>
          <w:bCs/>
          <w:sz w:val="28"/>
          <w:szCs w:val="28"/>
        </w:rPr>
        <w:t>Завершение бюджетного года</w:t>
      </w:r>
    </w:p>
    <w:p w:rsidR="004C2B05" w:rsidRDefault="004C2B05" w:rsidP="004C2B05">
      <w:pPr>
        <w:ind w:firstLine="360"/>
        <w:jc w:val="both"/>
        <w:rPr>
          <w:bCs/>
          <w:sz w:val="28"/>
          <w:szCs w:val="28"/>
        </w:rPr>
      </w:pPr>
      <w:r w:rsidRPr="00C0289A">
        <w:rPr>
          <w:bCs/>
          <w:sz w:val="28"/>
          <w:szCs w:val="28"/>
        </w:rPr>
        <w:t>1. Завершение опер</w:t>
      </w:r>
      <w:r>
        <w:rPr>
          <w:bCs/>
          <w:sz w:val="28"/>
          <w:szCs w:val="28"/>
        </w:rPr>
        <w:t xml:space="preserve">аций по исполнению бюджета текущего финансового года </w:t>
      </w:r>
      <w:r w:rsidRPr="00C0289A">
        <w:rPr>
          <w:bCs/>
          <w:sz w:val="28"/>
          <w:szCs w:val="28"/>
        </w:rPr>
        <w:t>осуществляется в соответствии с Бюджетным кодексом  Российской Федерации.</w:t>
      </w:r>
    </w:p>
    <w:p w:rsidR="004C2B05" w:rsidRDefault="004C2B05" w:rsidP="004C2B05">
      <w:pPr>
        <w:ind w:firstLine="360"/>
        <w:jc w:val="both"/>
        <w:rPr>
          <w:bCs/>
          <w:sz w:val="28"/>
          <w:szCs w:val="28"/>
        </w:rPr>
      </w:pPr>
      <w:r w:rsidRPr="00C0289A">
        <w:rPr>
          <w:bCs/>
          <w:sz w:val="28"/>
          <w:szCs w:val="28"/>
        </w:rPr>
        <w:t>2. В целях завершения операций текущего финансового года администрация  поселения устанавливает:</w:t>
      </w:r>
    </w:p>
    <w:p w:rsidR="004C2B05" w:rsidRDefault="004C2B05" w:rsidP="004C2B05">
      <w:pPr>
        <w:jc w:val="both"/>
        <w:rPr>
          <w:bCs/>
          <w:sz w:val="28"/>
          <w:szCs w:val="28"/>
        </w:rPr>
      </w:pPr>
      <w:r>
        <w:rPr>
          <w:bCs/>
          <w:sz w:val="28"/>
          <w:szCs w:val="28"/>
        </w:rPr>
        <w:t>-</w:t>
      </w:r>
      <w:r w:rsidRPr="00C0289A">
        <w:rPr>
          <w:bCs/>
          <w:sz w:val="28"/>
          <w:szCs w:val="28"/>
        </w:rPr>
        <w:t xml:space="preserve">порядок завершения </w:t>
      </w:r>
      <w:r>
        <w:rPr>
          <w:bCs/>
          <w:sz w:val="28"/>
          <w:szCs w:val="28"/>
        </w:rPr>
        <w:t xml:space="preserve">операций по исполнению бюджета </w:t>
      </w:r>
      <w:r w:rsidRPr="00C0289A">
        <w:rPr>
          <w:bCs/>
          <w:sz w:val="28"/>
          <w:szCs w:val="28"/>
        </w:rPr>
        <w:t>поселения в текущем финансовом году;</w:t>
      </w:r>
    </w:p>
    <w:p w:rsidR="004C2B05" w:rsidRPr="00375048" w:rsidRDefault="004C2B05" w:rsidP="004C2B05">
      <w:pPr>
        <w:jc w:val="both"/>
        <w:rPr>
          <w:bCs/>
          <w:sz w:val="28"/>
          <w:szCs w:val="28"/>
        </w:rPr>
      </w:pPr>
      <w:r>
        <w:rPr>
          <w:bCs/>
          <w:sz w:val="28"/>
          <w:szCs w:val="28"/>
        </w:rPr>
        <w:t xml:space="preserve">-порядок обеспечения </w:t>
      </w:r>
      <w:r w:rsidRPr="00843B2A">
        <w:rPr>
          <w:bCs/>
          <w:sz w:val="28"/>
          <w:szCs w:val="28"/>
        </w:rPr>
        <w:t>получателей бюджетных средств</w:t>
      </w:r>
      <w:r>
        <w:rPr>
          <w:bCs/>
          <w:sz w:val="28"/>
          <w:szCs w:val="28"/>
        </w:rPr>
        <w:t xml:space="preserve"> при </w:t>
      </w:r>
      <w:r w:rsidRPr="00C0289A">
        <w:rPr>
          <w:bCs/>
          <w:sz w:val="28"/>
          <w:szCs w:val="28"/>
        </w:rPr>
        <w:t>завершении текущ</w:t>
      </w:r>
      <w:r>
        <w:rPr>
          <w:bCs/>
          <w:sz w:val="28"/>
          <w:szCs w:val="28"/>
        </w:rPr>
        <w:t xml:space="preserve">его финансового года наличными </w:t>
      </w:r>
      <w:r w:rsidRPr="00C0289A">
        <w:rPr>
          <w:bCs/>
          <w:sz w:val="28"/>
          <w:szCs w:val="28"/>
        </w:rPr>
        <w:t xml:space="preserve">деньгами, необходимыми для </w:t>
      </w:r>
      <w:r>
        <w:rPr>
          <w:bCs/>
          <w:sz w:val="28"/>
          <w:szCs w:val="28"/>
        </w:rPr>
        <w:t xml:space="preserve">осуществления </w:t>
      </w:r>
      <w:r w:rsidRPr="00C0289A">
        <w:rPr>
          <w:bCs/>
          <w:sz w:val="28"/>
          <w:szCs w:val="28"/>
        </w:rPr>
        <w:t>их деятель</w:t>
      </w:r>
      <w:r>
        <w:rPr>
          <w:bCs/>
          <w:sz w:val="28"/>
          <w:szCs w:val="28"/>
        </w:rPr>
        <w:t xml:space="preserve">ности в нерабочие  праздничные </w:t>
      </w:r>
      <w:r w:rsidRPr="00C0289A">
        <w:rPr>
          <w:bCs/>
          <w:sz w:val="28"/>
          <w:szCs w:val="28"/>
        </w:rPr>
        <w:t>дни в Российской Федерации в январе очередного финансового года.</w:t>
      </w:r>
    </w:p>
    <w:p w:rsidR="004C2B05" w:rsidRPr="00C0289A" w:rsidRDefault="004C2B05" w:rsidP="004C2B05">
      <w:pPr>
        <w:jc w:val="center"/>
        <w:rPr>
          <w:bCs/>
          <w:sz w:val="28"/>
          <w:szCs w:val="28"/>
        </w:rPr>
      </w:pPr>
    </w:p>
    <w:p w:rsidR="004C2B05" w:rsidRDefault="004C2B05" w:rsidP="004C2B05">
      <w:pPr>
        <w:spacing w:before="100" w:beforeAutospacing="1" w:after="100" w:afterAutospacing="1"/>
        <w:ind w:firstLine="540"/>
        <w:jc w:val="center"/>
        <w:rPr>
          <w:b/>
          <w:bCs/>
          <w:sz w:val="28"/>
          <w:szCs w:val="28"/>
        </w:rPr>
      </w:pPr>
      <w:r>
        <w:rPr>
          <w:b/>
          <w:bCs/>
          <w:sz w:val="28"/>
          <w:szCs w:val="28"/>
        </w:rPr>
        <w:t xml:space="preserve">Глава 4. </w:t>
      </w:r>
      <w:r w:rsidRPr="00EC42C5">
        <w:rPr>
          <w:b/>
          <w:bCs/>
          <w:sz w:val="28"/>
          <w:szCs w:val="28"/>
        </w:rPr>
        <w:t>ИСПОЛНЕНИЕ БЮДЖЕТА ПОСЕЛЕНИЯ</w:t>
      </w:r>
    </w:p>
    <w:p w:rsidR="004C2B05" w:rsidRPr="00B82DC7" w:rsidRDefault="004C2B05" w:rsidP="004C2B05">
      <w:pPr>
        <w:spacing w:before="100" w:beforeAutospacing="1" w:after="100" w:afterAutospacing="1"/>
        <w:jc w:val="center"/>
        <w:rPr>
          <w:b/>
          <w:bCs/>
          <w:sz w:val="28"/>
          <w:szCs w:val="28"/>
        </w:rPr>
      </w:pPr>
      <w:r>
        <w:rPr>
          <w:b/>
          <w:sz w:val="28"/>
          <w:szCs w:val="28"/>
        </w:rPr>
        <w:t>Статья 23.</w:t>
      </w:r>
      <w:r w:rsidRPr="00B82DC7">
        <w:rPr>
          <w:bCs/>
          <w:sz w:val="28"/>
          <w:szCs w:val="28"/>
        </w:rPr>
        <w:t xml:space="preserve"> </w:t>
      </w:r>
      <w:r w:rsidRPr="00B82DC7">
        <w:rPr>
          <w:b/>
          <w:bCs/>
          <w:sz w:val="28"/>
          <w:szCs w:val="28"/>
        </w:rPr>
        <w:t>Организация исполнения бюджета поселения</w:t>
      </w:r>
    </w:p>
    <w:p w:rsidR="004C2B05" w:rsidRPr="00C0289A" w:rsidRDefault="004C2B05" w:rsidP="004C2B05">
      <w:pPr>
        <w:ind w:firstLine="360"/>
        <w:jc w:val="both"/>
        <w:rPr>
          <w:bCs/>
          <w:sz w:val="28"/>
          <w:szCs w:val="28"/>
        </w:rPr>
      </w:pPr>
      <w:r w:rsidRPr="00C0289A">
        <w:rPr>
          <w:bCs/>
          <w:sz w:val="28"/>
          <w:szCs w:val="28"/>
        </w:rPr>
        <w:t>1</w:t>
      </w:r>
      <w:r>
        <w:rPr>
          <w:bCs/>
          <w:sz w:val="28"/>
          <w:szCs w:val="28"/>
        </w:rPr>
        <w:t xml:space="preserve">. Исполнение бюджета поселения </w:t>
      </w:r>
      <w:r w:rsidRPr="00C0289A">
        <w:rPr>
          <w:bCs/>
          <w:sz w:val="28"/>
          <w:szCs w:val="28"/>
        </w:rPr>
        <w:t>в соответствии с Бюджетным кодексом Российской Федерации организуется на основе сводной бюджетной  росписи и кассового плана.</w:t>
      </w:r>
    </w:p>
    <w:p w:rsidR="004C2B05" w:rsidRDefault="004C2B05" w:rsidP="004C2B05">
      <w:pPr>
        <w:autoSpaceDE w:val="0"/>
        <w:autoSpaceDN w:val="0"/>
        <w:adjustRightInd w:val="0"/>
        <w:ind w:firstLine="360"/>
        <w:jc w:val="both"/>
        <w:rPr>
          <w:sz w:val="28"/>
          <w:szCs w:val="28"/>
        </w:rPr>
      </w:pPr>
      <w:r w:rsidRPr="00D514D3">
        <w:rPr>
          <w:bCs/>
          <w:sz w:val="28"/>
          <w:szCs w:val="28"/>
        </w:rPr>
        <w:t>2.</w:t>
      </w:r>
      <w:r w:rsidRPr="00D514D3">
        <w:rPr>
          <w:sz w:val="28"/>
          <w:szCs w:val="28"/>
        </w:rPr>
        <w:t xml:space="preserve"> </w:t>
      </w:r>
      <w:r w:rsidRPr="00C55BC6">
        <w:rPr>
          <w:sz w:val="28"/>
          <w:szCs w:val="28"/>
        </w:rPr>
        <w:t xml:space="preserve">Организация исполнения бюджета поселения возлагается на управление </w:t>
      </w:r>
      <w:r>
        <w:rPr>
          <w:sz w:val="28"/>
          <w:szCs w:val="28"/>
        </w:rPr>
        <w:t>бюджетного учета и отчетности А</w:t>
      </w:r>
      <w:r w:rsidRPr="00C55BC6">
        <w:rPr>
          <w:sz w:val="28"/>
          <w:szCs w:val="28"/>
        </w:rPr>
        <w:t xml:space="preserve">дминистрации </w:t>
      </w:r>
      <w:r w:rsidRPr="00C55BC6">
        <w:rPr>
          <w:bCs/>
          <w:sz w:val="28"/>
          <w:szCs w:val="28"/>
        </w:rPr>
        <w:t xml:space="preserve">городского поселения </w:t>
      </w:r>
      <w:r>
        <w:rPr>
          <w:bCs/>
          <w:sz w:val="28"/>
          <w:szCs w:val="28"/>
        </w:rPr>
        <w:t>Лянтор</w:t>
      </w:r>
      <w:r w:rsidRPr="00C55BC6">
        <w:rPr>
          <w:sz w:val="28"/>
          <w:szCs w:val="28"/>
        </w:rPr>
        <w:t>.</w:t>
      </w:r>
      <w:r>
        <w:rPr>
          <w:sz w:val="28"/>
          <w:szCs w:val="28"/>
        </w:rPr>
        <w:t xml:space="preserve"> </w:t>
      </w:r>
    </w:p>
    <w:p w:rsidR="004C2B05" w:rsidRPr="00C55BC6" w:rsidRDefault="004C2B05" w:rsidP="004C2B05">
      <w:pPr>
        <w:autoSpaceDE w:val="0"/>
        <w:autoSpaceDN w:val="0"/>
        <w:adjustRightInd w:val="0"/>
        <w:ind w:firstLine="360"/>
        <w:jc w:val="both"/>
        <w:rPr>
          <w:sz w:val="28"/>
          <w:szCs w:val="28"/>
        </w:rPr>
      </w:pPr>
      <w:r w:rsidRPr="00C55BC6">
        <w:rPr>
          <w:sz w:val="28"/>
          <w:szCs w:val="28"/>
        </w:rPr>
        <w:t xml:space="preserve">Бюджет исполняется на основе </w:t>
      </w:r>
      <w:hyperlink r:id="rId36" w:history="1">
        <w:r w:rsidRPr="00C55BC6">
          <w:rPr>
            <w:sz w:val="28"/>
            <w:szCs w:val="28"/>
          </w:rPr>
          <w:t>единства кассы</w:t>
        </w:r>
      </w:hyperlink>
      <w:r w:rsidRPr="00C55BC6">
        <w:rPr>
          <w:sz w:val="28"/>
          <w:szCs w:val="28"/>
        </w:rPr>
        <w:t xml:space="preserve"> и </w:t>
      </w:r>
      <w:hyperlink r:id="rId37" w:history="1">
        <w:r w:rsidRPr="00C55BC6">
          <w:rPr>
            <w:sz w:val="28"/>
            <w:szCs w:val="28"/>
          </w:rPr>
          <w:t>подведомственности расходов</w:t>
        </w:r>
      </w:hyperlink>
      <w:r w:rsidRPr="00C55BC6">
        <w:rPr>
          <w:sz w:val="28"/>
          <w:szCs w:val="28"/>
        </w:rPr>
        <w:t>.</w:t>
      </w:r>
    </w:p>
    <w:p w:rsidR="004C2B05" w:rsidRPr="00DB7AC8" w:rsidRDefault="004C2B05" w:rsidP="004C2B05">
      <w:pPr>
        <w:autoSpaceDE w:val="0"/>
        <w:autoSpaceDN w:val="0"/>
        <w:adjustRightInd w:val="0"/>
        <w:ind w:firstLine="360"/>
        <w:jc w:val="both"/>
        <w:rPr>
          <w:sz w:val="28"/>
          <w:szCs w:val="28"/>
        </w:rPr>
      </w:pPr>
      <w:r w:rsidRPr="00C0289A">
        <w:rPr>
          <w:bCs/>
          <w:sz w:val="28"/>
          <w:szCs w:val="28"/>
        </w:rPr>
        <w:t>Право открытия и зак</w:t>
      </w:r>
      <w:r>
        <w:rPr>
          <w:bCs/>
          <w:sz w:val="28"/>
          <w:szCs w:val="28"/>
        </w:rPr>
        <w:t xml:space="preserve">рытия счетов бюджета поселения </w:t>
      </w:r>
      <w:r w:rsidRPr="00C0289A">
        <w:rPr>
          <w:bCs/>
          <w:sz w:val="28"/>
          <w:szCs w:val="28"/>
        </w:rPr>
        <w:t xml:space="preserve">осуществляется  </w:t>
      </w:r>
      <w:r>
        <w:rPr>
          <w:bCs/>
          <w:sz w:val="28"/>
          <w:szCs w:val="28"/>
        </w:rPr>
        <w:t>А</w:t>
      </w:r>
      <w:r w:rsidRPr="00C0289A">
        <w:rPr>
          <w:bCs/>
          <w:sz w:val="28"/>
          <w:szCs w:val="28"/>
        </w:rPr>
        <w:t>дминистрацией поселения</w:t>
      </w:r>
      <w:r w:rsidRPr="00DB7AC8">
        <w:rPr>
          <w:bCs/>
          <w:sz w:val="28"/>
          <w:szCs w:val="28"/>
        </w:rPr>
        <w:t>. Распорядителем счетов, на которых учитываются  средства бюджета поселения, является  Глава  поселения.</w:t>
      </w:r>
    </w:p>
    <w:p w:rsidR="004C2B05" w:rsidRPr="00C0289A" w:rsidRDefault="004C2B05" w:rsidP="004C2B05">
      <w:pPr>
        <w:ind w:firstLine="360"/>
        <w:jc w:val="both"/>
        <w:rPr>
          <w:bCs/>
          <w:sz w:val="28"/>
          <w:szCs w:val="28"/>
        </w:rPr>
      </w:pPr>
      <w:r w:rsidRPr="00C0289A">
        <w:rPr>
          <w:bCs/>
          <w:sz w:val="28"/>
          <w:szCs w:val="28"/>
        </w:rPr>
        <w:t xml:space="preserve">3. Кассовое обслуживание </w:t>
      </w:r>
      <w:r>
        <w:rPr>
          <w:bCs/>
          <w:sz w:val="28"/>
          <w:szCs w:val="28"/>
        </w:rPr>
        <w:t>исполнения</w:t>
      </w:r>
      <w:r w:rsidRPr="00C0289A">
        <w:rPr>
          <w:bCs/>
          <w:sz w:val="28"/>
          <w:szCs w:val="28"/>
        </w:rPr>
        <w:t xml:space="preserve"> бюджета поселе</w:t>
      </w:r>
      <w:r>
        <w:rPr>
          <w:bCs/>
          <w:sz w:val="28"/>
          <w:szCs w:val="28"/>
        </w:rPr>
        <w:t xml:space="preserve">ния осуществляется </w:t>
      </w:r>
      <w:r w:rsidRPr="00843B2A">
        <w:rPr>
          <w:bCs/>
          <w:sz w:val="28"/>
          <w:szCs w:val="28"/>
        </w:rPr>
        <w:t>Управлением</w:t>
      </w:r>
      <w:r>
        <w:rPr>
          <w:bCs/>
          <w:sz w:val="28"/>
          <w:szCs w:val="28"/>
        </w:rPr>
        <w:t xml:space="preserve"> </w:t>
      </w:r>
      <w:r w:rsidRPr="00C0289A">
        <w:rPr>
          <w:bCs/>
          <w:sz w:val="28"/>
          <w:szCs w:val="28"/>
        </w:rPr>
        <w:t xml:space="preserve">федерального казначейства </w:t>
      </w:r>
      <w:r w:rsidRPr="00BC3EB8">
        <w:rPr>
          <w:bCs/>
          <w:sz w:val="28"/>
          <w:szCs w:val="28"/>
        </w:rPr>
        <w:t>по Ханты-Мансийскому автономному округу - Югре.</w:t>
      </w:r>
      <w:r>
        <w:rPr>
          <w:bCs/>
          <w:sz w:val="28"/>
          <w:szCs w:val="28"/>
        </w:rPr>
        <w:t xml:space="preserve"> </w:t>
      </w:r>
    </w:p>
    <w:p w:rsidR="004C2B05" w:rsidRDefault="004C2B05" w:rsidP="004C2B05">
      <w:pPr>
        <w:spacing w:before="100" w:beforeAutospacing="1" w:after="100" w:afterAutospacing="1"/>
        <w:ind w:firstLine="540"/>
        <w:jc w:val="center"/>
        <w:rPr>
          <w:b/>
          <w:bCs/>
          <w:sz w:val="28"/>
          <w:szCs w:val="28"/>
        </w:rPr>
      </w:pPr>
      <w:r>
        <w:rPr>
          <w:b/>
          <w:sz w:val="28"/>
          <w:szCs w:val="28"/>
        </w:rPr>
        <w:t xml:space="preserve">Статья 24. </w:t>
      </w:r>
      <w:r>
        <w:rPr>
          <w:b/>
          <w:bCs/>
          <w:sz w:val="28"/>
          <w:szCs w:val="28"/>
        </w:rPr>
        <w:t xml:space="preserve">Исполнение бюджета поселения </w:t>
      </w:r>
      <w:r w:rsidRPr="0006026D">
        <w:rPr>
          <w:b/>
          <w:bCs/>
          <w:sz w:val="28"/>
          <w:szCs w:val="28"/>
        </w:rPr>
        <w:t>по доходам.</w:t>
      </w:r>
    </w:p>
    <w:p w:rsidR="004C2B05" w:rsidRDefault="004C2B05" w:rsidP="004C2B05">
      <w:pPr>
        <w:spacing w:before="100" w:beforeAutospacing="1" w:after="100" w:afterAutospacing="1"/>
        <w:ind w:firstLine="540"/>
        <w:jc w:val="both"/>
        <w:rPr>
          <w:bCs/>
          <w:sz w:val="28"/>
          <w:szCs w:val="28"/>
        </w:rPr>
      </w:pPr>
      <w:r w:rsidRPr="00C0289A">
        <w:rPr>
          <w:bCs/>
          <w:sz w:val="28"/>
          <w:szCs w:val="28"/>
        </w:rPr>
        <w:t>Исполнение бюджета по доходам предусматривает:</w:t>
      </w:r>
    </w:p>
    <w:p w:rsidR="004C2B05" w:rsidRDefault="004C2B05" w:rsidP="004C2B05">
      <w:pPr>
        <w:ind w:firstLine="539"/>
        <w:jc w:val="both"/>
        <w:rPr>
          <w:bCs/>
          <w:sz w:val="28"/>
          <w:szCs w:val="28"/>
        </w:rPr>
      </w:pPr>
      <w:r>
        <w:rPr>
          <w:bCs/>
          <w:sz w:val="28"/>
          <w:szCs w:val="28"/>
        </w:rPr>
        <w:t>1.</w:t>
      </w:r>
      <w:r w:rsidRPr="00C0289A">
        <w:rPr>
          <w:bCs/>
          <w:sz w:val="28"/>
          <w:szCs w:val="28"/>
        </w:rPr>
        <w:t>Зачисление на</w:t>
      </w:r>
      <w:r>
        <w:rPr>
          <w:bCs/>
          <w:sz w:val="28"/>
          <w:szCs w:val="28"/>
        </w:rPr>
        <w:t xml:space="preserve"> единый счет бюджета поселения </w:t>
      </w:r>
      <w:r w:rsidRPr="00C0289A">
        <w:rPr>
          <w:bCs/>
          <w:sz w:val="28"/>
          <w:szCs w:val="28"/>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w:t>
      </w:r>
      <w:r>
        <w:rPr>
          <w:bCs/>
          <w:sz w:val="28"/>
          <w:szCs w:val="28"/>
        </w:rPr>
        <w:t xml:space="preserve"> законами ХМАО-Югры,</w:t>
      </w:r>
      <w:r w:rsidRPr="00C0289A">
        <w:rPr>
          <w:bCs/>
          <w:sz w:val="28"/>
          <w:szCs w:val="28"/>
        </w:rPr>
        <w:t xml:space="preserve"> решением Совета поселения о бюджете  поселения  и иными решениями Совета поселения, со счетов органов Федерального</w:t>
      </w:r>
      <w:r w:rsidRPr="00C0289A">
        <w:rPr>
          <w:b/>
          <w:bCs/>
          <w:sz w:val="28"/>
          <w:szCs w:val="28"/>
        </w:rPr>
        <w:t xml:space="preserve"> </w:t>
      </w:r>
      <w:r w:rsidRPr="00C0289A">
        <w:rPr>
          <w:bCs/>
          <w:sz w:val="28"/>
          <w:szCs w:val="28"/>
        </w:rPr>
        <w:t>казначейства и иных п</w:t>
      </w:r>
      <w:r>
        <w:rPr>
          <w:bCs/>
          <w:sz w:val="28"/>
          <w:szCs w:val="28"/>
        </w:rPr>
        <w:t>оступлений в бюджет  поселения;</w:t>
      </w:r>
    </w:p>
    <w:p w:rsidR="004C2B05" w:rsidRDefault="004C2B05" w:rsidP="004C2B05">
      <w:pPr>
        <w:ind w:firstLine="539"/>
        <w:jc w:val="both"/>
        <w:rPr>
          <w:bCs/>
          <w:sz w:val="28"/>
          <w:szCs w:val="28"/>
        </w:rPr>
      </w:pPr>
      <w:r w:rsidRPr="00C0289A">
        <w:rPr>
          <w:bCs/>
          <w:sz w:val="28"/>
          <w:szCs w:val="28"/>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2B05" w:rsidRDefault="004C2B05" w:rsidP="004C2B05">
      <w:pPr>
        <w:ind w:firstLine="539"/>
        <w:jc w:val="both"/>
        <w:rPr>
          <w:bCs/>
          <w:sz w:val="28"/>
          <w:szCs w:val="28"/>
        </w:rPr>
      </w:pPr>
      <w:r>
        <w:rPr>
          <w:bCs/>
          <w:sz w:val="28"/>
          <w:szCs w:val="28"/>
        </w:rPr>
        <w:lastRenderedPageBreak/>
        <w:t>3.</w:t>
      </w:r>
      <w:r w:rsidRPr="00C0289A">
        <w:rPr>
          <w:bCs/>
          <w:sz w:val="28"/>
          <w:szCs w:val="28"/>
        </w:rPr>
        <w:t>Зачет излишне уплаченных или излишне вз</w:t>
      </w:r>
      <w:r>
        <w:rPr>
          <w:bCs/>
          <w:sz w:val="28"/>
          <w:szCs w:val="28"/>
        </w:rPr>
        <w:t>ысканных сумм в соответствии с законодательством Российской Федерации</w:t>
      </w:r>
      <w:r w:rsidRPr="00C0289A">
        <w:rPr>
          <w:bCs/>
          <w:sz w:val="28"/>
          <w:szCs w:val="28"/>
        </w:rPr>
        <w:t>;</w:t>
      </w:r>
    </w:p>
    <w:p w:rsidR="004C2B05" w:rsidRPr="00C0289A" w:rsidRDefault="004C2B05" w:rsidP="004C2B05">
      <w:pPr>
        <w:ind w:firstLine="539"/>
        <w:jc w:val="both"/>
        <w:rPr>
          <w:bCs/>
          <w:sz w:val="28"/>
          <w:szCs w:val="28"/>
        </w:rPr>
      </w:pPr>
      <w:r w:rsidRPr="00C0289A">
        <w:rPr>
          <w:bCs/>
          <w:sz w:val="28"/>
          <w:szCs w:val="28"/>
        </w:rPr>
        <w:t>4. Уточнение администрато</w:t>
      </w:r>
      <w:r>
        <w:rPr>
          <w:bCs/>
          <w:sz w:val="28"/>
          <w:szCs w:val="28"/>
        </w:rPr>
        <w:t xml:space="preserve">ром доходов бюджета поселения </w:t>
      </w:r>
      <w:r w:rsidRPr="00C0289A">
        <w:rPr>
          <w:bCs/>
          <w:sz w:val="28"/>
          <w:szCs w:val="28"/>
        </w:rPr>
        <w:t xml:space="preserve">платежей в бюджет </w:t>
      </w:r>
      <w:r>
        <w:rPr>
          <w:bCs/>
          <w:sz w:val="28"/>
          <w:szCs w:val="28"/>
        </w:rPr>
        <w:t>поселения</w:t>
      </w:r>
      <w:r w:rsidRPr="00C0289A">
        <w:rPr>
          <w:bCs/>
          <w:sz w:val="28"/>
          <w:szCs w:val="28"/>
        </w:rPr>
        <w:t>;</w:t>
      </w:r>
    </w:p>
    <w:p w:rsidR="004C2B05" w:rsidRPr="00C0289A" w:rsidRDefault="004C2B05" w:rsidP="004C2B05">
      <w:pPr>
        <w:ind w:firstLine="539"/>
        <w:jc w:val="both"/>
        <w:rPr>
          <w:bCs/>
          <w:sz w:val="28"/>
          <w:szCs w:val="28"/>
        </w:rPr>
      </w:pPr>
      <w:r>
        <w:rPr>
          <w:bCs/>
          <w:sz w:val="28"/>
          <w:szCs w:val="28"/>
        </w:rPr>
        <w:t xml:space="preserve">5.Перечисление </w:t>
      </w:r>
      <w:r w:rsidRPr="00C0289A">
        <w:rPr>
          <w:bCs/>
          <w:sz w:val="28"/>
          <w:szCs w:val="28"/>
        </w:rPr>
        <w:t>органами Федеральн</w:t>
      </w:r>
      <w:r>
        <w:rPr>
          <w:bCs/>
          <w:sz w:val="28"/>
          <w:szCs w:val="28"/>
        </w:rPr>
        <w:t>ого</w:t>
      </w:r>
      <w:r w:rsidRPr="00C0289A">
        <w:rPr>
          <w:bCs/>
          <w:sz w:val="28"/>
          <w:szCs w:val="28"/>
        </w:rPr>
        <w:t xml:space="preserve"> казначейств</w:t>
      </w:r>
      <w:r>
        <w:rPr>
          <w:bCs/>
          <w:sz w:val="28"/>
          <w:szCs w:val="28"/>
        </w:rPr>
        <w:t>а</w:t>
      </w:r>
      <w:r w:rsidRPr="00C0289A">
        <w:rPr>
          <w:bCs/>
          <w:sz w:val="28"/>
          <w:szCs w:val="28"/>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w:t>
      </w:r>
      <w:r>
        <w:rPr>
          <w:bCs/>
          <w:sz w:val="28"/>
          <w:szCs w:val="28"/>
        </w:rPr>
        <w:t xml:space="preserve"> </w:t>
      </w:r>
      <w:r w:rsidRPr="00C0289A">
        <w:rPr>
          <w:bCs/>
          <w:sz w:val="28"/>
          <w:szCs w:val="28"/>
        </w:rPr>
        <w:t>процентов</w:t>
      </w:r>
      <w:r w:rsidRPr="00C0289A">
        <w:rPr>
          <w:b/>
          <w:bCs/>
          <w:sz w:val="28"/>
          <w:szCs w:val="28"/>
        </w:rPr>
        <w:t xml:space="preserve">, </w:t>
      </w:r>
      <w:r w:rsidRPr="00C0289A">
        <w:rPr>
          <w:bCs/>
          <w:sz w:val="28"/>
          <w:szCs w:val="28"/>
        </w:rPr>
        <w:t>начисленных на излишне взысканные суммы, с единого счета  бюджета  посе</w:t>
      </w:r>
      <w:r>
        <w:rPr>
          <w:bCs/>
          <w:sz w:val="28"/>
          <w:szCs w:val="28"/>
        </w:rPr>
        <w:t xml:space="preserve">ления на соответствующие счета </w:t>
      </w:r>
      <w:r w:rsidRPr="00C0289A">
        <w:rPr>
          <w:bCs/>
          <w:sz w:val="28"/>
          <w:szCs w:val="28"/>
        </w:rPr>
        <w:t>органов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C2B05" w:rsidRDefault="004C2B05" w:rsidP="004C2B05">
      <w:pPr>
        <w:ind w:firstLine="539"/>
        <w:jc w:val="both"/>
        <w:rPr>
          <w:b/>
          <w:sz w:val="28"/>
          <w:szCs w:val="28"/>
        </w:rPr>
      </w:pPr>
      <w:r w:rsidRPr="00132612">
        <w:rPr>
          <w:b/>
          <w:sz w:val="28"/>
          <w:szCs w:val="28"/>
          <w:highlight w:val="yellow"/>
        </w:rPr>
        <w:t>В ПУНКТЕ 5 СЛОВО «(ЗАЧЕТА) ЗАМЕНИТЬ СЛОВАМИ «(ЗАЧЕТА, УТОЧНЕНИЯ»).</w:t>
      </w:r>
      <w:r>
        <w:rPr>
          <w:b/>
          <w:sz w:val="28"/>
          <w:szCs w:val="28"/>
        </w:rPr>
        <w:t xml:space="preserve"> </w:t>
      </w:r>
    </w:p>
    <w:p w:rsidR="004C2B05" w:rsidRPr="0083500A" w:rsidRDefault="004C2B05" w:rsidP="004C2B05">
      <w:pPr>
        <w:spacing w:before="100" w:beforeAutospacing="1" w:after="100" w:afterAutospacing="1"/>
        <w:jc w:val="center"/>
        <w:rPr>
          <w:b/>
          <w:bCs/>
          <w:sz w:val="28"/>
          <w:szCs w:val="28"/>
        </w:rPr>
      </w:pPr>
      <w:r>
        <w:rPr>
          <w:b/>
          <w:sz w:val="28"/>
          <w:szCs w:val="28"/>
        </w:rPr>
        <w:t xml:space="preserve">Статья 25. </w:t>
      </w:r>
      <w:r w:rsidRPr="0083500A">
        <w:rPr>
          <w:b/>
          <w:bCs/>
          <w:sz w:val="28"/>
          <w:szCs w:val="28"/>
        </w:rPr>
        <w:t>Исполнение бюджета  поселения  по расходам.</w:t>
      </w:r>
    </w:p>
    <w:p w:rsidR="004C2B05" w:rsidRDefault="004C2B05" w:rsidP="004C2B05">
      <w:pPr>
        <w:jc w:val="both"/>
        <w:rPr>
          <w:bCs/>
          <w:sz w:val="28"/>
          <w:szCs w:val="28"/>
        </w:rPr>
      </w:pPr>
      <w:r>
        <w:rPr>
          <w:bCs/>
          <w:sz w:val="28"/>
          <w:szCs w:val="28"/>
        </w:rPr>
        <w:t xml:space="preserve">СТАРАЯ РЕДАКЦИЯ 1. Исполнение бюджета поселения </w:t>
      </w:r>
      <w:r w:rsidRPr="00C0289A">
        <w:rPr>
          <w:bCs/>
          <w:sz w:val="28"/>
          <w:szCs w:val="28"/>
        </w:rPr>
        <w:t>по расходам осуществляется в порядке, установленном бюджетным законодательством.</w:t>
      </w:r>
    </w:p>
    <w:p w:rsidR="004C2B05" w:rsidRDefault="004C2B05" w:rsidP="004C2B05">
      <w:pPr>
        <w:autoSpaceDE w:val="0"/>
        <w:autoSpaceDN w:val="0"/>
        <w:adjustRightInd w:val="0"/>
        <w:jc w:val="both"/>
        <w:rPr>
          <w:b/>
          <w:bCs/>
          <w:sz w:val="28"/>
          <w:szCs w:val="28"/>
        </w:rPr>
      </w:pPr>
      <w:r w:rsidRPr="003C0F2A">
        <w:rPr>
          <w:b/>
          <w:bCs/>
          <w:sz w:val="28"/>
          <w:szCs w:val="28"/>
          <w:highlight w:val="yellow"/>
        </w:rPr>
        <w:t>НОВАЯ РЕДАКЦИЯ «1.Исполнение бюджета</w:t>
      </w:r>
      <w:r>
        <w:rPr>
          <w:b/>
          <w:bCs/>
          <w:sz w:val="28"/>
          <w:szCs w:val="28"/>
          <w:highlight w:val="yellow"/>
        </w:rPr>
        <w:t xml:space="preserve"> поселения</w:t>
      </w:r>
      <w:r w:rsidRPr="003C0F2A">
        <w:rPr>
          <w:b/>
          <w:bCs/>
          <w:sz w:val="28"/>
          <w:szCs w:val="28"/>
          <w:highlight w:val="yellow"/>
        </w:rPr>
        <w:t xml:space="preserve"> по расходам осуществляется в </w:t>
      </w:r>
      <w:hyperlink r:id="rId38" w:history="1">
        <w:r w:rsidRPr="003C0F2A">
          <w:rPr>
            <w:b/>
            <w:bCs/>
            <w:sz w:val="28"/>
            <w:szCs w:val="28"/>
            <w:highlight w:val="yellow"/>
          </w:rPr>
          <w:t>порядке</w:t>
        </w:r>
      </w:hyperlink>
      <w:r w:rsidRPr="003C0F2A">
        <w:rPr>
          <w:b/>
          <w:bCs/>
          <w:sz w:val="28"/>
          <w:szCs w:val="28"/>
          <w:highlight w:val="yellow"/>
        </w:rPr>
        <w:t>, установленном</w:t>
      </w:r>
      <w:r>
        <w:rPr>
          <w:b/>
          <w:bCs/>
          <w:sz w:val="28"/>
          <w:szCs w:val="28"/>
          <w:highlight w:val="yellow"/>
        </w:rPr>
        <w:t xml:space="preserve"> Администрацией города</w:t>
      </w:r>
      <w:r w:rsidRPr="003C0F2A">
        <w:rPr>
          <w:b/>
          <w:bCs/>
          <w:sz w:val="28"/>
          <w:szCs w:val="28"/>
          <w:highlight w:val="yellow"/>
        </w:rPr>
        <w:t xml:space="preserve">, с соблюдением требований </w:t>
      </w:r>
      <w:r>
        <w:rPr>
          <w:b/>
          <w:bCs/>
          <w:sz w:val="28"/>
          <w:szCs w:val="28"/>
          <w:highlight w:val="yellow"/>
        </w:rPr>
        <w:t>бюджетного законодательства</w:t>
      </w:r>
      <w:r w:rsidRPr="003C0F2A">
        <w:rPr>
          <w:b/>
          <w:bCs/>
          <w:sz w:val="28"/>
          <w:szCs w:val="28"/>
          <w:highlight w:val="yellow"/>
        </w:rPr>
        <w:t>.</w:t>
      </w:r>
    </w:p>
    <w:p w:rsidR="004C2B05" w:rsidRDefault="004C2B05" w:rsidP="004C2B05">
      <w:pPr>
        <w:jc w:val="both"/>
        <w:rPr>
          <w:bCs/>
          <w:sz w:val="28"/>
          <w:szCs w:val="28"/>
        </w:rPr>
      </w:pPr>
      <w:r w:rsidRPr="00C0289A">
        <w:rPr>
          <w:bCs/>
          <w:sz w:val="28"/>
          <w:szCs w:val="28"/>
        </w:rPr>
        <w:t>2.</w:t>
      </w:r>
      <w:r>
        <w:rPr>
          <w:bCs/>
          <w:sz w:val="28"/>
          <w:szCs w:val="28"/>
        </w:rPr>
        <w:t xml:space="preserve"> Исполнение бюджета  поселения </w:t>
      </w:r>
      <w:r w:rsidRPr="00C0289A">
        <w:rPr>
          <w:bCs/>
          <w:sz w:val="28"/>
          <w:szCs w:val="28"/>
        </w:rPr>
        <w:t>по расходам предусматривает:</w:t>
      </w:r>
    </w:p>
    <w:p w:rsidR="004C2B05" w:rsidRDefault="004C2B05" w:rsidP="004C2B05">
      <w:pPr>
        <w:jc w:val="both"/>
        <w:rPr>
          <w:bCs/>
          <w:sz w:val="28"/>
          <w:szCs w:val="28"/>
        </w:rPr>
      </w:pPr>
      <w:r w:rsidRPr="00C0289A">
        <w:rPr>
          <w:bCs/>
          <w:sz w:val="28"/>
          <w:szCs w:val="28"/>
        </w:rPr>
        <w:t>-принятие бюджетных обязательств;</w:t>
      </w:r>
    </w:p>
    <w:p w:rsidR="004C2B05" w:rsidRDefault="004C2B05" w:rsidP="004C2B05">
      <w:pPr>
        <w:jc w:val="both"/>
        <w:rPr>
          <w:bCs/>
          <w:sz w:val="28"/>
          <w:szCs w:val="28"/>
        </w:rPr>
      </w:pPr>
      <w:r w:rsidRPr="00C0289A">
        <w:rPr>
          <w:bCs/>
          <w:sz w:val="28"/>
          <w:szCs w:val="28"/>
        </w:rPr>
        <w:t>- подтверждение денежных обязательств;</w:t>
      </w:r>
    </w:p>
    <w:p w:rsidR="004C2B05" w:rsidRDefault="004C2B05" w:rsidP="004C2B05">
      <w:pPr>
        <w:jc w:val="both"/>
        <w:rPr>
          <w:bCs/>
          <w:sz w:val="28"/>
          <w:szCs w:val="28"/>
        </w:rPr>
      </w:pPr>
      <w:r w:rsidRPr="00C0289A">
        <w:rPr>
          <w:bCs/>
          <w:sz w:val="28"/>
          <w:szCs w:val="28"/>
        </w:rPr>
        <w:t>-санкционирование оплаты денежных обязательств;</w:t>
      </w:r>
    </w:p>
    <w:p w:rsidR="004C2B05" w:rsidRPr="00C0289A" w:rsidRDefault="004C2B05" w:rsidP="004C2B05">
      <w:pPr>
        <w:jc w:val="both"/>
        <w:rPr>
          <w:bCs/>
          <w:sz w:val="28"/>
          <w:szCs w:val="28"/>
        </w:rPr>
      </w:pPr>
      <w:r w:rsidRPr="00C0289A">
        <w:rPr>
          <w:bCs/>
          <w:sz w:val="28"/>
          <w:szCs w:val="28"/>
        </w:rPr>
        <w:t>-подтверждение исполнения денежных обязательств;</w:t>
      </w:r>
    </w:p>
    <w:p w:rsidR="004C2B05" w:rsidRDefault="004C2B05" w:rsidP="004C2B05">
      <w:pPr>
        <w:autoSpaceDE w:val="0"/>
        <w:autoSpaceDN w:val="0"/>
        <w:adjustRightInd w:val="0"/>
        <w:jc w:val="both"/>
        <w:rPr>
          <w:sz w:val="28"/>
          <w:szCs w:val="28"/>
        </w:rPr>
      </w:pPr>
      <w:r w:rsidRPr="00165437">
        <w:rPr>
          <w:sz w:val="28"/>
          <w:szCs w:val="28"/>
        </w:rPr>
        <w:t>3.</w:t>
      </w:r>
      <w:r w:rsidRPr="00F0713F">
        <w:rPr>
          <w:sz w:val="28"/>
          <w:szCs w:val="28"/>
        </w:rPr>
        <w:t xml:space="preserve"> </w:t>
      </w:r>
      <w:r>
        <w:rPr>
          <w:sz w:val="28"/>
          <w:szCs w:val="28"/>
        </w:rPr>
        <w:t xml:space="preserve">В сводную бюджетную роспись Администрация поселения </w:t>
      </w:r>
      <w:r w:rsidRPr="00165437">
        <w:rPr>
          <w:sz w:val="28"/>
          <w:szCs w:val="28"/>
        </w:rPr>
        <w:t xml:space="preserve">вправе вносить изменения без внесения изменений в решение о бюджете в случаях, определенных Бюджетным </w:t>
      </w:r>
      <w:hyperlink r:id="rId39" w:history="1">
        <w:r w:rsidRPr="00165437">
          <w:rPr>
            <w:sz w:val="28"/>
            <w:szCs w:val="28"/>
          </w:rPr>
          <w:t>кодексом</w:t>
        </w:r>
      </w:hyperlink>
      <w:r w:rsidRPr="00165437">
        <w:rPr>
          <w:sz w:val="28"/>
          <w:szCs w:val="28"/>
        </w:rPr>
        <w:t xml:space="preserve"> Российской Федерации</w:t>
      </w:r>
    </w:p>
    <w:p w:rsidR="004C2B05" w:rsidRPr="008359D2" w:rsidRDefault="004C2B05" w:rsidP="004C2B05">
      <w:pPr>
        <w:spacing w:before="100" w:beforeAutospacing="1" w:after="100" w:afterAutospacing="1"/>
        <w:jc w:val="center"/>
        <w:rPr>
          <w:b/>
          <w:bCs/>
          <w:sz w:val="28"/>
          <w:szCs w:val="28"/>
        </w:rPr>
      </w:pPr>
      <w:r>
        <w:rPr>
          <w:b/>
          <w:sz w:val="28"/>
          <w:szCs w:val="28"/>
        </w:rPr>
        <w:t xml:space="preserve">Статья 26. </w:t>
      </w:r>
      <w:r w:rsidRPr="008359D2">
        <w:rPr>
          <w:b/>
          <w:bCs/>
          <w:sz w:val="28"/>
          <w:szCs w:val="28"/>
        </w:rPr>
        <w:t>Б</w:t>
      </w:r>
      <w:r>
        <w:rPr>
          <w:b/>
          <w:bCs/>
          <w:sz w:val="28"/>
          <w:szCs w:val="28"/>
        </w:rPr>
        <w:t xml:space="preserve">юджетный учет и бюджетная отчетность об исполнении бюджета </w:t>
      </w:r>
      <w:r w:rsidRPr="008359D2">
        <w:rPr>
          <w:b/>
          <w:bCs/>
          <w:sz w:val="28"/>
          <w:szCs w:val="28"/>
        </w:rPr>
        <w:t>поселения</w:t>
      </w:r>
    </w:p>
    <w:p w:rsidR="004C2B05" w:rsidRPr="00C55BC6" w:rsidRDefault="004C2B05" w:rsidP="004C2B05">
      <w:pPr>
        <w:autoSpaceDE w:val="0"/>
        <w:autoSpaceDN w:val="0"/>
        <w:adjustRightInd w:val="0"/>
        <w:jc w:val="both"/>
        <w:rPr>
          <w:sz w:val="28"/>
          <w:szCs w:val="28"/>
        </w:rPr>
      </w:pPr>
      <w:r>
        <w:rPr>
          <w:bCs/>
          <w:sz w:val="28"/>
          <w:szCs w:val="28"/>
        </w:rPr>
        <w:t>1.А</w:t>
      </w:r>
      <w:r w:rsidRPr="00C55BC6">
        <w:rPr>
          <w:sz w:val="28"/>
          <w:szCs w:val="28"/>
        </w:rPr>
        <w:t>дминистраци</w:t>
      </w:r>
      <w:r>
        <w:rPr>
          <w:sz w:val="28"/>
          <w:szCs w:val="28"/>
        </w:rPr>
        <w:t>я</w:t>
      </w:r>
      <w:r w:rsidRPr="00C55BC6">
        <w:rPr>
          <w:sz w:val="28"/>
          <w:szCs w:val="28"/>
        </w:rPr>
        <w:t xml:space="preserve"> </w:t>
      </w:r>
      <w:r>
        <w:rPr>
          <w:bCs/>
          <w:sz w:val="28"/>
          <w:szCs w:val="28"/>
        </w:rPr>
        <w:t xml:space="preserve">поселения </w:t>
      </w:r>
      <w:r w:rsidRPr="00C55BC6">
        <w:rPr>
          <w:sz w:val="28"/>
          <w:szCs w:val="28"/>
        </w:rPr>
        <w:t>составляет отчеты об исполнении бюджета поселения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r>
        <w:rPr>
          <w:sz w:val="28"/>
          <w:szCs w:val="28"/>
        </w:rPr>
        <w:t xml:space="preserve"> Непосредственное составление отчётов об исполнении </w:t>
      </w:r>
      <w:r w:rsidRPr="00C55BC6">
        <w:rPr>
          <w:sz w:val="28"/>
          <w:szCs w:val="28"/>
        </w:rPr>
        <w:t>бюджета поселения</w:t>
      </w:r>
      <w:r>
        <w:rPr>
          <w:sz w:val="28"/>
          <w:szCs w:val="28"/>
        </w:rPr>
        <w:t xml:space="preserve"> осуществляет управление бюджетного учёта и отчётности.</w:t>
      </w:r>
    </w:p>
    <w:p w:rsidR="004C2B05" w:rsidRDefault="004C2B05" w:rsidP="004C2B05">
      <w:pPr>
        <w:tabs>
          <w:tab w:val="left" w:pos="1212"/>
        </w:tabs>
        <w:jc w:val="both"/>
        <w:rPr>
          <w:bCs/>
          <w:sz w:val="28"/>
          <w:szCs w:val="28"/>
        </w:rPr>
      </w:pPr>
      <w:r>
        <w:rPr>
          <w:bCs/>
          <w:sz w:val="28"/>
          <w:szCs w:val="28"/>
        </w:rPr>
        <w:t>2. Бюджетная отчетность включает:</w:t>
      </w:r>
    </w:p>
    <w:p w:rsidR="004C2B05" w:rsidRDefault="004C2B05" w:rsidP="004C2B05">
      <w:pPr>
        <w:tabs>
          <w:tab w:val="left" w:pos="1212"/>
        </w:tabs>
        <w:jc w:val="both"/>
        <w:rPr>
          <w:bCs/>
          <w:sz w:val="28"/>
          <w:szCs w:val="28"/>
        </w:rPr>
      </w:pPr>
      <w:r>
        <w:rPr>
          <w:bCs/>
          <w:sz w:val="28"/>
          <w:szCs w:val="28"/>
        </w:rPr>
        <w:t xml:space="preserve">1). Отчет об исполнении </w:t>
      </w:r>
      <w:r w:rsidRPr="00C0289A">
        <w:rPr>
          <w:bCs/>
          <w:sz w:val="28"/>
          <w:szCs w:val="28"/>
        </w:rPr>
        <w:t>бюджета</w:t>
      </w:r>
      <w:r>
        <w:rPr>
          <w:bCs/>
          <w:sz w:val="28"/>
          <w:szCs w:val="28"/>
        </w:rPr>
        <w:t>;</w:t>
      </w:r>
    </w:p>
    <w:p w:rsidR="004C2B05" w:rsidRDefault="004C2B05" w:rsidP="004C2B05">
      <w:pPr>
        <w:tabs>
          <w:tab w:val="left" w:pos="1212"/>
        </w:tabs>
        <w:jc w:val="both"/>
        <w:rPr>
          <w:bCs/>
          <w:sz w:val="28"/>
          <w:szCs w:val="28"/>
        </w:rPr>
      </w:pPr>
      <w:r>
        <w:rPr>
          <w:bCs/>
          <w:sz w:val="28"/>
          <w:szCs w:val="28"/>
        </w:rPr>
        <w:t>2). Баланс исполнения бюджета;</w:t>
      </w:r>
    </w:p>
    <w:p w:rsidR="004C2B05" w:rsidRDefault="004C2B05" w:rsidP="004C2B05">
      <w:pPr>
        <w:tabs>
          <w:tab w:val="left" w:pos="1212"/>
        </w:tabs>
        <w:jc w:val="both"/>
        <w:rPr>
          <w:bCs/>
          <w:sz w:val="28"/>
          <w:szCs w:val="28"/>
        </w:rPr>
      </w:pPr>
      <w:r w:rsidRPr="00C0289A">
        <w:rPr>
          <w:bCs/>
          <w:sz w:val="28"/>
          <w:szCs w:val="28"/>
        </w:rPr>
        <w:t>3). Отчет о фина</w:t>
      </w:r>
      <w:r>
        <w:rPr>
          <w:bCs/>
          <w:sz w:val="28"/>
          <w:szCs w:val="28"/>
        </w:rPr>
        <w:t>нсовых результатах деятельности;</w:t>
      </w:r>
    </w:p>
    <w:p w:rsidR="004C2B05" w:rsidRDefault="004C2B05" w:rsidP="004C2B05">
      <w:pPr>
        <w:tabs>
          <w:tab w:val="left" w:pos="1212"/>
        </w:tabs>
        <w:jc w:val="both"/>
        <w:rPr>
          <w:bCs/>
          <w:sz w:val="28"/>
          <w:szCs w:val="28"/>
        </w:rPr>
      </w:pPr>
      <w:r w:rsidRPr="00C0289A">
        <w:rPr>
          <w:bCs/>
          <w:sz w:val="28"/>
          <w:szCs w:val="28"/>
        </w:rPr>
        <w:t>4). Отчет о движении денежных средств;</w:t>
      </w:r>
    </w:p>
    <w:p w:rsidR="004C2B05" w:rsidRPr="00C0289A" w:rsidRDefault="004C2B05" w:rsidP="004C2B05">
      <w:pPr>
        <w:tabs>
          <w:tab w:val="left" w:pos="1212"/>
        </w:tabs>
        <w:jc w:val="both"/>
        <w:rPr>
          <w:bCs/>
          <w:sz w:val="28"/>
          <w:szCs w:val="28"/>
        </w:rPr>
      </w:pPr>
      <w:r w:rsidRPr="00C0289A">
        <w:rPr>
          <w:bCs/>
          <w:sz w:val="28"/>
          <w:szCs w:val="28"/>
        </w:rPr>
        <w:t>5). Пояснительную записку</w:t>
      </w:r>
      <w:r>
        <w:rPr>
          <w:bCs/>
          <w:sz w:val="28"/>
          <w:szCs w:val="28"/>
        </w:rPr>
        <w:t>.</w:t>
      </w:r>
    </w:p>
    <w:p w:rsidR="004C2B05" w:rsidRDefault="004C2B05" w:rsidP="004C2B05">
      <w:pPr>
        <w:tabs>
          <w:tab w:val="left" w:pos="1212"/>
        </w:tabs>
        <w:jc w:val="both"/>
        <w:rPr>
          <w:bCs/>
          <w:sz w:val="28"/>
          <w:szCs w:val="28"/>
        </w:rPr>
      </w:pPr>
      <w:r>
        <w:rPr>
          <w:bCs/>
          <w:sz w:val="28"/>
          <w:szCs w:val="28"/>
        </w:rPr>
        <w:lastRenderedPageBreak/>
        <w:t xml:space="preserve">3. </w:t>
      </w:r>
      <w:r w:rsidRPr="00C0289A">
        <w:rPr>
          <w:bCs/>
          <w:sz w:val="28"/>
          <w:szCs w:val="28"/>
        </w:rPr>
        <w:t xml:space="preserve">Бюджетная отчетность  городского поселения  является  годовой. Отчет об исполнении  бюджета является ежеквартальным.  </w:t>
      </w:r>
    </w:p>
    <w:p w:rsidR="004C2B05" w:rsidRDefault="004C2B05" w:rsidP="004C2B05">
      <w:pPr>
        <w:tabs>
          <w:tab w:val="left" w:pos="1212"/>
        </w:tabs>
        <w:jc w:val="both"/>
        <w:rPr>
          <w:bCs/>
          <w:sz w:val="28"/>
          <w:szCs w:val="28"/>
        </w:rPr>
      </w:pPr>
      <w:r>
        <w:rPr>
          <w:bCs/>
          <w:sz w:val="28"/>
          <w:szCs w:val="28"/>
        </w:rPr>
        <w:t>4</w:t>
      </w:r>
      <w:r w:rsidRPr="00C0289A">
        <w:rPr>
          <w:bCs/>
          <w:sz w:val="28"/>
          <w:szCs w:val="28"/>
        </w:rPr>
        <w:t xml:space="preserve">. </w:t>
      </w:r>
      <w:r>
        <w:rPr>
          <w:bCs/>
          <w:sz w:val="28"/>
          <w:szCs w:val="28"/>
        </w:rPr>
        <w:t xml:space="preserve"> </w:t>
      </w:r>
      <w:r w:rsidRPr="001B6225">
        <w:rPr>
          <w:bCs/>
          <w:sz w:val="28"/>
          <w:szCs w:val="28"/>
          <w:highlight w:val="yellow"/>
        </w:rPr>
        <w:t>СТАРАЯ РЕДАКЦИЯ</w:t>
      </w:r>
      <w:r>
        <w:rPr>
          <w:bCs/>
          <w:sz w:val="28"/>
          <w:szCs w:val="28"/>
        </w:rPr>
        <w:t xml:space="preserve"> : </w:t>
      </w:r>
      <w:r w:rsidRPr="00C0289A">
        <w:rPr>
          <w:bCs/>
          <w:sz w:val="28"/>
          <w:szCs w:val="28"/>
        </w:rPr>
        <w:t>Отчеты о</w:t>
      </w:r>
      <w:r>
        <w:rPr>
          <w:bCs/>
          <w:sz w:val="28"/>
          <w:szCs w:val="28"/>
        </w:rPr>
        <w:t xml:space="preserve">б исполнении бюджета поселения </w:t>
      </w:r>
      <w:r w:rsidRPr="00C0289A">
        <w:rPr>
          <w:bCs/>
          <w:sz w:val="28"/>
          <w:szCs w:val="28"/>
        </w:rPr>
        <w:t xml:space="preserve">за первый квартал, полугодие и девять месяцев текущего финансового года утверждаются </w:t>
      </w:r>
      <w:r>
        <w:rPr>
          <w:bCs/>
          <w:sz w:val="28"/>
          <w:szCs w:val="28"/>
        </w:rPr>
        <w:t xml:space="preserve">Главой  поселения и в течение </w:t>
      </w:r>
      <w:r w:rsidRPr="00C0289A">
        <w:rPr>
          <w:bCs/>
          <w:sz w:val="28"/>
          <w:szCs w:val="28"/>
        </w:rPr>
        <w:t>45 дней, с</w:t>
      </w:r>
      <w:r>
        <w:rPr>
          <w:bCs/>
          <w:sz w:val="28"/>
          <w:szCs w:val="28"/>
        </w:rPr>
        <w:t xml:space="preserve">ледующих за отчетным периодом, направляются </w:t>
      </w:r>
      <w:r w:rsidRPr="00C0289A">
        <w:rPr>
          <w:bCs/>
          <w:sz w:val="28"/>
          <w:szCs w:val="28"/>
        </w:rPr>
        <w:t>в Совет поселения.</w:t>
      </w:r>
      <w:r>
        <w:rPr>
          <w:bCs/>
          <w:sz w:val="28"/>
          <w:szCs w:val="28"/>
        </w:rPr>
        <w:t xml:space="preserve"> </w:t>
      </w:r>
    </w:p>
    <w:p w:rsidR="004C2B05" w:rsidRPr="00254193" w:rsidRDefault="004C2B05" w:rsidP="004C2B05">
      <w:pPr>
        <w:autoSpaceDE w:val="0"/>
        <w:autoSpaceDN w:val="0"/>
        <w:adjustRightInd w:val="0"/>
        <w:ind w:firstLine="540"/>
        <w:jc w:val="both"/>
        <w:rPr>
          <w:b/>
          <w:bCs/>
          <w:sz w:val="28"/>
          <w:szCs w:val="28"/>
        </w:rPr>
      </w:pPr>
      <w:r>
        <w:rPr>
          <w:sz w:val="28"/>
          <w:szCs w:val="28"/>
          <w:highlight w:val="yellow"/>
        </w:rPr>
        <w:t>НОВАЯ РЕДАКЦИЯ:</w:t>
      </w:r>
      <w:r w:rsidRPr="00CF72A2">
        <w:rPr>
          <w:sz w:val="28"/>
          <w:szCs w:val="28"/>
          <w:highlight w:val="yellow"/>
        </w:rPr>
        <w:t xml:space="preserve">«Отчет об исполнении бюджета поселения за первый квартал, полугодие и девять месяцев текущего финансового года утверждается Главой поселения и </w:t>
      </w:r>
      <w:r>
        <w:rPr>
          <w:sz w:val="28"/>
          <w:szCs w:val="28"/>
          <w:highlight w:val="yellow"/>
        </w:rPr>
        <w:t xml:space="preserve">в течение 45 дней </w:t>
      </w:r>
      <w:r w:rsidRPr="00CF72A2">
        <w:rPr>
          <w:sz w:val="28"/>
          <w:szCs w:val="28"/>
          <w:highlight w:val="yellow"/>
        </w:rPr>
        <w:t>направляется в Совет депутатов</w:t>
      </w:r>
      <w:r>
        <w:rPr>
          <w:sz w:val="28"/>
          <w:szCs w:val="28"/>
          <w:highlight w:val="yellow"/>
        </w:rPr>
        <w:t>.</w:t>
      </w:r>
      <w:r w:rsidRPr="00CF72A2">
        <w:rPr>
          <w:sz w:val="28"/>
          <w:szCs w:val="28"/>
          <w:highlight w:val="yellow"/>
        </w:rPr>
        <w:t xml:space="preserve"> </w:t>
      </w:r>
      <w:r>
        <w:rPr>
          <w:b/>
          <w:bCs/>
          <w:sz w:val="28"/>
          <w:szCs w:val="28"/>
        </w:rPr>
        <w:t>п.5, ст.264.2 БК .</w:t>
      </w:r>
    </w:p>
    <w:p w:rsidR="004C2B05" w:rsidRDefault="004C2B05" w:rsidP="004C2B05">
      <w:pPr>
        <w:tabs>
          <w:tab w:val="left" w:pos="1212"/>
        </w:tabs>
        <w:jc w:val="both"/>
        <w:rPr>
          <w:bCs/>
          <w:sz w:val="28"/>
          <w:szCs w:val="28"/>
        </w:rPr>
      </w:pPr>
      <w:r>
        <w:rPr>
          <w:bCs/>
          <w:sz w:val="28"/>
          <w:szCs w:val="28"/>
        </w:rPr>
        <w:t>5</w:t>
      </w:r>
      <w:r w:rsidRPr="00C0289A">
        <w:rPr>
          <w:bCs/>
          <w:sz w:val="28"/>
          <w:szCs w:val="28"/>
        </w:rPr>
        <w:t>. Годов</w:t>
      </w:r>
      <w:r>
        <w:rPr>
          <w:bCs/>
          <w:sz w:val="28"/>
          <w:szCs w:val="28"/>
        </w:rPr>
        <w:t xml:space="preserve">ой отчет об исполнении бюджета поселения </w:t>
      </w:r>
      <w:r w:rsidRPr="00C0289A">
        <w:rPr>
          <w:bCs/>
          <w:sz w:val="28"/>
          <w:szCs w:val="28"/>
        </w:rPr>
        <w:t xml:space="preserve">в форме проекта решения  об </w:t>
      </w:r>
      <w:r>
        <w:rPr>
          <w:bCs/>
          <w:sz w:val="28"/>
          <w:szCs w:val="28"/>
        </w:rPr>
        <w:t xml:space="preserve">исполнении бюджета поселения </w:t>
      </w:r>
      <w:r w:rsidRPr="00C0289A">
        <w:rPr>
          <w:bCs/>
          <w:sz w:val="28"/>
          <w:szCs w:val="28"/>
        </w:rPr>
        <w:t>за отчетный финансовый год   внос</w:t>
      </w:r>
      <w:r>
        <w:rPr>
          <w:bCs/>
          <w:sz w:val="28"/>
          <w:szCs w:val="28"/>
        </w:rPr>
        <w:t xml:space="preserve">ится Администрацией поселения </w:t>
      </w:r>
      <w:r w:rsidRPr="00C0289A">
        <w:rPr>
          <w:bCs/>
          <w:sz w:val="28"/>
          <w:szCs w:val="28"/>
        </w:rPr>
        <w:t>на рассмотрение в Сове</w:t>
      </w:r>
      <w:r>
        <w:rPr>
          <w:bCs/>
          <w:sz w:val="28"/>
          <w:szCs w:val="28"/>
        </w:rPr>
        <w:t xml:space="preserve">т поселения  ежегодно не менее </w:t>
      </w:r>
      <w:r w:rsidRPr="00C0289A">
        <w:rPr>
          <w:bCs/>
          <w:sz w:val="28"/>
          <w:szCs w:val="28"/>
        </w:rPr>
        <w:t>чем за 15 календарных дней до дня проведения публичных слушаний по годовому отчету об исп</w:t>
      </w:r>
      <w:r>
        <w:rPr>
          <w:bCs/>
          <w:sz w:val="28"/>
          <w:szCs w:val="28"/>
        </w:rPr>
        <w:t xml:space="preserve">олнении бюджета поселения, но </w:t>
      </w:r>
      <w:r w:rsidRPr="00C0289A">
        <w:rPr>
          <w:bCs/>
          <w:sz w:val="28"/>
          <w:szCs w:val="28"/>
        </w:rPr>
        <w:t xml:space="preserve">не позднее 1 мая </w:t>
      </w:r>
      <w:r>
        <w:rPr>
          <w:bCs/>
          <w:sz w:val="28"/>
          <w:szCs w:val="28"/>
        </w:rPr>
        <w:t xml:space="preserve">текущего года. Решение </w:t>
      </w:r>
      <w:r w:rsidRPr="00C0289A">
        <w:rPr>
          <w:bCs/>
          <w:sz w:val="28"/>
          <w:szCs w:val="28"/>
        </w:rPr>
        <w:t>о назначении публичных слушаний по годовому отчету об исполнении бюджета поселения  принимается  Главой поселения.</w:t>
      </w:r>
    </w:p>
    <w:p w:rsidR="004C2B05" w:rsidRDefault="004C2B05" w:rsidP="004C2B05">
      <w:pPr>
        <w:tabs>
          <w:tab w:val="left" w:pos="1212"/>
        </w:tabs>
        <w:jc w:val="both"/>
        <w:rPr>
          <w:bCs/>
          <w:sz w:val="28"/>
          <w:szCs w:val="28"/>
        </w:rPr>
      </w:pPr>
      <w:r>
        <w:rPr>
          <w:bCs/>
          <w:sz w:val="28"/>
          <w:szCs w:val="28"/>
        </w:rPr>
        <w:t xml:space="preserve">6.Отчет об исполнении бюджета поселения </w:t>
      </w:r>
      <w:r w:rsidRPr="00C0289A">
        <w:rPr>
          <w:bCs/>
          <w:sz w:val="28"/>
          <w:szCs w:val="28"/>
        </w:rPr>
        <w:t>должен быть составлен в со</w:t>
      </w:r>
      <w:r>
        <w:rPr>
          <w:bCs/>
          <w:sz w:val="28"/>
          <w:szCs w:val="28"/>
        </w:rPr>
        <w:t xml:space="preserve">ответствии с той же структурой </w:t>
      </w:r>
      <w:r w:rsidRPr="00C0289A">
        <w:rPr>
          <w:bCs/>
          <w:sz w:val="28"/>
          <w:szCs w:val="28"/>
        </w:rPr>
        <w:t>и бюджетной классификацией, которые применялись пр</w:t>
      </w:r>
      <w:r>
        <w:rPr>
          <w:bCs/>
          <w:sz w:val="28"/>
          <w:szCs w:val="28"/>
        </w:rPr>
        <w:t xml:space="preserve">и утверждении бюджета </w:t>
      </w:r>
      <w:r w:rsidRPr="00C0289A">
        <w:rPr>
          <w:bCs/>
          <w:sz w:val="28"/>
          <w:szCs w:val="28"/>
        </w:rPr>
        <w:t xml:space="preserve">поселения. </w:t>
      </w:r>
    </w:p>
    <w:p w:rsidR="004C2B05" w:rsidRPr="00001DA5" w:rsidRDefault="004C2B05" w:rsidP="004C2B05">
      <w:pPr>
        <w:tabs>
          <w:tab w:val="left" w:pos="1212"/>
        </w:tabs>
        <w:jc w:val="both"/>
        <w:rPr>
          <w:bCs/>
          <w:sz w:val="28"/>
          <w:szCs w:val="28"/>
        </w:rPr>
      </w:pPr>
      <w:r>
        <w:rPr>
          <w:bCs/>
          <w:sz w:val="28"/>
          <w:szCs w:val="28"/>
        </w:rPr>
        <w:t>7</w:t>
      </w:r>
      <w:r w:rsidRPr="00001DA5">
        <w:rPr>
          <w:bCs/>
          <w:sz w:val="28"/>
          <w:szCs w:val="28"/>
        </w:rPr>
        <w:t xml:space="preserve">. Годовой отчет об исполнении бюджета поселения утверждается решением Совета поселения. Одновременно с годовым отчетом об исполнении бюджета поселения, проектом решения Совета поселения об исполнении бюджета поселения за отчетный финансовый год Администрацией предоставляются в Совет поселения следующие материалы и документы: </w:t>
      </w:r>
    </w:p>
    <w:p w:rsidR="004C2B05" w:rsidRDefault="004C2B05" w:rsidP="004C2B05">
      <w:pPr>
        <w:tabs>
          <w:tab w:val="left" w:pos="1212"/>
        </w:tabs>
        <w:jc w:val="both"/>
        <w:rPr>
          <w:bCs/>
          <w:sz w:val="28"/>
          <w:szCs w:val="28"/>
        </w:rPr>
      </w:pPr>
      <w:r>
        <w:rPr>
          <w:bCs/>
          <w:sz w:val="28"/>
          <w:szCs w:val="28"/>
        </w:rPr>
        <w:t>7</w:t>
      </w:r>
      <w:r w:rsidRPr="00001DA5">
        <w:rPr>
          <w:bCs/>
          <w:sz w:val="28"/>
          <w:szCs w:val="28"/>
        </w:rPr>
        <w:t>.1. Итоги социально-экономического развития городского посел</w:t>
      </w:r>
      <w:r>
        <w:rPr>
          <w:bCs/>
          <w:sz w:val="28"/>
          <w:szCs w:val="28"/>
        </w:rPr>
        <w:t>ения за отчетный финансовый год;</w:t>
      </w:r>
    </w:p>
    <w:p w:rsidR="004C2B05" w:rsidRPr="00E24BCA" w:rsidRDefault="004C2B05" w:rsidP="004C2B05">
      <w:pPr>
        <w:tabs>
          <w:tab w:val="left" w:pos="1212"/>
        </w:tabs>
        <w:jc w:val="both"/>
        <w:rPr>
          <w:sz w:val="28"/>
          <w:szCs w:val="28"/>
        </w:rPr>
      </w:pPr>
      <w:r>
        <w:rPr>
          <w:sz w:val="28"/>
          <w:szCs w:val="28"/>
        </w:rPr>
        <w:t xml:space="preserve"> 7.2.И</w:t>
      </w:r>
      <w:r w:rsidRPr="00E24BCA">
        <w:rPr>
          <w:sz w:val="28"/>
          <w:szCs w:val="28"/>
        </w:rPr>
        <w:t xml:space="preserve">нформация о расходовании средств резервного фонда </w:t>
      </w:r>
      <w:r>
        <w:rPr>
          <w:sz w:val="28"/>
          <w:szCs w:val="28"/>
        </w:rPr>
        <w:t>А</w:t>
      </w:r>
      <w:r w:rsidRPr="00E24BCA">
        <w:rPr>
          <w:sz w:val="28"/>
          <w:szCs w:val="28"/>
        </w:rPr>
        <w:t xml:space="preserve">дминистрации </w:t>
      </w:r>
      <w:r>
        <w:rPr>
          <w:sz w:val="28"/>
          <w:szCs w:val="28"/>
        </w:rPr>
        <w:t>поселения</w:t>
      </w:r>
      <w:r w:rsidRPr="00E24BCA">
        <w:rPr>
          <w:sz w:val="28"/>
          <w:szCs w:val="28"/>
        </w:rPr>
        <w:t>;</w:t>
      </w:r>
    </w:p>
    <w:p w:rsidR="004C2B05" w:rsidRDefault="004C2B05" w:rsidP="004C2B05">
      <w:pPr>
        <w:autoSpaceDE w:val="0"/>
        <w:autoSpaceDN w:val="0"/>
        <w:adjustRightInd w:val="0"/>
        <w:jc w:val="both"/>
        <w:rPr>
          <w:sz w:val="28"/>
          <w:szCs w:val="28"/>
        </w:rPr>
      </w:pPr>
      <w:r>
        <w:rPr>
          <w:sz w:val="28"/>
          <w:szCs w:val="28"/>
        </w:rPr>
        <w:t>7.3.И</w:t>
      </w:r>
      <w:r w:rsidRPr="00E24BCA">
        <w:rPr>
          <w:sz w:val="28"/>
          <w:szCs w:val="28"/>
        </w:rPr>
        <w:t>нформация об использовании бюджетных ассигнований муниципального дорожного фонда</w:t>
      </w:r>
      <w:r>
        <w:rPr>
          <w:sz w:val="28"/>
          <w:szCs w:val="28"/>
        </w:rPr>
        <w:t xml:space="preserve"> городского поселения Лянтор за отчетный период</w:t>
      </w:r>
      <w:r w:rsidRPr="00E24BCA">
        <w:rPr>
          <w:sz w:val="28"/>
          <w:szCs w:val="28"/>
        </w:rPr>
        <w:t>;</w:t>
      </w:r>
    </w:p>
    <w:p w:rsidR="004C2B05" w:rsidRDefault="004C2B05" w:rsidP="004C2B05">
      <w:pPr>
        <w:autoSpaceDE w:val="0"/>
        <w:autoSpaceDN w:val="0"/>
        <w:adjustRightInd w:val="0"/>
        <w:jc w:val="both"/>
        <w:rPr>
          <w:bCs/>
          <w:sz w:val="28"/>
          <w:szCs w:val="28"/>
        </w:rPr>
      </w:pPr>
      <w:r>
        <w:rPr>
          <w:bCs/>
          <w:sz w:val="28"/>
          <w:szCs w:val="28"/>
        </w:rPr>
        <w:t>7</w:t>
      </w:r>
      <w:r w:rsidRPr="00001DA5">
        <w:rPr>
          <w:bCs/>
          <w:sz w:val="28"/>
          <w:szCs w:val="28"/>
        </w:rPr>
        <w:t>.</w:t>
      </w:r>
      <w:r>
        <w:rPr>
          <w:bCs/>
          <w:sz w:val="28"/>
          <w:szCs w:val="28"/>
        </w:rPr>
        <w:t>4.</w:t>
      </w:r>
      <w:r w:rsidRPr="00001DA5">
        <w:rPr>
          <w:bCs/>
          <w:sz w:val="28"/>
          <w:szCs w:val="28"/>
        </w:rPr>
        <w:t xml:space="preserve">Информация о состоянии дебиторской и кредиторской задолженности бюджетополучателей </w:t>
      </w:r>
      <w:r>
        <w:rPr>
          <w:bCs/>
          <w:sz w:val="28"/>
          <w:szCs w:val="28"/>
        </w:rPr>
        <w:t>по состоянию на начало и конец отчетного периода;</w:t>
      </w:r>
    </w:p>
    <w:p w:rsidR="004C2B05" w:rsidRDefault="004C2B05" w:rsidP="004C2B05">
      <w:pPr>
        <w:autoSpaceDE w:val="0"/>
        <w:autoSpaceDN w:val="0"/>
        <w:adjustRightInd w:val="0"/>
        <w:jc w:val="both"/>
        <w:rPr>
          <w:bCs/>
          <w:sz w:val="28"/>
          <w:szCs w:val="28"/>
        </w:rPr>
      </w:pPr>
      <w:r>
        <w:rPr>
          <w:bCs/>
          <w:sz w:val="28"/>
          <w:szCs w:val="28"/>
        </w:rPr>
        <w:t>СТАРАЯ РЕДАКЦИЯ :</w:t>
      </w:r>
    </w:p>
    <w:p w:rsidR="004C2B05" w:rsidRDefault="004C2B05" w:rsidP="004C2B05">
      <w:pPr>
        <w:autoSpaceDE w:val="0"/>
        <w:autoSpaceDN w:val="0"/>
        <w:adjustRightInd w:val="0"/>
        <w:jc w:val="both"/>
        <w:rPr>
          <w:bCs/>
          <w:sz w:val="28"/>
          <w:szCs w:val="28"/>
        </w:rPr>
      </w:pPr>
      <w:r>
        <w:rPr>
          <w:bCs/>
          <w:sz w:val="28"/>
          <w:szCs w:val="28"/>
        </w:rPr>
        <w:t xml:space="preserve">7.5. Сводная информация по оценке эффективности и реализации муниципальных программ.  </w:t>
      </w:r>
    </w:p>
    <w:p w:rsidR="004C2B05" w:rsidRDefault="004C2B05" w:rsidP="004C2B05">
      <w:pPr>
        <w:autoSpaceDE w:val="0"/>
        <w:autoSpaceDN w:val="0"/>
        <w:adjustRightInd w:val="0"/>
        <w:jc w:val="both"/>
        <w:rPr>
          <w:b/>
          <w:bCs/>
          <w:sz w:val="28"/>
          <w:szCs w:val="28"/>
          <w:highlight w:val="yellow"/>
        </w:rPr>
      </w:pPr>
      <w:r>
        <w:rPr>
          <w:b/>
          <w:bCs/>
          <w:sz w:val="28"/>
          <w:szCs w:val="28"/>
          <w:highlight w:val="yellow"/>
        </w:rPr>
        <w:t xml:space="preserve">НОВАЯ РЕДАКЦИЯ: </w:t>
      </w:r>
    </w:p>
    <w:p w:rsidR="004C2B05" w:rsidRDefault="004C2B05" w:rsidP="004C2B05">
      <w:pPr>
        <w:autoSpaceDE w:val="0"/>
        <w:autoSpaceDN w:val="0"/>
        <w:adjustRightInd w:val="0"/>
        <w:jc w:val="both"/>
        <w:rPr>
          <w:b/>
          <w:bCs/>
          <w:sz w:val="28"/>
          <w:szCs w:val="28"/>
          <w:highlight w:val="yellow"/>
        </w:rPr>
      </w:pPr>
      <w:r w:rsidRPr="00685F04">
        <w:rPr>
          <w:b/>
          <w:bCs/>
          <w:sz w:val="28"/>
          <w:szCs w:val="28"/>
          <w:highlight w:val="yellow"/>
        </w:rPr>
        <w:t xml:space="preserve">ПОДПУНКТ 7.5. </w:t>
      </w:r>
      <w:r>
        <w:rPr>
          <w:b/>
          <w:bCs/>
          <w:sz w:val="28"/>
          <w:szCs w:val="28"/>
          <w:highlight w:val="yellow"/>
        </w:rPr>
        <w:t>ИЗЛОЖИТЬ В СЛЕД. РЕДАКЦИИ:</w:t>
      </w:r>
    </w:p>
    <w:p w:rsidR="004C2B05" w:rsidRDefault="004C2B05" w:rsidP="004C2B05">
      <w:pPr>
        <w:autoSpaceDE w:val="0"/>
        <w:autoSpaceDN w:val="0"/>
        <w:adjustRightInd w:val="0"/>
        <w:jc w:val="both"/>
        <w:rPr>
          <w:sz w:val="28"/>
          <w:szCs w:val="28"/>
        </w:rPr>
      </w:pPr>
      <w:r w:rsidRPr="003E19EF">
        <w:rPr>
          <w:sz w:val="28"/>
          <w:szCs w:val="28"/>
          <w:highlight w:val="yellow"/>
        </w:rPr>
        <w:t>«7.5. сводный годовой доклад о ходе реализации и об оценке эффективности муниципальных программ муниципального образования»</w:t>
      </w:r>
    </w:p>
    <w:p w:rsidR="004C2B05" w:rsidRPr="00685F04" w:rsidRDefault="004C2B05" w:rsidP="004C2B05">
      <w:pPr>
        <w:tabs>
          <w:tab w:val="left" w:pos="1212"/>
        </w:tabs>
        <w:jc w:val="center"/>
        <w:rPr>
          <w:b/>
          <w:bCs/>
          <w:sz w:val="28"/>
          <w:szCs w:val="28"/>
        </w:rPr>
      </w:pPr>
    </w:p>
    <w:p w:rsidR="004C2B05" w:rsidRDefault="004C2B05" w:rsidP="004C2B05">
      <w:pPr>
        <w:tabs>
          <w:tab w:val="left" w:pos="1212"/>
        </w:tabs>
        <w:jc w:val="center"/>
        <w:rPr>
          <w:b/>
          <w:bCs/>
          <w:sz w:val="28"/>
          <w:szCs w:val="28"/>
        </w:rPr>
      </w:pPr>
      <w:r w:rsidRPr="007B6D5F">
        <w:rPr>
          <w:b/>
          <w:bCs/>
          <w:sz w:val="28"/>
          <w:szCs w:val="28"/>
        </w:rPr>
        <w:t>Статья 27. Внешняя проверка годового отчета об исполнении бюджета  поселения</w:t>
      </w:r>
    </w:p>
    <w:p w:rsidR="004C2B05" w:rsidRPr="00C0289A" w:rsidRDefault="004C2B05" w:rsidP="004C2B05">
      <w:pPr>
        <w:jc w:val="both"/>
        <w:rPr>
          <w:bCs/>
          <w:sz w:val="28"/>
          <w:szCs w:val="28"/>
        </w:rPr>
      </w:pPr>
      <w:r>
        <w:rPr>
          <w:bCs/>
          <w:sz w:val="28"/>
          <w:szCs w:val="28"/>
        </w:rPr>
        <w:t xml:space="preserve">1. Годовой отчет об исполнении бюджета поселения </w:t>
      </w:r>
      <w:r w:rsidRPr="00C0289A">
        <w:rPr>
          <w:bCs/>
          <w:sz w:val="28"/>
          <w:szCs w:val="28"/>
        </w:rPr>
        <w:t>до его рассмотрения  в Совете поселения подлежит внешней проверке, которая включает  внешнюю</w:t>
      </w:r>
      <w:r>
        <w:rPr>
          <w:bCs/>
          <w:sz w:val="28"/>
          <w:szCs w:val="28"/>
        </w:rPr>
        <w:t xml:space="preserve"> проверку бюджетной отчетности </w:t>
      </w:r>
      <w:r w:rsidRPr="00C0289A">
        <w:rPr>
          <w:bCs/>
          <w:sz w:val="28"/>
          <w:szCs w:val="28"/>
        </w:rPr>
        <w:t>главного администратора бюджетны</w:t>
      </w:r>
      <w:r>
        <w:rPr>
          <w:bCs/>
          <w:sz w:val="28"/>
          <w:szCs w:val="28"/>
        </w:rPr>
        <w:t xml:space="preserve">х средств </w:t>
      </w:r>
      <w:r w:rsidRPr="00C0289A">
        <w:rPr>
          <w:bCs/>
          <w:sz w:val="28"/>
          <w:szCs w:val="28"/>
        </w:rPr>
        <w:t>и подготовку заключения на годовой отчет об исполнении бюджета поселения.</w:t>
      </w:r>
    </w:p>
    <w:p w:rsidR="004C2B05" w:rsidRPr="00DD4BF3" w:rsidRDefault="004C2B05" w:rsidP="004C2B05">
      <w:pPr>
        <w:jc w:val="both"/>
        <w:rPr>
          <w:bCs/>
          <w:sz w:val="28"/>
          <w:szCs w:val="28"/>
        </w:rPr>
      </w:pPr>
      <w:r w:rsidRPr="00DD4BF3">
        <w:rPr>
          <w:bCs/>
          <w:sz w:val="28"/>
          <w:szCs w:val="28"/>
        </w:rPr>
        <w:lastRenderedPageBreak/>
        <w:t>2. С целью проведения внешней проверки годового отчёта об исполнении бюджета поселения и подготовки заключения  на годовой отчёт об исполнении бюджета поселения ежегодно заключается соглашение с К</w:t>
      </w:r>
      <w:r w:rsidRPr="00DD4BF3">
        <w:rPr>
          <w:sz w:val="28"/>
          <w:szCs w:val="28"/>
        </w:rPr>
        <w:t>онтрольно-счетным органом Сургутского района.</w:t>
      </w:r>
    </w:p>
    <w:p w:rsidR="004C2B05" w:rsidRPr="00C55BC6" w:rsidRDefault="004C2B05" w:rsidP="004C2B05">
      <w:pPr>
        <w:autoSpaceDE w:val="0"/>
        <w:autoSpaceDN w:val="0"/>
        <w:adjustRightInd w:val="0"/>
        <w:ind w:firstLine="540"/>
        <w:jc w:val="both"/>
        <w:rPr>
          <w:sz w:val="28"/>
          <w:szCs w:val="28"/>
        </w:rPr>
      </w:pPr>
      <w:r>
        <w:rPr>
          <w:sz w:val="28"/>
          <w:szCs w:val="28"/>
        </w:rPr>
        <w:t>Подготовка заключения на годовой отчет об исполнении бюджета поселения проводится в срок, не превышающий один месяц.</w:t>
      </w:r>
    </w:p>
    <w:p w:rsidR="004C2B05" w:rsidRPr="00C55BC6" w:rsidRDefault="004C2B05" w:rsidP="004C2B05">
      <w:pPr>
        <w:autoSpaceDE w:val="0"/>
        <w:autoSpaceDN w:val="0"/>
        <w:adjustRightInd w:val="0"/>
        <w:jc w:val="both"/>
        <w:rPr>
          <w:sz w:val="28"/>
          <w:szCs w:val="28"/>
        </w:rPr>
      </w:pPr>
      <w:r>
        <w:rPr>
          <w:sz w:val="28"/>
          <w:szCs w:val="28"/>
        </w:rPr>
        <w:t>3</w:t>
      </w:r>
      <w:r w:rsidRPr="00C55BC6">
        <w:rPr>
          <w:sz w:val="28"/>
          <w:szCs w:val="28"/>
        </w:rPr>
        <w:t xml:space="preserve">. Администрация поселения </w:t>
      </w:r>
      <w:r>
        <w:rPr>
          <w:sz w:val="28"/>
          <w:szCs w:val="28"/>
        </w:rPr>
        <w:t xml:space="preserve">ежегодно </w:t>
      </w:r>
      <w:r w:rsidRPr="00C55BC6">
        <w:rPr>
          <w:sz w:val="28"/>
          <w:szCs w:val="28"/>
        </w:rPr>
        <w:t xml:space="preserve">представляет в Совет поселения годовой отчет об исполнении </w:t>
      </w:r>
      <w:r>
        <w:rPr>
          <w:sz w:val="28"/>
          <w:szCs w:val="28"/>
        </w:rPr>
        <w:t xml:space="preserve"> бюджета </w:t>
      </w:r>
      <w:r w:rsidRPr="00C55BC6">
        <w:rPr>
          <w:sz w:val="28"/>
          <w:szCs w:val="28"/>
        </w:rPr>
        <w:t>поселения не позднее 1 апреля текущего года. Одновременно с годовым отчетом об исполнении бюджета поселения представляется проект решения Совета депутатов поселения об исполнении бюджета поселения, иная бюджетная отчетность об исполнении бюджета поселения.</w:t>
      </w:r>
    </w:p>
    <w:p w:rsidR="004C2B05" w:rsidRDefault="004C2B05" w:rsidP="004C2B05">
      <w:pPr>
        <w:tabs>
          <w:tab w:val="left" w:pos="1212"/>
        </w:tabs>
        <w:jc w:val="both"/>
        <w:rPr>
          <w:b/>
          <w:bCs/>
          <w:sz w:val="28"/>
          <w:szCs w:val="28"/>
        </w:rPr>
      </w:pPr>
    </w:p>
    <w:p w:rsidR="004C2B05" w:rsidRDefault="004C2B05" w:rsidP="004C2B05">
      <w:pPr>
        <w:spacing w:before="100" w:beforeAutospacing="1" w:after="100" w:afterAutospacing="1"/>
        <w:jc w:val="center"/>
        <w:rPr>
          <w:b/>
          <w:bCs/>
          <w:sz w:val="28"/>
          <w:szCs w:val="28"/>
        </w:rPr>
      </w:pPr>
      <w:r w:rsidRPr="007B6D5F">
        <w:rPr>
          <w:b/>
          <w:bCs/>
          <w:sz w:val="28"/>
          <w:szCs w:val="28"/>
        </w:rPr>
        <w:t>Статья</w:t>
      </w:r>
      <w:r>
        <w:rPr>
          <w:b/>
          <w:bCs/>
          <w:sz w:val="28"/>
          <w:szCs w:val="28"/>
        </w:rPr>
        <w:t xml:space="preserve"> 28.</w:t>
      </w:r>
      <w:r w:rsidRPr="00782DF4">
        <w:rPr>
          <w:bCs/>
          <w:sz w:val="28"/>
          <w:szCs w:val="28"/>
        </w:rPr>
        <w:t xml:space="preserve"> </w:t>
      </w:r>
      <w:r>
        <w:rPr>
          <w:b/>
          <w:bCs/>
          <w:sz w:val="28"/>
          <w:szCs w:val="28"/>
        </w:rPr>
        <w:t xml:space="preserve">Рассмотрение годового отчета об исполнении </w:t>
      </w:r>
      <w:r w:rsidRPr="00782DF4">
        <w:rPr>
          <w:b/>
          <w:bCs/>
          <w:sz w:val="28"/>
          <w:szCs w:val="28"/>
        </w:rPr>
        <w:t>бюджета поселения Советом поселения</w:t>
      </w:r>
    </w:p>
    <w:p w:rsidR="004C2B05" w:rsidRPr="00C55BC6" w:rsidRDefault="004C2B05" w:rsidP="004C2B05">
      <w:pPr>
        <w:autoSpaceDE w:val="0"/>
        <w:autoSpaceDN w:val="0"/>
        <w:adjustRightInd w:val="0"/>
        <w:jc w:val="both"/>
        <w:rPr>
          <w:sz w:val="28"/>
          <w:szCs w:val="28"/>
        </w:rPr>
      </w:pPr>
      <w:r>
        <w:rPr>
          <w:bCs/>
          <w:sz w:val="28"/>
          <w:szCs w:val="28"/>
        </w:rPr>
        <w:t xml:space="preserve">1. </w:t>
      </w:r>
      <w:r w:rsidRPr="000966F5">
        <w:rPr>
          <w:sz w:val="28"/>
          <w:szCs w:val="28"/>
        </w:rPr>
        <w:t>Совет</w:t>
      </w:r>
      <w:r>
        <w:rPr>
          <w:sz w:val="28"/>
          <w:szCs w:val="28"/>
        </w:rPr>
        <w:t xml:space="preserve"> поселения рассматривает годовой отчёт об исполнении  бюджета поселения на ближайшем заседании Совета поселения, в установленном порядке, после получения заключения по результатам публичных слушаний и заключения органа, осуществляющего внешнюю проверку годового отчёта и </w:t>
      </w:r>
      <w:r w:rsidRPr="00C55BC6">
        <w:rPr>
          <w:sz w:val="28"/>
          <w:szCs w:val="28"/>
        </w:rPr>
        <w:t>принимает решение о принятии либо отклонении решения об исполнении бюджета поселения.</w:t>
      </w:r>
    </w:p>
    <w:p w:rsidR="004C2B05" w:rsidRDefault="004C2B05" w:rsidP="004C2B05">
      <w:pPr>
        <w:jc w:val="both"/>
        <w:rPr>
          <w:bCs/>
          <w:sz w:val="28"/>
          <w:szCs w:val="28"/>
        </w:rPr>
      </w:pPr>
      <w:r>
        <w:rPr>
          <w:bCs/>
          <w:sz w:val="28"/>
          <w:szCs w:val="28"/>
        </w:rPr>
        <w:t xml:space="preserve">2. По итогам рассмотрения годового отчета об исполнении </w:t>
      </w:r>
      <w:r w:rsidRPr="00C0289A">
        <w:rPr>
          <w:bCs/>
          <w:sz w:val="28"/>
          <w:szCs w:val="28"/>
        </w:rPr>
        <w:t>бюд</w:t>
      </w:r>
      <w:r>
        <w:rPr>
          <w:bCs/>
          <w:sz w:val="28"/>
          <w:szCs w:val="28"/>
        </w:rPr>
        <w:t xml:space="preserve">жета поселения Совет поселения </w:t>
      </w:r>
      <w:r w:rsidRPr="00C0289A">
        <w:rPr>
          <w:bCs/>
          <w:sz w:val="28"/>
          <w:szCs w:val="28"/>
        </w:rPr>
        <w:t>принимает решение о пр</w:t>
      </w:r>
      <w:r>
        <w:rPr>
          <w:bCs/>
          <w:sz w:val="28"/>
          <w:szCs w:val="28"/>
        </w:rPr>
        <w:t xml:space="preserve">инятии либо отклонении решения об исполнении </w:t>
      </w:r>
      <w:r w:rsidRPr="00C0289A">
        <w:rPr>
          <w:bCs/>
          <w:sz w:val="28"/>
          <w:szCs w:val="28"/>
        </w:rPr>
        <w:t>бюджета поселения.</w:t>
      </w:r>
    </w:p>
    <w:p w:rsidR="004C2B05" w:rsidRDefault="004C2B05" w:rsidP="004C2B05">
      <w:pPr>
        <w:jc w:val="both"/>
        <w:rPr>
          <w:bCs/>
          <w:sz w:val="28"/>
          <w:szCs w:val="28"/>
        </w:rPr>
      </w:pPr>
      <w:r>
        <w:rPr>
          <w:bCs/>
          <w:sz w:val="28"/>
          <w:szCs w:val="28"/>
        </w:rPr>
        <w:t xml:space="preserve">3. В случае отклонения Советом поселения решения об исполнении </w:t>
      </w:r>
      <w:r w:rsidRPr="00C0289A">
        <w:rPr>
          <w:bCs/>
          <w:sz w:val="28"/>
          <w:szCs w:val="28"/>
        </w:rPr>
        <w:t>бюдж</w:t>
      </w:r>
      <w:r>
        <w:rPr>
          <w:bCs/>
          <w:sz w:val="28"/>
          <w:szCs w:val="28"/>
        </w:rPr>
        <w:t xml:space="preserve">ета поселения оно возвращается </w:t>
      </w:r>
      <w:r w:rsidRPr="00C0289A">
        <w:rPr>
          <w:bCs/>
          <w:sz w:val="28"/>
          <w:szCs w:val="28"/>
        </w:rPr>
        <w:t>д</w:t>
      </w:r>
      <w:r>
        <w:rPr>
          <w:bCs/>
          <w:sz w:val="28"/>
          <w:szCs w:val="28"/>
        </w:rPr>
        <w:t xml:space="preserve">ля устранения фактов неполного отражения </w:t>
      </w:r>
      <w:r w:rsidRPr="00C0289A">
        <w:rPr>
          <w:bCs/>
          <w:sz w:val="28"/>
          <w:szCs w:val="28"/>
        </w:rPr>
        <w:t>данных и повторного представления и расс</w:t>
      </w:r>
      <w:r>
        <w:rPr>
          <w:bCs/>
          <w:sz w:val="28"/>
          <w:szCs w:val="28"/>
        </w:rPr>
        <w:t xml:space="preserve">мотрения </w:t>
      </w:r>
      <w:r w:rsidRPr="00C0289A">
        <w:rPr>
          <w:bCs/>
          <w:sz w:val="28"/>
          <w:szCs w:val="28"/>
        </w:rPr>
        <w:t>в срок, не превышающий один месяц.</w:t>
      </w:r>
    </w:p>
    <w:p w:rsidR="004C2B05" w:rsidRPr="00413504" w:rsidRDefault="004C2B05" w:rsidP="004C2B05">
      <w:pPr>
        <w:spacing w:before="100" w:beforeAutospacing="1" w:after="100" w:afterAutospacing="1"/>
        <w:jc w:val="center"/>
        <w:rPr>
          <w:b/>
          <w:bCs/>
          <w:sz w:val="28"/>
          <w:szCs w:val="28"/>
        </w:rPr>
      </w:pPr>
      <w:r w:rsidRPr="007B6D5F">
        <w:rPr>
          <w:b/>
          <w:bCs/>
          <w:sz w:val="28"/>
          <w:szCs w:val="28"/>
        </w:rPr>
        <w:t>Статья</w:t>
      </w:r>
      <w:r>
        <w:rPr>
          <w:b/>
          <w:bCs/>
          <w:sz w:val="28"/>
          <w:szCs w:val="28"/>
        </w:rPr>
        <w:t xml:space="preserve"> 29. </w:t>
      </w:r>
      <w:r w:rsidRPr="00413504">
        <w:rPr>
          <w:b/>
          <w:bCs/>
          <w:sz w:val="28"/>
          <w:szCs w:val="28"/>
        </w:rPr>
        <w:t>Завершение исполнения бюджета  поселения</w:t>
      </w:r>
    </w:p>
    <w:p w:rsidR="004C2B05" w:rsidRDefault="004C2B05" w:rsidP="004C2B05">
      <w:pPr>
        <w:jc w:val="both"/>
        <w:rPr>
          <w:bCs/>
          <w:sz w:val="28"/>
          <w:szCs w:val="28"/>
        </w:rPr>
      </w:pPr>
      <w:r>
        <w:rPr>
          <w:bCs/>
          <w:sz w:val="28"/>
          <w:szCs w:val="28"/>
        </w:rPr>
        <w:t xml:space="preserve">1.Исполнение бюджета поселения </w:t>
      </w:r>
      <w:r w:rsidRPr="00C0289A">
        <w:rPr>
          <w:bCs/>
          <w:sz w:val="28"/>
          <w:szCs w:val="28"/>
        </w:rPr>
        <w:t>завершается 31 декабря.</w:t>
      </w:r>
    </w:p>
    <w:p w:rsidR="004C2B05" w:rsidRDefault="004C2B05" w:rsidP="004C2B05">
      <w:pPr>
        <w:jc w:val="both"/>
        <w:rPr>
          <w:bCs/>
          <w:sz w:val="28"/>
          <w:szCs w:val="28"/>
        </w:rPr>
      </w:pPr>
      <w:r w:rsidRPr="00C0289A">
        <w:rPr>
          <w:bCs/>
          <w:sz w:val="28"/>
          <w:szCs w:val="28"/>
        </w:rPr>
        <w:t>Завершение операций по исполнению б</w:t>
      </w:r>
      <w:r>
        <w:rPr>
          <w:bCs/>
          <w:sz w:val="28"/>
          <w:szCs w:val="28"/>
        </w:rPr>
        <w:t xml:space="preserve">юджета поселения </w:t>
      </w:r>
      <w:r w:rsidRPr="00C0289A">
        <w:rPr>
          <w:bCs/>
          <w:sz w:val="28"/>
          <w:szCs w:val="28"/>
        </w:rPr>
        <w:t>в текущем финансовом году осуществляется в соответствии с требованиями Бюджетного кодекса Российской Федерации.</w:t>
      </w:r>
    </w:p>
    <w:p w:rsidR="004C2B05" w:rsidRPr="00C0289A" w:rsidRDefault="004C2B05" w:rsidP="004C2B05">
      <w:pPr>
        <w:jc w:val="both"/>
        <w:rPr>
          <w:bCs/>
          <w:sz w:val="28"/>
          <w:szCs w:val="28"/>
        </w:rPr>
      </w:pPr>
      <w:r w:rsidRPr="00C0289A">
        <w:rPr>
          <w:bCs/>
          <w:sz w:val="28"/>
          <w:szCs w:val="28"/>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B05" w:rsidRPr="00D766A9" w:rsidRDefault="004C2B05" w:rsidP="004C2B05">
      <w:pPr>
        <w:spacing w:before="100" w:beforeAutospacing="1" w:after="100" w:afterAutospacing="1"/>
        <w:jc w:val="center"/>
        <w:rPr>
          <w:b/>
          <w:bCs/>
          <w:sz w:val="28"/>
          <w:szCs w:val="28"/>
        </w:rPr>
      </w:pPr>
      <w:r w:rsidRPr="00D766A9">
        <w:rPr>
          <w:b/>
          <w:bCs/>
          <w:sz w:val="28"/>
          <w:szCs w:val="28"/>
        </w:rPr>
        <w:t xml:space="preserve">Глава </w:t>
      </w:r>
      <w:r>
        <w:rPr>
          <w:b/>
          <w:bCs/>
          <w:sz w:val="28"/>
          <w:szCs w:val="28"/>
        </w:rPr>
        <w:t>5</w:t>
      </w:r>
      <w:r w:rsidRPr="00D766A9">
        <w:rPr>
          <w:b/>
          <w:bCs/>
          <w:sz w:val="28"/>
          <w:szCs w:val="28"/>
        </w:rPr>
        <w:t>. К</w:t>
      </w:r>
      <w:r>
        <w:rPr>
          <w:b/>
          <w:bCs/>
          <w:sz w:val="28"/>
          <w:szCs w:val="28"/>
        </w:rPr>
        <w:t xml:space="preserve">ОНТРОЛЬ ЗА ИСПОЛНЕНИЕМ БЮДЖЕТА </w:t>
      </w:r>
      <w:r w:rsidRPr="00D766A9">
        <w:rPr>
          <w:b/>
          <w:bCs/>
          <w:sz w:val="28"/>
          <w:szCs w:val="28"/>
        </w:rPr>
        <w:t>ПОСЕЛЕНИЯ</w:t>
      </w:r>
    </w:p>
    <w:p w:rsidR="004C2B05" w:rsidRPr="00A75567" w:rsidRDefault="004C2B05" w:rsidP="004C2B05">
      <w:pPr>
        <w:spacing w:before="100" w:beforeAutospacing="1" w:after="100" w:afterAutospacing="1"/>
        <w:ind w:firstLine="540"/>
        <w:jc w:val="center"/>
        <w:rPr>
          <w:b/>
          <w:bCs/>
          <w:sz w:val="28"/>
          <w:szCs w:val="28"/>
        </w:rPr>
      </w:pPr>
      <w:r w:rsidRPr="00A75567">
        <w:rPr>
          <w:b/>
          <w:bCs/>
          <w:sz w:val="28"/>
          <w:szCs w:val="28"/>
        </w:rPr>
        <w:t>Ст</w:t>
      </w:r>
      <w:r>
        <w:rPr>
          <w:b/>
          <w:bCs/>
          <w:sz w:val="28"/>
          <w:szCs w:val="28"/>
        </w:rPr>
        <w:t>атья 30.Общие положения.</w:t>
      </w:r>
    </w:p>
    <w:p w:rsidR="004C2B05" w:rsidRDefault="004C2B05" w:rsidP="004C2B05">
      <w:pPr>
        <w:jc w:val="both"/>
        <w:rPr>
          <w:bCs/>
          <w:sz w:val="28"/>
          <w:szCs w:val="28"/>
        </w:rPr>
      </w:pPr>
      <w:r>
        <w:rPr>
          <w:bCs/>
          <w:sz w:val="28"/>
          <w:szCs w:val="28"/>
        </w:rPr>
        <w:t xml:space="preserve">1. В целях контроля за исполнением бюджета поселения органами местного самоуправления организуется и осуществляется финансовый контроль в следующих формах: </w:t>
      </w:r>
    </w:p>
    <w:p w:rsidR="004C2B05" w:rsidRDefault="004C2B05" w:rsidP="004C2B05">
      <w:pPr>
        <w:jc w:val="both"/>
        <w:rPr>
          <w:bCs/>
          <w:sz w:val="28"/>
          <w:szCs w:val="28"/>
        </w:rPr>
      </w:pPr>
      <w:r w:rsidRPr="00953925">
        <w:rPr>
          <w:bCs/>
          <w:sz w:val="28"/>
          <w:szCs w:val="28"/>
          <w:highlight w:val="yellow"/>
        </w:rPr>
        <w:lastRenderedPageBreak/>
        <w:t>РАЙОН ВНЕС СЛЕД. ИЗМЕНЕНИЯ</w:t>
      </w:r>
      <w:r>
        <w:rPr>
          <w:bCs/>
          <w:sz w:val="28"/>
          <w:szCs w:val="28"/>
          <w:highlight w:val="yellow"/>
        </w:rPr>
        <w:t>:</w:t>
      </w:r>
      <w:r w:rsidRPr="00953925">
        <w:rPr>
          <w:bCs/>
          <w:sz w:val="28"/>
          <w:szCs w:val="28"/>
          <w:highlight w:val="yellow"/>
        </w:rPr>
        <w:t xml:space="preserve"> В целях </w:t>
      </w:r>
      <w:r w:rsidRPr="00953925">
        <w:rPr>
          <w:b/>
          <w:bCs/>
          <w:sz w:val="28"/>
          <w:szCs w:val="28"/>
          <w:highlight w:val="yellow"/>
        </w:rPr>
        <w:t>ОСУЩЕСТВЛЕНИЯ</w:t>
      </w:r>
      <w:r w:rsidRPr="00953925">
        <w:rPr>
          <w:bCs/>
          <w:sz w:val="28"/>
          <w:szCs w:val="28"/>
          <w:highlight w:val="yellow"/>
        </w:rPr>
        <w:t xml:space="preserve"> контроля за исполнением бюджета поселения органами местного самоуправления организу</w:t>
      </w:r>
      <w:r w:rsidRPr="00953925">
        <w:rPr>
          <w:b/>
          <w:bCs/>
          <w:sz w:val="28"/>
          <w:szCs w:val="28"/>
          <w:highlight w:val="yellow"/>
        </w:rPr>
        <w:t>ю</w:t>
      </w:r>
      <w:r w:rsidRPr="00953925">
        <w:rPr>
          <w:bCs/>
          <w:sz w:val="28"/>
          <w:szCs w:val="28"/>
          <w:highlight w:val="yellow"/>
        </w:rPr>
        <w:t>тся и осуществля</w:t>
      </w:r>
      <w:r w:rsidRPr="00953925">
        <w:rPr>
          <w:b/>
          <w:bCs/>
          <w:sz w:val="28"/>
          <w:szCs w:val="28"/>
          <w:highlight w:val="yellow"/>
        </w:rPr>
        <w:t>ю</w:t>
      </w:r>
      <w:r w:rsidRPr="00953925">
        <w:rPr>
          <w:bCs/>
          <w:sz w:val="28"/>
          <w:szCs w:val="28"/>
          <w:highlight w:val="yellow"/>
        </w:rPr>
        <w:t>тся:</w:t>
      </w:r>
      <w:r>
        <w:rPr>
          <w:bCs/>
          <w:sz w:val="28"/>
          <w:szCs w:val="28"/>
        </w:rPr>
        <w:t xml:space="preserve"> </w:t>
      </w:r>
    </w:p>
    <w:p w:rsidR="004C2B05" w:rsidRDefault="004C2B05" w:rsidP="004C2B05">
      <w:pPr>
        <w:jc w:val="both"/>
        <w:rPr>
          <w:bCs/>
          <w:sz w:val="28"/>
          <w:szCs w:val="28"/>
        </w:rPr>
      </w:pPr>
      <w:r>
        <w:rPr>
          <w:bCs/>
          <w:sz w:val="28"/>
          <w:szCs w:val="28"/>
        </w:rPr>
        <w:t>- внутренний муниципальный финансовый контроль;</w:t>
      </w:r>
    </w:p>
    <w:p w:rsidR="004C2B05" w:rsidRPr="00384D29" w:rsidRDefault="004C2B05" w:rsidP="004C2B05">
      <w:pPr>
        <w:jc w:val="both"/>
        <w:rPr>
          <w:bCs/>
          <w:sz w:val="28"/>
          <w:szCs w:val="28"/>
        </w:rPr>
      </w:pPr>
      <w:r w:rsidRPr="00384D29">
        <w:rPr>
          <w:bCs/>
          <w:sz w:val="28"/>
          <w:szCs w:val="28"/>
        </w:rPr>
        <w:t>- внутренний финансовый контроль;</w:t>
      </w:r>
    </w:p>
    <w:p w:rsidR="004C2B05" w:rsidRDefault="004C2B05" w:rsidP="004C2B05">
      <w:pPr>
        <w:jc w:val="both"/>
        <w:rPr>
          <w:bCs/>
          <w:sz w:val="28"/>
          <w:szCs w:val="28"/>
        </w:rPr>
      </w:pPr>
      <w:r w:rsidRPr="00384D29">
        <w:rPr>
          <w:bCs/>
          <w:sz w:val="28"/>
          <w:szCs w:val="28"/>
        </w:rPr>
        <w:t>- внутренний финансовый аудит.</w:t>
      </w:r>
      <w:r>
        <w:rPr>
          <w:bCs/>
          <w:sz w:val="28"/>
          <w:szCs w:val="28"/>
        </w:rPr>
        <w:t xml:space="preserve"> </w:t>
      </w:r>
    </w:p>
    <w:p w:rsidR="004C2B05" w:rsidRDefault="004C2B05" w:rsidP="004C2B05">
      <w:pPr>
        <w:jc w:val="both"/>
        <w:rPr>
          <w:bCs/>
          <w:sz w:val="28"/>
          <w:szCs w:val="28"/>
        </w:rPr>
      </w:pPr>
      <w:r>
        <w:rPr>
          <w:bCs/>
          <w:sz w:val="28"/>
          <w:szCs w:val="28"/>
        </w:rPr>
        <w:t xml:space="preserve">2. Органами, осуществляющими </w:t>
      </w:r>
      <w:r w:rsidRPr="00C0289A">
        <w:rPr>
          <w:bCs/>
          <w:sz w:val="28"/>
          <w:szCs w:val="28"/>
        </w:rPr>
        <w:t>муниципальный финансовый контроль, являются:</w:t>
      </w:r>
    </w:p>
    <w:p w:rsidR="004C2B05" w:rsidRDefault="004C2B05" w:rsidP="004C2B05">
      <w:pPr>
        <w:jc w:val="both"/>
        <w:rPr>
          <w:bCs/>
          <w:sz w:val="28"/>
          <w:szCs w:val="28"/>
        </w:rPr>
      </w:pPr>
      <w:r w:rsidRPr="00C0289A">
        <w:rPr>
          <w:bCs/>
          <w:sz w:val="28"/>
          <w:szCs w:val="28"/>
        </w:rPr>
        <w:t>-Совет поселения;</w:t>
      </w:r>
    </w:p>
    <w:p w:rsidR="004C2B05" w:rsidRDefault="004C2B05" w:rsidP="004C2B05">
      <w:pPr>
        <w:jc w:val="both"/>
        <w:rPr>
          <w:bCs/>
          <w:sz w:val="28"/>
          <w:szCs w:val="28"/>
        </w:rPr>
      </w:pPr>
      <w:r w:rsidRPr="00384D29">
        <w:rPr>
          <w:bCs/>
          <w:sz w:val="28"/>
          <w:szCs w:val="28"/>
        </w:rPr>
        <w:t>-бюджетно – финансовая комиссия созданная Советом поселения;</w:t>
      </w:r>
    </w:p>
    <w:p w:rsidR="004C2B05" w:rsidRDefault="004C2B05" w:rsidP="004C2B05">
      <w:pPr>
        <w:jc w:val="both"/>
        <w:rPr>
          <w:bCs/>
          <w:sz w:val="28"/>
          <w:szCs w:val="28"/>
        </w:rPr>
      </w:pPr>
      <w:r w:rsidRPr="00C0289A">
        <w:rPr>
          <w:bCs/>
          <w:sz w:val="28"/>
          <w:szCs w:val="28"/>
        </w:rPr>
        <w:t>-Главный</w:t>
      </w:r>
      <w:r>
        <w:rPr>
          <w:bCs/>
          <w:sz w:val="28"/>
          <w:szCs w:val="28"/>
        </w:rPr>
        <w:t xml:space="preserve"> распорядитель средств бюджета </w:t>
      </w:r>
      <w:r w:rsidRPr="00C0289A">
        <w:rPr>
          <w:bCs/>
          <w:sz w:val="28"/>
          <w:szCs w:val="28"/>
        </w:rPr>
        <w:t>поселения;</w:t>
      </w:r>
    </w:p>
    <w:p w:rsidR="004C2B05" w:rsidRDefault="004C2B05" w:rsidP="004C2B05">
      <w:pPr>
        <w:jc w:val="both"/>
        <w:rPr>
          <w:bCs/>
          <w:sz w:val="28"/>
          <w:szCs w:val="28"/>
        </w:rPr>
      </w:pPr>
      <w:r>
        <w:rPr>
          <w:bCs/>
          <w:sz w:val="28"/>
          <w:szCs w:val="28"/>
        </w:rPr>
        <w:t>-У</w:t>
      </w:r>
      <w:r w:rsidRPr="00C0289A">
        <w:rPr>
          <w:bCs/>
          <w:sz w:val="28"/>
          <w:szCs w:val="28"/>
        </w:rPr>
        <w:t xml:space="preserve">полномоченные органы (должностные лица </w:t>
      </w:r>
      <w:r>
        <w:rPr>
          <w:bCs/>
          <w:sz w:val="28"/>
          <w:szCs w:val="28"/>
        </w:rPr>
        <w:t>А</w:t>
      </w:r>
      <w:r w:rsidRPr="00C0289A">
        <w:rPr>
          <w:bCs/>
          <w:sz w:val="28"/>
          <w:szCs w:val="28"/>
        </w:rPr>
        <w:t>дминистрации поселения).</w:t>
      </w:r>
    </w:p>
    <w:p w:rsidR="004C2B05" w:rsidRDefault="004C2B05" w:rsidP="004C2B05">
      <w:pPr>
        <w:jc w:val="both"/>
        <w:rPr>
          <w:bCs/>
          <w:color w:val="FF0000"/>
          <w:sz w:val="28"/>
          <w:szCs w:val="28"/>
        </w:rPr>
      </w:pPr>
      <w:r w:rsidRPr="00C0289A">
        <w:rPr>
          <w:bCs/>
          <w:sz w:val="28"/>
          <w:szCs w:val="28"/>
        </w:rPr>
        <w:t>2. Формы и порядок осущ</w:t>
      </w:r>
      <w:r>
        <w:rPr>
          <w:bCs/>
          <w:sz w:val="28"/>
          <w:szCs w:val="28"/>
        </w:rPr>
        <w:t xml:space="preserve">ествления финансового контроля </w:t>
      </w:r>
      <w:r w:rsidRPr="00C0289A">
        <w:rPr>
          <w:bCs/>
          <w:sz w:val="28"/>
          <w:szCs w:val="28"/>
        </w:rPr>
        <w:t>р</w:t>
      </w:r>
      <w:r>
        <w:rPr>
          <w:bCs/>
          <w:sz w:val="28"/>
          <w:szCs w:val="28"/>
        </w:rPr>
        <w:t xml:space="preserve">егулируются Бюджетным кодексом </w:t>
      </w:r>
      <w:r w:rsidRPr="00C0289A">
        <w:rPr>
          <w:bCs/>
          <w:sz w:val="28"/>
          <w:szCs w:val="28"/>
        </w:rPr>
        <w:t>Российской Федерации, м</w:t>
      </w:r>
      <w:r>
        <w:rPr>
          <w:bCs/>
          <w:sz w:val="28"/>
          <w:szCs w:val="28"/>
        </w:rPr>
        <w:t xml:space="preserve">униципальными правовыми актами </w:t>
      </w:r>
      <w:r w:rsidRPr="00C0289A">
        <w:rPr>
          <w:bCs/>
          <w:sz w:val="28"/>
          <w:szCs w:val="28"/>
        </w:rPr>
        <w:t>городского поселения Лянтор и настоящим Положением.</w:t>
      </w:r>
      <w:r w:rsidRPr="00C0289A">
        <w:rPr>
          <w:bCs/>
          <w:color w:val="FF0000"/>
          <w:sz w:val="28"/>
          <w:szCs w:val="28"/>
        </w:rPr>
        <w:t xml:space="preserve"> </w:t>
      </w:r>
    </w:p>
    <w:p w:rsidR="004C2B05" w:rsidRPr="008437CC" w:rsidRDefault="004C2B05" w:rsidP="004C2B05">
      <w:pPr>
        <w:jc w:val="both"/>
        <w:rPr>
          <w:b/>
          <w:bCs/>
          <w:sz w:val="28"/>
          <w:szCs w:val="28"/>
        </w:rPr>
      </w:pPr>
      <w:r w:rsidRPr="008437CC">
        <w:rPr>
          <w:b/>
          <w:bCs/>
          <w:sz w:val="28"/>
          <w:szCs w:val="28"/>
          <w:highlight w:val="yellow"/>
        </w:rPr>
        <w:t>НУЖНО ЛИ НАМ ИЗЛОЖИТЬ КАК В СУР. РАЙОНЕ НА ОСНОВАНИИ КАКИХ нпа ВНУТ. КОНТРОЛЬ И ВНЕШ. КОНТРОЛЬ  ???</w:t>
      </w:r>
      <w:r w:rsidRPr="008437CC">
        <w:rPr>
          <w:b/>
          <w:bCs/>
          <w:sz w:val="28"/>
          <w:szCs w:val="28"/>
        </w:rPr>
        <w:t xml:space="preserve">   </w:t>
      </w:r>
    </w:p>
    <w:p w:rsidR="004C2B05" w:rsidRPr="00C0289A" w:rsidRDefault="004C2B05" w:rsidP="004C2B05">
      <w:pPr>
        <w:spacing w:before="100" w:beforeAutospacing="1" w:after="100" w:afterAutospacing="1"/>
        <w:jc w:val="center"/>
        <w:rPr>
          <w:b/>
          <w:sz w:val="28"/>
          <w:szCs w:val="28"/>
        </w:rPr>
      </w:pPr>
      <w:r w:rsidRPr="00C0289A">
        <w:rPr>
          <w:b/>
          <w:bCs/>
          <w:sz w:val="28"/>
          <w:szCs w:val="28"/>
        </w:rPr>
        <w:t>Глава 6. ЗАКЛЮЧИТЕЛЬНЫЕ ПОЛОЖЕНИЯ</w:t>
      </w:r>
    </w:p>
    <w:p w:rsidR="004C2B05" w:rsidRDefault="004C2B05" w:rsidP="004C2B05">
      <w:pPr>
        <w:spacing w:before="100" w:beforeAutospacing="1" w:after="100" w:afterAutospacing="1"/>
        <w:jc w:val="center"/>
        <w:rPr>
          <w:bCs/>
          <w:sz w:val="28"/>
          <w:szCs w:val="28"/>
        </w:rPr>
      </w:pPr>
      <w:r w:rsidRPr="00C0289A">
        <w:rPr>
          <w:bCs/>
          <w:sz w:val="28"/>
          <w:szCs w:val="28"/>
        </w:rPr>
        <w:t>Статья 3</w:t>
      </w:r>
      <w:r>
        <w:rPr>
          <w:bCs/>
          <w:sz w:val="28"/>
          <w:szCs w:val="28"/>
        </w:rPr>
        <w:t>1</w:t>
      </w:r>
      <w:r w:rsidRPr="00C0289A">
        <w:rPr>
          <w:bCs/>
          <w:sz w:val="28"/>
          <w:szCs w:val="28"/>
        </w:rPr>
        <w:t>. Информационное обеспечение бюджетного процесса</w:t>
      </w:r>
    </w:p>
    <w:p w:rsidR="004C2B05" w:rsidRDefault="004C2B05" w:rsidP="004C2B05">
      <w:pPr>
        <w:spacing w:before="100" w:beforeAutospacing="1" w:after="100" w:afterAutospacing="1"/>
        <w:ind w:firstLine="540"/>
        <w:jc w:val="both"/>
        <w:rPr>
          <w:sz w:val="28"/>
          <w:szCs w:val="28"/>
        </w:rPr>
      </w:pPr>
      <w:r w:rsidRPr="00C0289A">
        <w:rPr>
          <w:sz w:val="28"/>
          <w:szCs w:val="28"/>
        </w:rPr>
        <w:t>Решение о бюджете поселения, отчет об исполнении бюджета поселения  за финансовый год, ежеквартальная (оперативная) информация об исполнении бюджета п</w:t>
      </w:r>
      <w:r>
        <w:rPr>
          <w:sz w:val="28"/>
          <w:szCs w:val="28"/>
        </w:rPr>
        <w:t xml:space="preserve">оселения подлежат официальному </w:t>
      </w:r>
      <w:r w:rsidRPr="00C0289A">
        <w:rPr>
          <w:sz w:val="28"/>
          <w:szCs w:val="28"/>
        </w:rPr>
        <w:t xml:space="preserve">опубликованию </w:t>
      </w:r>
      <w:r>
        <w:rPr>
          <w:sz w:val="28"/>
          <w:szCs w:val="28"/>
        </w:rPr>
        <w:t>и размещению на официальном сайте Администрации поселения в сети  Интернет.</w:t>
      </w:r>
    </w:p>
    <w:p w:rsidR="00B861E7" w:rsidRDefault="00B861E7" w:rsidP="00B861E7">
      <w:pPr>
        <w:pStyle w:val="a5"/>
        <w:spacing w:before="0" w:beforeAutospacing="0" w:after="0" w:afterAutospacing="0"/>
        <w:rPr>
          <w:color w:val="000000"/>
          <w:sz w:val="28"/>
          <w:szCs w:val="28"/>
        </w:rPr>
      </w:pPr>
    </w:p>
    <w:sectPr w:rsidR="00B861E7" w:rsidSect="00E07A3F">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5B" w:rsidRDefault="00173F5B">
      <w:r>
        <w:separator/>
      </w:r>
    </w:p>
  </w:endnote>
  <w:endnote w:type="continuationSeparator" w:id="0">
    <w:p w:rsidR="00173F5B" w:rsidRDefault="001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1" w:rsidRDefault="00855FB1" w:rsidP="00D838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FB1" w:rsidRDefault="00855FB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5B" w:rsidRDefault="00173F5B">
      <w:r>
        <w:separator/>
      </w:r>
    </w:p>
  </w:footnote>
  <w:footnote w:type="continuationSeparator" w:id="0">
    <w:p w:rsidR="00173F5B" w:rsidRDefault="0017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1" w:rsidRDefault="00855FB1"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5FB1" w:rsidRDefault="00855FB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B1" w:rsidRDefault="00855FB1"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1485F">
      <w:rPr>
        <w:rStyle w:val="aa"/>
        <w:noProof/>
      </w:rPr>
      <w:t>4</w:t>
    </w:r>
    <w:r>
      <w:rPr>
        <w:rStyle w:val="aa"/>
      </w:rPr>
      <w:fldChar w:fldCharType="end"/>
    </w:r>
  </w:p>
  <w:p w:rsidR="00855FB1" w:rsidRDefault="00855FB1" w:rsidP="00D838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1485F">
      <w:rPr>
        <w:rStyle w:val="aa"/>
        <w:noProof/>
      </w:rPr>
      <w:t>21</w:t>
    </w:r>
    <w:r>
      <w:rPr>
        <w:rStyle w:val="aa"/>
      </w:rPr>
      <w:fldChar w:fldCharType="end"/>
    </w:r>
  </w:p>
  <w:p w:rsidR="002801D8" w:rsidRDefault="002801D8" w:rsidP="00D83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65F"/>
    <w:multiLevelType w:val="hybridMultilevel"/>
    <w:tmpl w:val="645C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63C00"/>
    <w:multiLevelType w:val="hybridMultilevel"/>
    <w:tmpl w:val="B1E88B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654DB"/>
    <w:multiLevelType w:val="hybridMultilevel"/>
    <w:tmpl w:val="4EA808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CD"/>
    <w:rsid w:val="0000150D"/>
    <w:rsid w:val="00001DA5"/>
    <w:rsid w:val="00002DAB"/>
    <w:rsid w:val="000042BD"/>
    <w:rsid w:val="00004518"/>
    <w:rsid w:val="00004C1A"/>
    <w:rsid w:val="000105BF"/>
    <w:rsid w:val="00011BB1"/>
    <w:rsid w:val="00024CA7"/>
    <w:rsid w:val="00026A08"/>
    <w:rsid w:val="00027F48"/>
    <w:rsid w:val="00031332"/>
    <w:rsid w:val="00033A58"/>
    <w:rsid w:val="0003785A"/>
    <w:rsid w:val="00037F28"/>
    <w:rsid w:val="00040092"/>
    <w:rsid w:val="000405CA"/>
    <w:rsid w:val="00042C5B"/>
    <w:rsid w:val="00052158"/>
    <w:rsid w:val="00052B2B"/>
    <w:rsid w:val="00052C29"/>
    <w:rsid w:val="00053220"/>
    <w:rsid w:val="000566BE"/>
    <w:rsid w:val="0005682B"/>
    <w:rsid w:val="0006026D"/>
    <w:rsid w:val="00062C76"/>
    <w:rsid w:val="00063900"/>
    <w:rsid w:val="00064268"/>
    <w:rsid w:val="0006553F"/>
    <w:rsid w:val="00065A6E"/>
    <w:rsid w:val="00071108"/>
    <w:rsid w:val="00072A8A"/>
    <w:rsid w:val="0007727C"/>
    <w:rsid w:val="0008179C"/>
    <w:rsid w:val="00081E81"/>
    <w:rsid w:val="0008503C"/>
    <w:rsid w:val="00086BB1"/>
    <w:rsid w:val="00087C31"/>
    <w:rsid w:val="00087E0A"/>
    <w:rsid w:val="00092C27"/>
    <w:rsid w:val="00092E43"/>
    <w:rsid w:val="00095DDF"/>
    <w:rsid w:val="000966F5"/>
    <w:rsid w:val="000A1CB8"/>
    <w:rsid w:val="000A3C5F"/>
    <w:rsid w:val="000A3FB3"/>
    <w:rsid w:val="000A4925"/>
    <w:rsid w:val="000A6097"/>
    <w:rsid w:val="000A61A0"/>
    <w:rsid w:val="000A6466"/>
    <w:rsid w:val="000B1204"/>
    <w:rsid w:val="000B7D4D"/>
    <w:rsid w:val="000C4611"/>
    <w:rsid w:val="000C4A7C"/>
    <w:rsid w:val="000C5676"/>
    <w:rsid w:val="000C6B57"/>
    <w:rsid w:val="000D019D"/>
    <w:rsid w:val="000D04DC"/>
    <w:rsid w:val="000D0DC5"/>
    <w:rsid w:val="000D18B3"/>
    <w:rsid w:val="000D1C66"/>
    <w:rsid w:val="000D2DA4"/>
    <w:rsid w:val="000D37DD"/>
    <w:rsid w:val="000D4891"/>
    <w:rsid w:val="000D50FF"/>
    <w:rsid w:val="000E387E"/>
    <w:rsid w:val="000E53D8"/>
    <w:rsid w:val="000F49B0"/>
    <w:rsid w:val="000F49D7"/>
    <w:rsid w:val="000F617D"/>
    <w:rsid w:val="000F65C5"/>
    <w:rsid w:val="000F65C6"/>
    <w:rsid w:val="000F66AA"/>
    <w:rsid w:val="001007DC"/>
    <w:rsid w:val="0010169E"/>
    <w:rsid w:val="00101778"/>
    <w:rsid w:val="001029EF"/>
    <w:rsid w:val="0010356D"/>
    <w:rsid w:val="00103B35"/>
    <w:rsid w:val="00106DDC"/>
    <w:rsid w:val="001107ED"/>
    <w:rsid w:val="001114FA"/>
    <w:rsid w:val="00114530"/>
    <w:rsid w:val="00115303"/>
    <w:rsid w:val="00116C20"/>
    <w:rsid w:val="00122461"/>
    <w:rsid w:val="00132612"/>
    <w:rsid w:val="00135D27"/>
    <w:rsid w:val="0014294D"/>
    <w:rsid w:val="001444DB"/>
    <w:rsid w:val="00144AC8"/>
    <w:rsid w:val="00144B1F"/>
    <w:rsid w:val="00147283"/>
    <w:rsid w:val="001479CE"/>
    <w:rsid w:val="00150CBF"/>
    <w:rsid w:val="00152229"/>
    <w:rsid w:val="001540CC"/>
    <w:rsid w:val="00155D9B"/>
    <w:rsid w:val="00156766"/>
    <w:rsid w:val="0015768C"/>
    <w:rsid w:val="00161961"/>
    <w:rsid w:val="00163ED9"/>
    <w:rsid w:val="00165184"/>
    <w:rsid w:val="00165437"/>
    <w:rsid w:val="00166EB0"/>
    <w:rsid w:val="0017173E"/>
    <w:rsid w:val="00173025"/>
    <w:rsid w:val="00173BCC"/>
    <w:rsid w:val="00173D45"/>
    <w:rsid w:val="00173F5B"/>
    <w:rsid w:val="00174C56"/>
    <w:rsid w:val="00177691"/>
    <w:rsid w:val="00177AF8"/>
    <w:rsid w:val="00181B88"/>
    <w:rsid w:val="00185901"/>
    <w:rsid w:val="001860F1"/>
    <w:rsid w:val="00186550"/>
    <w:rsid w:val="001870FE"/>
    <w:rsid w:val="0019545F"/>
    <w:rsid w:val="001955C3"/>
    <w:rsid w:val="00197EF5"/>
    <w:rsid w:val="001A3613"/>
    <w:rsid w:val="001A39F4"/>
    <w:rsid w:val="001A5E08"/>
    <w:rsid w:val="001A6734"/>
    <w:rsid w:val="001B0919"/>
    <w:rsid w:val="001B0D74"/>
    <w:rsid w:val="001B141D"/>
    <w:rsid w:val="001B2A0E"/>
    <w:rsid w:val="001B3A4E"/>
    <w:rsid w:val="001B540F"/>
    <w:rsid w:val="001B6225"/>
    <w:rsid w:val="001B7B1F"/>
    <w:rsid w:val="001C0461"/>
    <w:rsid w:val="001C2E4C"/>
    <w:rsid w:val="001C49BC"/>
    <w:rsid w:val="001C6723"/>
    <w:rsid w:val="001C7747"/>
    <w:rsid w:val="001C7D61"/>
    <w:rsid w:val="001C7DE4"/>
    <w:rsid w:val="001D1A03"/>
    <w:rsid w:val="001D2BB4"/>
    <w:rsid w:val="001D3947"/>
    <w:rsid w:val="001D56BE"/>
    <w:rsid w:val="001D5793"/>
    <w:rsid w:val="001D5EC5"/>
    <w:rsid w:val="001E0DCE"/>
    <w:rsid w:val="001E2C49"/>
    <w:rsid w:val="001E2F62"/>
    <w:rsid w:val="001E48C4"/>
    <w:rsid w:val="001F1423"/>
    <w:rsid w:val="001F2A4E"/>
    <w:rsid w:val="001F7915"/>
    <w:rsid w:val="001F7F05"/>
    <w:rsid w:val="002011EB"/>
    <w:rsid w:val="00201765"/>
    <w:rsid w:val="00201C88"/>
    <w:rsid w:val="00205B60"/>
    <w:rsid w:val="002070A4"/>
    <w:rsid w:val="0021076D"/>
    <w:rsid w:val="0021253A"/>
    <w:rsid w:val="0021368D"/>
    <w:rsid w:val="002139EE"/>
    <w:rsid w:val="00213F4C"/>
    <w:rsid w:val="0021698F"/>
    <w:rsid w:val="00217512"/>
    <w:rsid w:val="002253AB"/>
    <w:rsid w:val="0022608C"/>
    <w:rsid w:val="0022704B"/>
    <w:rsid w:val="002302BA"/>
    <w:rsid w:val="00231DE7"/>
    <w:rsid w:val="00232BC8"/>
    <w:rsid w:val="00234819"/>
    <w:rsid w:val="002350FF"/>
    <w:rsid w:val="0023567D"/>
    <w:rsid w:val="0023664A"/>
    <w:rsid w:val="002375CD"/>
    <w:rsid w:val="0024030C"/>
    <w:rsid w:val="0024044A"/>
    <w:rsid w:val="002410ED"/>
    <w:rsid w:val="00244576"/>
    <w:rsid w:val="00244676"/>
    <w:rsid w:val="002471AC"/>
    <w:rsid w:val="0025070B"/>
    <w:rsid w:val="00252EE6"/>
    <w:rsid w:val="00252F76"/>
    <w:rsid w:val="002538CF"/>
    <w:rsid w:val="00254193"/>
    <w:rsid w:val="0025586F"/>
    <w:rsid w:val="00261743"/>
    <w:rsid w:val="0026253C"/>
    <w:rsid w:val="00265365"/>
    <w:rsid w:val="002667EB"/>
    <w:rsid w:val="00271B4B"/>
    <w:rsid w:val="00271C55"/>
    <w:rsid w:val="002723AE"/>
    <w:rsid w:val="00276DFF"/>
    <w:rsid w:val="00277AB8"/>
    <w:rsid w:val="002800CE"/>
    <w:rsid w:val="002801D8"/>
    <w:rsid w:val="002843A8"/>
    <w:rsid w:val="0028597F"/>
    <w:rsid w:val="002878C5"/>
    <w:rsid w:val="00291048"/>
    <w:rsid w:val="0029483F"/>
    <w:rsid w:val="00294EE1"/>
    <w:rsid w:val="002974A0"/>
    <w:rsid w:val="002A2633"/>
    <w:rsid w:val="002A3B42"/>
    <w:rsid w:val="002A4E8F"/>
    <w:rsid w:val="002B0CE5"/>
    <w:rsid w:val="002B14E4"/>
    <w:rsid w:val="002B53BF"/>
    <w:rsid w:val="002C4364"/>
    <w:rsid w:val="002C4D32"/>
    <w:rsid w:val="002D0AF2"/>
    <w:rsid w:val="002D12A3"/>
    <w:rsid w:val="002D67D1"/>
    <w:rsid w:val="002E0E45"/>
    <w:rsid w:val="002E3233"/>
    <w:rsid w:val="002E3343"/>
    <w:rsid w:val="002E3BAE"/>
    <w:rsid w:val="002E521A"/>
    <w:rsid w:val="002E6AF5"/>
    <w:rsid w:val="002E6FB3"/>
    <w:rsid w:val="002E78AD"/>
    <w:rsid w:val="002F3A54"/>
    <w:rsid w:val="002F59F5"/>
    <w:rsid w:val="00302A95"/>
    <w:rsid w:val="00303A38"/>
    <w:rsid w:val="00306CD9"/>
    <w:rsid w:val="003071AE"/>
    <w:rsid w:val="003114BB"/>
    <w:rsid w:val="00313305"/>
    <w:rsid w:val="00316069"/>
    <w:rsid w:val="00320A18"/>
    <w:rsid w:val="003215EB"/>
    <w:rsid w:val="00322CE1"/>
    <w:rsid w:val="00323E27"/>
    <w:rsid w:val="00327263"/>
    <w:rsid w:val="00330C77"/>
    <w:rsid w:val="00331084"/>
    <w:rsid w:val="0033262F"/>
    <w:rsid w:val="00333168"/>
    <w:rsid w:val="00334284"/>
    <w:rsid w:val="003375CD"/>
    <w:rsid w:val="0034068C"/>
    <w:rsid w:val="00340B74"/>
    <w:rsid w:val="00340E9C"/>
    <w:rsid w:val="00341682"/>
    <w:rsid w:val="0034242C"/>
    <w:rsid w:val="003460A9"/>
    <w:rsid w:val="00346C57"/>
    <w:rsid w:val="003500FD"/>
    <w:rsid w:val="003510ED"/>
    <w:rsid w:val="003516DE"/>
    <w:rsid w:val="003519DD"/>
    <w:rsid w:val="00355D5A"/>
    <w:rsid w:val="003568EC"/>
    <w:rsid w:val="003622A3"/>
    <w:rsid w:val="00362901"/>
    <w:rsid w:val="00363484"/>
    <w:rsid w:val="00364C60"/>
    <w:rsid w:val="003669D5"/>
    <w:rsid w:val="00366E6D"/>
    <w:rsid w:val="00370844"/>
    <w:rsid w:val="00372371"/>
    <w:rsid w:val="003759B4"/>
    <w:rsid w:val="00380F05"/>
    <w:rsid w:val="003820E1"/>
    <w:rsid w:val="00382FE8"/>
    <w:rsid w:val="00383C4F"/>
    <w:rsid w:val="00384415"/>
    <w:rsid w:val="00384AA8"/>
    <w:rsid w:val="00384D29"/>
    <w:rsid w:val="00384DDA"/>
    <w:rsid w:val="0038612D"/>
    <w:rsid w:val="003903AF"/>
    <w:rsid w:val="00392783"/>
    <w:rsid w:val="00392C25"/>
    <w:rsid w:val="0039354B"/>
    <w:rsid w:val="0039494B"/>
    <w:rsid w:val="00394C6F"/>
    <w:rsid w:val="00394FA3"/>
    <w:rsid w:val="003974D8"/>
    <w:rsid w:val="003A0533"/>
    <w:rsid w:val="003A136C"/>
    <w:rsid w:val="003A1D25"/>
    <w:rsid w:val="003A2003"/>
    <w:rsid w:val="003A3CCC"/>
    <w:rsid w:val="003A47BB"/>
    <w:rsid w:val="003A5BE2"/>
    <w:rsid w:val="003A6422"/>
    <w:rsid w:val="003A6609"/>
    <w:rsid w:val="003B1CEA"/>
    <w:rsid w:val="003B294D"/>
    <w:rsid w:val="003B2D8F"/>
    <w:rsid w:val="003B34DF"/>
    <w:rsid w:val="003B4379"/>
    <w:rsid w:val="003C0161"/>
    <w:rsid w:val="003C0F2A"/>
    <w:rsid w:val="003C34AB"/>
    <w:rsid w:val="003C4AB2"/>
    <w:rsid w:val="003C687E"/>
    <w:rsid w:val="003D1C95"/>
    <w:rsid w:val="003D2442"/>
    <w:rsid w:val="003D2AF0"/>
    <w:rsid w:val="003D2DF0"/>
    <w:rsid w:val="003D53FD"/>
    <w:rsid w:val="003E19EF"/>
    <w:rsid w:val="003E6FAF"/>
    <w:rsid w:val="003E73C3"/>
    <w:rsid w:val="003E761C"/>
    <w:rsid w:val="003F00B8"/>
    <w:rsid w:val="003F1953"/>
    <w:rsid w:val="003F1CAE"/>
    <w:rsid w:val="003F3D94"/>
    <w:rsid w:val="003F4F3A"/>
    <w:rsid w:val="003F7F14"/>
    <w:rsid w:val="00411D21"/>
    <w:rsid w:val="00412A3E"/>
    <w:rsid w:val="00413504"/>
    <w:rsid w:val="00415FC0"/>
    <w:rsid w:val="0041606A"/>
    <w:rsid w:val="00416C80"/>
    <w:rsid w:val="00417B0A"/>
    <w:rsid w:val="0042001A"/>
    <w:rsid w:val="00420CA8"/>
    <w:rsid w:val="00422C02"/>
    <w:rsid w:val="00423E6F"/>
    <w:rsid w:val="00424DAE"/>
    <w:rsid w:val="00430BF9"/>
    <w:rsid w:val="004316E5"/>
    <w:rsid w:val="00432DE9"/>
    <w:rsid w:val="00437217"/>
    <w:rsid w:val="00437369"/>
    <w:rsid w:val="00437A69"/>
    <w:rsid w:val="00437E80"/>
    <w:rsid w:val="004424EA"/>
    <w:rsid w:val="00443FE4"/>
    <w:rsid w:val="004445EC"/>
    <w:rsid w:val="00444B18"/>
    <w:rsid w:val="00444DA9"/>
    <w:rsid w:val="004458EA"/>
    <w:rsid w:val="0045114B"/>
    <w:rsid w:val="00456580"/>
    <w:rsid w:val="0046014F"/>
    <w:rsid w:val="004609C9"/>
    <w:rsid w:val="00460CFD"/>
    <w:rsid w:val="00462743"/>
    <w:rsid w:val="00462C29"/>
    <w:rsid w:val="00462D23"/>
    <w:rsid w:val="0046357E"/>
    <w:rsid w:val="004650BF"/>
    <w:rsid w:val="004711CE"/>
    <w:rsid w:val="0047297F"/>
    <w:rsid w:val="00477A1F"/>
    <w:rsid w:val="0048010D"/>
    <w:rsid w:val="0048039F"/>
    <w:rsid w:val="004805D6"/>
    <w:rsid w:val="004812CF"/>
    <w:rsid w:val="0048131D"/>
    <w:rsid w:val="004814D3"/>
    <w:rsid w:val="00482ACF"/>
    <w:rsid w:val="00485E9C"/>
    <w:rsid w:val="00487106"/>
    <w:rsid w:val="004922BD"/>
    <w:rsid w:val="00495DAF"/>
    <w:rsid w:val="00496810"/>
    <w:rsid w:val="00496D5A"/>
    <w:rsid w:val="004A412A"/>
    <w:rsid w:val="004A7042"/>
    <w:rsid w:val="004B27C1"/>
    <w:rsid w:val="004B4DC2"/>
    <w:rsid w:val="004B7045"/>
    <w:rsid w:val="004C08F8"/>
    <w:rsid w:val="004C1049"/>
    <w:rsid w:val="004C13F3"/>
    <w:rsid w:val="004C2B05"/>
    <w:rsid w:val="004C4417"/>
    <w:rsid w:val="004C5033"/>
    <w:rsid w:val="004C5323"/>
    <w:rsid w:val="004C6C87"/>
    <w:rsid w:val="004C733F"/>
    <w:rsid w:val="004C7CE4"/>
    <w:rsid w:val="004D04E2"/>
    <w:rsid w:val="004D1C82"/>
    <w:rsid w:val="004D4DF9"/>
    <w:rsid w:val="004D6CD2"/>
    <w:rsid w:val="004D700E"/>
    <w:rsid w:val="004D7F2F"/>
    <w:rsid w:val="004E0976"/>
    <w:rsid w:val="004E13EF"/>
    <w:rsid w:val="004E2194"/>
    <w:rsid w:val="004E7145"/>
    <w:rsid w:val="004E7C74"/>
    <w:rsid w:val="004F0C49"/>
    <w:rsid w:val="004F19F1"/>
    <w:rsid w:val="004F3034"/>
    <w:rsid w:val="004F5470"/>
    <w:rsid w:val="004F64EB"/>
    <w:rsid w:val="004F6BCE"/>
    <w:rsid w:val="004F74A5"/>
    <w:rsid w:val="00505388"/>
    <w:rsid w:val="0050612B"/>
    <w:rsid w:val="0051404B"/>
    <w:rsid w:val="0051549F"/>
    <w:rsid w:val="005159F4"/>
    <w:rsid w:val="0051660C"/>
    <w:rsid w:val="00516D20"/>
    <w:rsid w:val="005179D2"/>
    <w:rsid w:val="00520F03"/>
    <w:rsid w:val="00522D3A"/>
    <w:rsid w:val="00525B84"/>
    <w:rsid w:val="00525BCA"/>
    <w:rsid w:val="005271AA"/>
    <w:rsid w:val="0053069A"/>
    <w:rsid w:val="00530CC1"/>
    <w:rsid w:val="00531056"/>
    <w:rsid w:val="00531927"/>
    <w:rsid w:val="00531C9C"/>
    <w:rsid w:val="00535B03"/>
    <w:rsid w:val="00536A8B"/>
    <w:rsid w:val="00537459"/>
    <w:rsid w:val="0054036C"/>
    <w:rsid w:val="00542540"/>
    <w:rsid w:val="00543784"/>
    <w:rsid w:val="0054655F"/>
    <w:rsid w:val="00551272"/>
    <w:rsid w:val="00552332"/>
    <w:rsid w:val="00556C3E"/>
    <w:rsid w:val="00561341"/>
    <w:rsid w:val="005617F4"/>
    <w:rsid w:val="005624E9"/>
    <w:rsid w:val="00562B15"/>
    <w:rsid w:val="00563783"/>
    <w:rsid w:val="00574B52"/>
    <w:rsid w:val="00575A59"/>
    <w:rsid w:val="0057676C"/>
    <w:rsid w:val="00576939"/>
    <w:rsid w:val="00576B45"/>
    <w:rsid w:val="00576EF5"/>
    <w:rsid w:val="005773D7"/>
    <w:rsid w:val="00580C19"/>
    <w:rsid w:val="0058607A"/>
    <w:rsid w:val="0059089C"/>
    <w:rsid w:val="00591042"/>
    <w:rsid w:val="00591559"/>
    <w:rsid w:val="00591F10"/>
    <w:rsid w:val="00592260"/>
    <w:rsid w:val="00597047"/>
    <w:rsid w:val="005A1862"/>
    <w:rsid w:val="005A27B2"/>
    <w:rsid w:val="005A5BD3"/>
    <w:rsid w:val="005A77AA"/>
    <w:rsid w:val="005B62F1"/>
    <w:rsid w:val="005C1A1A"/>
    <w:rsid w:val="005C2BC7"/>
    <w:rsid w:val="005C5026"/>
    <w:rsid w:val="005C67E6"/>
    <w:rsid w:val="005D1AAB"/>
    <w:rsid w:val="005D7BE1"/>
    <w:rsid w:val="005E2CD1"/>
    <w:rsid w:val="005E2CFB"/>
    <w:rsid w:val="005E4A6F"/>
    <w:rsid w:val="005F04F4"/>
    <w:rsid w:val="005F1B50"/>
    <w:rsid w:val="005F4614"/>
    <w:rsid w:val="005F5317"/>
    <w:rsid w:val="005F60F6"/>
    <w:rsid w:val="00600533"/>
    <w:rsid w:val="00600871"/>
    <w:rsid w:val="006015DE"/>
    <w:rsid w:val="0060523F"/>
    <w:rsid w:val="00606D65"/>
    <w:rsid w:val="0061199F"/>
    <w:rsid w:val="00612097"/>
    <w:rsid w:val="00612D33"/>
    <w:rsid w:val="00614525"/>
    <w:rsid w:val="006200B9"/>
    <w:rsid w:val="00624C08"/>
    <w:rsid w:val="00626F1B"/>
    <w:rsid w:val="00627A04"/>
    <w:rsid w:val="006308BC"/>
    <w:rsid w:val="00632D2B"/>
    <w:rsid w:val="006335C2"/>
    <w:rsid w:val="00634309"/>
    <w:rsid w:val="006350BD"/>
    <w:rsid w:val="00637A32"/>
    <w:rsid w:val="00640135"/>
    <w:rsid w:val="00641469"/>
    <w:rsid w:val="0064509A"/>
    <w:rsid w:val="00646150"/>
    <w:rsid w:val="0064686E"/>
    <w:rsid w:val="00647401"/>
    <w:rsid w:val="00647FE1"/>
    <w:rsid w:val="006531D9"/>
    <w:rsid w:val="00655A33"/>
    <w:rsid w:val="00656566"/>
    <w:rsid w:val="006608F0"/>
    <w:rsid w:val="006615F0"/>
    <w:rsid w:val="006624F2"/>
    <w:rsid w:val="00662E4A"/>
    <w:rsid w:val="00663EE5"/>
    <w:rsid w:val="00664ACB"/>
    <w:rsid w:val="00664B6B"/>
    <w:rsid w:val="00664EEE"/>
    <w:rsid w:val="0066798E"/>
    <w:rsid w:val="006729F3"/>
    <w:rsid w:val="00672F69"/>
    <w:rsid w:val="0067358B"/>
    <w:rsid w:val="0068351D"/>
    <w:rsid w:val="00684C3D"/>
    <w:rsid w:val="00685BCD"/>
    <w:rsid w:val="00685F04"/>
    <w:rsid w:val="00686B81"/>
    <w:rsid w:val="006904A7"/>
    <w:rsid w:val="0069065D"/>
    <w:rsid w:val="00691FD8"/>
    <w:rsid w:val="0069330B"/>
    <w:rsid w:val="00693CFD"/>
    <w:rsid w:val="00694008"/>
    <w:rsid w:val="006A266D"/>
    <w:rsid w:val="006A42C5"/>
    <w:rsid w:val="006A73B9"/>
    <w:rsid w:val="006A75B4"/>
    <w:rsid w:val="006A7C11"/>
    <w:rsid w:val="006B4310"/>
    <w:rsid w:val="006B7E66"/>
    <w:rsid w:val="006C09EA"/>
    <w:rsid w:val="006C294F"/>
    <w:rsid w:val="006C313B"/>
    <w:rsid w:val="006C67F5"/>
    <w:rsid w:val="006C7DCE"/>
    <w:rsid w:val="006D31FD"/>
    <w:rsid w:val="006D40B5"/>
    <w:rsid w:val="006D5AD3"/>
    <w:rsid w:val="006D781B"/>
    <w:rsid w:val="006E426F"/>
    <w:rsid w:val="006E432C"/>
    <w:rsid w:val="006E6264"/>
    <w:rsid w:val="006E6850"/>
    <w:rsid w:val="006E741C"/>
    <w:rsid w:val="006F06E6"/>
    <w:rsid w:val="006F161D"/>
    <w:rsid w:val="006F1D14"/>
    <w:rsid w:val="006F28D6"/>
    <w:rsid w:val="006F440C"/>
    <w:rsid w:val="006F50D9"/>
    <w:rsid w:val="00700310"/>
    <w:rsid w:val="00701149"/>
    <w:rsid w:val="0070169A"/>
    <w:rsid w:val="007021A3"/>
    <w:rsid w:val="00704C82"/>
    <w:rsid w:val="00706D7B"/>
    <w:rsid w:val="00707B22"/>
    <w:rsid w:val="00711C81"/>
    <w:rsid w:val="00712F77"/>
    <w:rsid w:val="0071727A"/>
    <w:rsid w:val="00720E69"/>
    <w:rsid w:val="00721121"/>
    <w:rsid w:val="00723E00"/>
    <w:rsid w:val="00725F01"/>
    <w:rsid w:val="00726196"/>
    <w:rsid w:val="007262D4"/>
    <w:rsid w:val="00726CC9"/>
    <w:rsid w:val="00727D38"/>
    <w:rsid w:val="00727DBB"/>
    <w:rsid w:val="00730840"/>
    <w:rsid w:val="00731DFD"/>
    <w:rsid w:val="00734980"/>
    <w:rsid w:val="00735C06"/>
    <w:rsid w:val="00741B8F"/>
    <w:rsid w:val="00741F78"/>
    <w:rsid w:val="00742E96"/>
    <w:rsid w:val="007450DD"/>
    <w:rsid w:val="0074536C"/>
    <w:rsid w:val="00750E04"/>
    <w:rsid w:val="00751283"/>
    <w:rsid w:val="007521FB"/>
    <w:rsid w:val="00753FE6"/>
    <w:rsid w:val="0075661F"/>
    <w:rsid w:val="00757D2A"/>
    <w:rsid w:val="00760126"/>
    <w:rsid w:val="007612D3"/>
    <w:rsid w:val="007622DF"/>
    <w:rsid w:val="007626C4"/>
    <w:rsid w:val="007626C9"/>
    <w:rsid w:val="007641DB"/>
    <w:rsid w:val="00766D1A"/>
    <w:rsid w:val="00767168"/>
    <w:rsid w:val="00770BC5"/>
    <w:rsid w:val="00771496"/>
    <w:rsid w:val="007717F3"/>
    <w:rsid w:val="00773760"/>
    <w:rsid w:val="00773CE8"/>
    <w:rsid w:val="007755C3"/>
    <w:rsid w:val="007758C9"/>
    <w:rsid w:val="00780220"/>
    <w:rsid w:val="00782DF4"/>
    <w:rsid w:val="00783769"/>
    <w:rsid w:val="00792618"/>
    <w:rsid w:val="00793453"/>
    <w:rsid w:val="00795847"/>
    <w:rsid w:val="00795918"/>
    <w:rsid w:val="0079600C"/>
    <w:rsid w:val="007A00D0"/>
    <w:rsid w:val="007A18C3"/>
    <w:rsid w:val="007A219E"/>
    <w:rsid w:val="007A34E0"/>
    <w:rsid w:val="007A61B7"/>
    <w:rsid w:val="007A78D9"/>
    <w:rsid w:val="007A79D1"/>
    <w:rsid w:val="007A7EEF"/>
    <w:rsid w:val="007B07B7"/>
    <w:rsid w:val="007B1AB7"/>
    <w:rsid w:val="007B3FB8"/>
    <w:rsid w:val="007B501F"/>
    <w:rsid w:val="007B6159"/>
    <w:rsid w:val="007B6795"/>
    <w:rsid w:val="007B6D5F"/>
    <w:rsid w:val="007C0730"/>
    <w:rsid w:val="007C0C93"/>
    <w:rsid w:val="007C199B"/>
    <w:rsid w:val="007C53E1"/>
    <w:rsid w:val="007C7604"/>
    <w:rsid w:val="007C78DC"/>
    <w:rsid w:val="007D0A61"/>
    <w:rsid w:val="007D0FD2"/>
    <w:rsid w:val="007D2925"/>
    <w:rsid w:val="007D4FB6"/>
    <w:rsid w:val="007D6036"/>
    <w:rsid w:val="007E30EA"/>
    <w:rsid w:val="007E3B5D"/>
    <w:rsid w:val="007E434D"/>
    <w:rsid w:val="007E4808"/>
    <w:rsid w:val="007E6A50"/>
    <w:rsid w:val="007E6A8D"/>
    <w:rsid w:val="007E7055"/>
    <w:rsid w:val="007E72FF"/>
    <w:rsid w:val="007F0BEF"/>
    <w:rsid w:val="007F22E6"/>
    <w:rsid w:val="007F4A77"/>
    <w:rsid w:val="007F64BB"/>
    <w:rsid w:val="007F6603"/>
    <w:rsid w:val="007F7449"/>
    <w:rsid w:val="007F74D5"/>
    <w:rsid w:val="00800C71"/>
    <w:rsid w:val="008022D6"/>
    <w:rsid w:val="00803BCC"/>
    <w:rsid w:val="00803C25"/>
    <w:rsid w:val="00805368"/>
    <w:rsid w:val="00807099"/>
    <w:rsid w:val="00807618"/>
    <w:rsid w:val="008204A2"/>
    <w:rsid w:val="008216A7"/>
    <w:rsid w:val="0082450F"/>
    <w:rsid w:val="00824BF2"/>
    <w:rsid w:val="00827785"/>
    <w:rsid w:val="00830737"/>
    <w:rsid w:val="0083500A"/>
    <w:rsid w:val="008359D2"/>
    <w:rsid w:val="00837859"/>
    <w:rsid w:val="008437CC"/>
    <w:rsid w:val="00843B2A"/>
    <w:rsid w:val="00845F22"/>
    <w:rsid w:val="0085110A"/>
    <w:rsid w:val="00851BBB"/>
    <w:rsid w:val="008520F1"/>
    <w:rsid w:val="008536B5"/>
    <w:rsid w:val="00855FB1"/>
    <w:rsid w:val="00856DAE"/>
    <w:rsid w:val="00861BCF"/>
    <w:rsid w:val="00862981"/>
    <w:rsid w:val="0086372D"/>
    <w:rsid w:val="00865926"/>
    <w:rsid w:val="00866ACB"/>
    <w:rsid w:val="00866FE7"/>
    <w:rsid w:val="00873A62"/>
    <w:rsid w:val="00873B2D"/>
    <w:rsid w:val="00876B59"/>
    <w:rsid w:val="008779FD"/>
    <w:rsid w:val="00877E58"/>
    <w:rsid w:val="00881DA1"/>
    <w:rsid w:val="00882020"/>
    <w:rsid w:val="008826BB"/>
    <w:rsid w:val="00882750"/>
    <w:rsid w:val="00886F05"/>
    <w:rsid w:val="00887E86"/>
    <w:rsid w:val="008916E1"/>
    <w:rsid w:val="008929BC"/>
    <w:rsid w:val="008942B1"/>
    <w:rsid w:val="00896405"/>
    <w:rsid w:val="008A244F"/>
    <w:rsid w:val="008A3BF5"/>
    <w:rsid w:val="008A459B"/>
    <w:rsid w:val="008A4D84"/>
    <w:rsid w:val="008A4E1C"/>
    <w:rsid w:val="008A6567"/>
    <w:rsid w:val="008A6FFE"/>
    <w:rsid w:val="008A7053"/>
    <w:rsid w:val="008B46A4"/>
    <w:rsid w:val="008B7AAD"/>
    <w:rsid w:val="008C05C7"/>
    <w:rsid w:val="008C401A"/>
    <w:rsid w:val="008C568B"/>
    <w:rsid w:val="008C5F92"/>
    <w:rsid w:val="008C6D7F"/>
    <w:rsid w:val="008D2753"/>
    <w:rsid w:val="008D5330"/>
    <w:rsid w:val="008E2286"/>
    <w:rsid w:val="008E2C39"/>
    <w:rsid w:val="008E4337"/>
    <w:rsid w:val="008F0510"/>
    <w:rsid w:val="008F0F61"/>
    <w:rsid w:val="008F29D0"/>
    <w:rsid w:val="008F3740"/>
    <w:rsid w:val="008F54BE"/>
    <w:rsid w:val="00903024"/>
    <w:rsid w:val="00903570"/>
    <w:rsid w:val="00903843"/>
    <w:rsid w:val="009060E6"/>
    <w:rsid w:val="00906B79"/>
    <w:rsid w:val="00910755"/>
    <w:rsid w:val="00910DD4"/>
    <w:rsid w:val="009140DD"/>
    <w:rsid w:val="009165C9"/>
    <w:rsid w:val="00917246"/>
    <w:rsid w:val="00917CFD"/>
    <w:rsid w:val="009202B9"/>
    <w:rsid w:val="009217A5"/>
    <w:rsid w:val="0092235A"/>
    <w:rsid w:val="009258BF"/>
    <w:rsid w:val="00927736"/>
    <w:rsid w:val="009344C7"/>
    <w:rsid w:val="00935648"/>
    <w:rsid w:val="00935C26"/>
    <w:rsid w:val="00935E4F"/>
    <w:rsid w:val="00937BCF"/>
    <w:rsid w:val="00940326"/>
    <w:rsid w:val="00942366"/>
    <w:rsid w:val="0094478F"/>
    <w:rsid w:val="00945BB5"/>
    <w:rsid w:val="009471C3"/>
    <w:rsid w:val="009475F2"/>
    <w:rsid w:val="00953925"/>
    <w:rsid w:val="00953D4D"/>
    <w:rsid w:val="00954A2E"/>
    <w:rsid w:val="00954C55"/>
    <w:rsid w:val="00955173"/>
    <w:rsid w:val="009564D4"/>
    <w:rsid w:val="009600FD"/>
    <w:rsid w:val="00960E23"/>
    <w:rsid w:val="00970058"/>
    <w:rsid w:val="009704C0"/>
    <w:rsid w:val="00971EE2"/>
    <w:rsid w:val="00973750"/>
    <w:rsid w:val="0097392D"/>
    <w:rsid w:val="00975635"/>
    <w:rsid w:val="00976212"/>
    <w:rsid w:val="00980705"/>
    <w:rsid w:val="00982030"/>
    <w:rsid w:val="00982322"/>
    <w:rsid w:val="00992E92"/>
    <w:rsid w:val="00993326"/>
    <w:rsid w:val="00993682"/>
    <w:rsid w:val="0099380D"/>
    <w:rsid w:val="009966B1"/>
    <w:rsid w:val="0099715C"/>
    <w:rsid w:val="00997FCB"/>
    <w:rsid w:val="009A01BB"/>
    <w:rsid w:val="009A1C31"/>
    <w:rsid w:val="009A261F"/>
    <w:rsid w:val="009A2EC8"/>
    <w:rsid w:val="009A4B00"/>
    <w:rsid w:val="009B09B0"/>
    <w:rsid w:val="009B2AB2"/>
    <w:rsid w:val="009B542A"/>
    <w:rsid w:val="009B5945"/>
    <w:rsid w:val="009B5F94"/>
    <w:rsid w:val="009B6FC2"/>
    <w:rsid w:val="009C1808"/>
    <w:rsid w:val="009C2B5B"/>
    <w:rsid w:val="009C2B91"/>
    <w:rsid w:val="009C44EF"/>
    <w:rsid w:val="009C7115"/>
    <w:rsid w:val="009D10FD"/>
    <w:rsid w:val="009D42BB"/>
    <w:rsid w:val="009D477D"/>
    <w:rsid w:val="009D6401"/>
    <w:rsid w:val="009E1F30"/>
    <w:rsid w:val="009E243F"/>
    <w:rsid w:val="009E4E18"/>
    <w:rsid w:val="009E592E"/>
    <w:rsid w:val="009F0105"/>
    <w:rsid w:val="009F09F7"/>
    <w:rsid w:val="009F0FCC"/>
    <w:rsid w:val="009F2806"/>
    <w:rsid w:val="009F3CFF"/>
    <w:rsid w:val="00A0324C"/>
    <w:rsid w:val="00A0626E"/>
    <w:rsid w:val="00A10ADD"/>
    <w:rsid w:val="00A10BD5"/>
    <w:rsid w:val="00A114A6"/>
    <w:rsid w:val="00A12CFB"/>
    <w:rsid w:val="00A12DA0"/>
    <w:rsid w:val="00A1492F"/>
    <w:rsid w:val="00A2045A"/>
    <w:rsid w:val="00A2675A"/>
    <w:rsid w:val="00A26F46"/>
    <w:rsid w:val="00A34D61"/>
    <w:rsid w:val="00A37179"/>
    <w:rsid w:val="00A37F1F"/>
    <w:rsid w:val="00A42166"/>
    <w:rsid w:val="00A42F62"/>
    <w:rsid w:val="00A42F67"/>
    <w:rsid w:val="00A47370"/>
    <w:rsid w:val="00A5461D"/>
    <w:rsid w:val="00A55017"/>
    <w:rsid w:val="00A561D3"/>
    <w:rsid w:val="00A632C6"/>
    <w:rsid w:val="00A64CCC"/>
    <w:rsid w:val="00A65051"/>
    <w:rsid w:val="00A66726"/>
    <w:rsid w:val="00A676A1"/>
    <w:rsid w:val="00A70039"/>
    <w:rsid w:val="00A75567"/>
    <w:rsid w:val="00A7649F"/>
    <w:rsid w:val="00A764E8"/>
    <w:rsid w:val="00A77967"/>
    <w:rsid w:val="00A84609"/>
    <w:rsid w:val="00A85CCD"/>
    <w:rsid w:val="00A86A61"/>
    <w:rsid w:val="00A86B02"/>
    <w:rsid w:val="00A94063"/>
    <w:rsid w:val="00A941B3"/>
    <w:rsid w:val="00A955F0"/>
    <w:rsid w:val="00A96526"/>
    <w:rsid w:val="00AA38DD"/>
    <w:rsid w:val="00AA50E7"/>
    <w:rsid w:val="00AA664B"/>
    <w:rsid w:val="00AA7894"/>
    <w:rsid w:val="00AB002C"/>
    <w:rsid w:val="00AB0F02"/>
    <w:rsid w:val="00AB138D"/>
    <w:rsid w:val="00AB152F"/>
    <w:rsid w:val="00AB46A5"/>
    <w:rsid w:val="00AB49CA"/>
    <w:rsid w:val="00AB6D7D"/>
    <w:rsid w:val="00AB6DA4"/>
    <w:rsid w:val="00AC2A1D"/>
    <w:rsid w:val="00AC35DF"/>
    <w:rsid w:val="00AC3EF6"/>
    <w:rsid w:val="00AC7FBE"/>
    <w:rsid w:val="00AD1115"/>
    <w:rsid w:val="00AD1E90"/>
    <w:rsid w:val="00AD263E"/>
    <w:rsid w:val="00AD4FFE"/>
    <w:rsid w:val="00AD7681"/>
    <w:rsid w:val="00AE022D"/>
    <w:rsid w:val="00AE051C"/>
    <w:rsid w:val="00AE0E6A"/>
    <w:rsid w:val="00AE1437"/>
    <w:rsid w:val="00AE2F7A"/>
    <w:rsid w:val="00AE5F42"/>
    <w:rsid w:val="00AE6DBF"/>
    <w:rsid w:val="00AF06A2"/>
    <w:rsid w:val="00AF2D0E"/>
    <w:rsid w:val="00AF5A11"/>
    <w:rsid w:val="00AF5BA9"/>
    <w:rsid w:val="00AF62E9"/>
    <w:rsid w:val="00AF6EBD"/>
    <w:rsid w:val="00B0130A"/>
    <w:rsid w:val="00B02D0F"/>
    <w:rsid w:val="00B07316"/>
    <w:rsid w:val="00B07970"/>
    <w:rsid w:val="00B1230F"/>
    <w:rsid w:val="00B12431"/>
    <w:rsid w:val="00B13A6D"/>
    <w:rsid w:val="00B1439F"/>
    <w:rsid w:val="00B15D03"/>
    <w:rsid w:val="00B15EF4"/>
    <w:rsid w:val="00B15FD0"/>
    <w:rsid w:val="00B16552"/>
    <w:rsid w:val="00B1661A"/>
    <w:rsid w:val="00B208B1"/>
    <w:rsid w:val="00B228EE"/>
    <w:rsid w:val="00B22B6D"/>
    <w:rsid w:val="00B2303B"/>
    <w:rsid w:val="00B24F8C"/>
    <w:rsid w:val="00B25046"/>
    <w:rsid w:val="00B323C8"/>
    <w:rsid w:val="00B36411"/>
    <w:rsid w:val="00B414B8"/>
    <w:rsid w:val="00B4328B"/>
    <w:rsid w:val="00B43911"/>
    <w:rsid w:val="00B4394C"/>
    <w:rsid w:val="00B43ED3"/>
    <w:rsid w:val="00B44462"/>
    <w:rsid w:val="00B46B35"/>
    <w:rsid w:val="00B47D74"/>
    <w:rsid w:val="00B56D29"/>
    <w:rsid w:val="00B56F55"/>
    <w:rsid w:val="00B576FD"/>
    <w:rsid w:val="00B619A1"/>
    <w:rsid w:val="00B70266"/>
    <w:rsid w:val="00B704F2"/>
    <w:rsid w:val="00B71B77"/>
    <w:rsid w:val="00B72293"/>
    <w:rsid w:val="00B73360"/>
    <w:rsid w:val="00B7347A"/>
    <w:rsid w:val="00B74102"/>
    <w:rsid w:val="00B76964"/>
    <w:rsid w:val="00B771A2"/>
    <w:rsid w:val="00B80352"/>
    <w:rsid w:val="00B80768"/>
    <w:rsid w:val="00B81FD6"/>
    <w:rsid w:val="00B82DC7"/>
    <w:rsid w:val="00B83AEF"/>
    <w:rsid w:val="00B8579E"/>
    <w:rsid w:val="00B861E7"/>
    <w:rsid w:val="00B87D3E"/>
    <w:rsid w:val="00B9084F"/>
    <w:rsid w:val="00B90E33"/>
    <w:rsid w:val="00B93AFB"/>
    <w:rsid w:val="00B952B9"/>
    <w:rsid w:val="00B957F7"/>
    <w:rsid w:val="00B963B4"/>
    <w:rsid w:val="00B97FE6"/>
    <w:rsid w:val="00BA1F5B"/>
    <w:rsid w:val="00BA24C0"/>
    <w:rsid w:val="00BA27BA"/>
    <w:rsid w:val="00BA2CF3"/>
    <w:rsid w:val="00BA3987"/>
    <w:rsid w:val="00BB197C"/>
    <w:rsid w:val="00BB5AAE"/>
    <w:rsid w:val="00BB618A"/>
    <w:rsid w:val="00BC02C1"/>
    <w:rsid w:val="00BC0963"/>
    <w:rsid w:val="00BC0F04"/>
    <w:rsid w:val="00BC0FD8"/>
    <w:rsid w:val="00BC141B"/>
    <w:rsid w:val="00BC308E"/>
    <w:rsid w:val="00BC3EB8"/>
    <w:rsid w:val="00BD0F71"/>
    <w:rsid w:val="00BD151D"/>
    <w:rsid w:val="00BD2680"/>
    <w:rsid w:val="00BD2BA8"/>
    <w:rsid w:val="00BD661C"/>
    <w:rsid w:val="00BD7077"/>
    <w:rsid w:val="00BE11A6"/>
    <w:rsid w:val="00BE1227"/>
    <w:rsid w:val="00BE2A2B"/>
    <w:rsid w:val="00BE7466"/>
    <w:rsid w:val="00BF2BD9"/>
    <w:rsid w:val="00BF5992"/>
    <w:rsid w:val="00BF625C"/>
    <w:rsid w:val="00BF65B1"/>
    <w:rsid w:val="00BF67F0"/>
    <w:rsid w:val="00BF73C5"/>
    <w:rsid w:val="00BF7B60"/>
    <w:rsid w:val="00C015B0"/>
    <w:rsid w:val="00C016E1"/>
    <w:rsid w:val="00C01D17"/>
    <w:rsid w:val="00C02D8E"/>
    <w:rsid w:val="00C04300"/>
    <w:rsid w:val="00C12AF1"/>
    <w:rsid w:val="00C1562B"/>
    <w:rsid w:val="00C15DB5"/>
    <w:rsid w:val="00C16352"/>
    <w:rsid w:val="00C2027D"/>
    <w:rsid w:val="00C20F2E"/>
    <w:rsid w:val="00C219E9"/>
    <w:rsid w:val="00C22941"/>
    <w:rsid w:val="00C262A1"/>
    <w:rsid w:val="00C33B1A"/>
    <w:rsid w:val="00C3425F"/>
    <w:rsid w:val="00C35314"/>
    <w:rsid w:val="00C37195"/>
    <w:rsid w:val="00C41678"/>
    <w:rsid w:val="00C431AC"/>
    <w:rsid w:val="00C4325F"/>
    <w:rsid w:val="00C43C8B"/>
    <w:rsid w:val="00C51AC9"/>
    <w:rsid w:val="00C52088"/>
    <w:rsid w:val="00C534F2"/>
    <w:rsid w:val="00C540B4"/>
    <w:rsid w:val="00C5418A"/>
    <w:rsid w:val="00C60A9C"/>
    <w:rsid w:val="00C60B40"/>
    <w:rsid w:val="00C643EE"/>
    <w:rsid w:val="00C65805"/>
    <w:rsid w:val="00C6712C"/>
    <w:rsid w:val="00C722F4"/>
    <w:rsid w:val="00C73F1C"/>
    <w:rsid w:val="00C80532"/>
    <w:rsid w:val="00C80EA9"/>
    <w:rsid w:val="00C80F89"/>
    <w:rsid w:val="00C83783"/>
    <w:rsid w:val="00C83AD3"/>
    <w:rsid w:val="00C86C11"/>
    <w:rsid w:val="00C870D7"/>
    <w:rsid w:val="00C8787A"/>
    <w:rsid w:val="00C90B4E"/>
    <w:rsid w:val="00C92359"/>
    <w:rsid w:val="00C93D6B"/>
    <w:rsid w:val="00C94328"/>
    <w:rsid w:val="00C949AE"/>
    <w:rsid w:val="00C9637A"/>
    <w:rsid w:val="00CA04B9"/>
    <w:rsid w:val="00CA25D7"/>
    <w:rsid w:val="00CA2D38"/>
    <w:rsid w:val="00CA3A06"/>
    <w:rsid w:val="00CB39C7"/>
    <w:rsid w:val="00CB6E51"/>
    <w:rsid w:val="00CB7A24"/>
    <w:rsid w:val="00CC0C4C"/>
    <w:rsid w:val="00CC2C13"/>
    <w:rsid w:val="00CC43B0"/>
    <w:rsid w:val="00CC44C4"/>
    <w:rsid w:val="00CC490C"/>
    <w:rsid w:val="00CC4B84"/>
    <w:rsid w:val="00CD07D6"/>
    <w:rsid w:val="00CD0FBA"/>
    <w:rsid w:val="00CD4CF0"/>
    <w:rsid w:val="00CD4D08"/>
    <w:rsid w:val="00CD4D90"/>
    <w:rsid w:val="00CD5A1A"/>
    <w:rsid w:val="00CD7B7F"/>
    <w:rsid w:val="00CE0A13"/>
    <w:rsid w:val="00CE1290"/>
    <w:rsid w:val="00CE3241"/>
    <w:rsid w:val="00CE388D"/>
    <w:rsid w:val="00CE5E92"/>
    <w:rsid w:val="00CE7B35"/>
    <w:rsid w:val="00CE7DAE"/>
    <w:rsid w:val="00CF1FC6"/>
    <w:rsid w:val="00CF29D8"/>
    <w:rsid w:val="00CF2F27"/>
    <w:rsid w:val="00CF357B"/>
    <w:rsid w:val="00CF5428"/>
    <w:rsid w:val="00CF5BBF"/>
    <w:rsid w:val="00CF72A2"/>
    <w:rsid w:val="00D01108"/>
    <w:rsid w:val="00D01B40"/>
    <w:rsid w:val="00D05719"/>
    <w:rsid w:val="00D10977"/>
    <w:rsid w:val="00D11F44"/>
    <w:rsid w:val="00D125BD"/>
    <w:rsid w:val="00D13D9C"/>
    <w:rsid w:val="00D142A7"/>
    <w:rsid w:val="00D14371"/>
    <w:rsid w:val="00D15A05"/>
    <w:rsid w:val="00D16156"/>
    <w:rsid w:val="00D178BF"/>
    <w:rsid w:val="00D17E16"/>
    <w:rsid w:val="00D2210C"/>
    <w:rsid w:val="00D23846"/>
    <w:rsid w:val="00D273DF"/>
    <w:rsid w:val="00D27DE8"/>
    <w:rsid w:val="00D37598"/>
    <w:rsid w:val="00D37AF7"/>
    <w:rsid w:val="00D447D3"/>
    <w:rsid w:val="00D5042E"/>
    <w:rsid w:val="00D514D3"/>
    <w:rsid w:val="00D528CC"/>
    <w:rsid w:val="00D53D66"/>
    <w:rsid w:val="00D54306"/>
    <w:rsid w:val="00D565A7"/>
    <w:rsid w:val="00D5683A"/>
    <w:rsid w:val="00D60969"/>
    <w:rsid w:val="00D60D05"/>
    <w:rsid w:val="00D616EB"/>
    <w:rsid w:val="00D61CC2"/>
    <w:rsid w:val="00D63227"/>
    <w:rsid w:val="00D66E69"/>
    <w:rsid w:val="00D7049E"/>
    <w:rsid w:val="00D72CF8"/>
    <w:rsid w:val="00D73159"/>
    <w:rsid w:val="00D73ACA"/>
    <w:rsid w:val="00D74088"/>
    <w:rsid w:val="00D74133"/>
    <w:rsid w:val="00D74960"/>
    <w:rsid w:val="00D750C8"/>
    <w:rsid w:val="00D7675A"/>
    <w:rsid w:val="00D77D70"/>
    <w:rsid w:val="00D77F28"/>
    <w:rsid w:val="00D804A8"/>
    <w:rsid w:val="00D81314"/>
    <w:rsid w:val="00D8223A"/>
    <w:rsid w:val="00D824B0"/>
    <w:rsid w:val="00D83815"/>
    <w:rsid w:val="00D83D80"/>
    <w:rsid w:val="00D84021"/>
    <w:rsid w:val="00D85687"/>
    <w:rsid w:val="00D85D0A"/>
    <w:rsid w:val="00D86445"/>
    <w:rsid w:val="00D93D12"/>
    <w:rsid w:val="00D941A8"/>
    <w:rsid w:val="00D97E8A"/>
    <w:rsid w:val="00DA01E3"/>
    <w:rsid w:val="00DA0B14"/>
    <w:rsid w:val="00DA16C2"/>
    <w:rsid w:val="00DA1F33"/>
    <w:rsid w:val="00DA78DC"/>
    <w:rsid w:val="00DA79D3"/>
    <w:rsid w:val="00DA7F04"/>
    <w:rsid w:val="00DB13EE"/>
    <w:rsid w:val="00DB1620"/>
    <w:rsid w:val="00DB1E8E"/>
    <w:rsid w:val="00DB7AC8"/>
    <w:rsid w:val="00DC36FC"/>
    <w:rsid w:val="00DC3F0F"/>
    <w:rsid w:val="00DC6DA5"/>
    <w:rsid w:val="00DC74B5"/>
    <w:rsid w:val="00DC7C7B"/>
    <w:rsid w:val="00DD0EFB"/>
    <w:rsid w:val="00DD2002"/>
    <w:rsid w:val="00DD3DC2"/>
    <w:rsid w:val="00DD4BF3"/>
    <w:rsid w:val="00DD5CDC"/>
    <w:rsid w:val="00DD6D05"/>
    <w:rsid w:val="00DE2211"/>
    <w:rsid w:val="00DE2815"/>
    <w:rsid w:val="00DE3991"/>
    <w:rsid w:val="00DE3B53"/>
    <w:rsid w:val="00DE466C"/>
    <w:rsid w:val="00DE7D27"/>
    <w:rsid w:val="00DF02F1"/>
    <w:rsid w:val="00DF1A77"/>
    <w:rsid w:val="00DF4C27"/>
    <w:rsid w:val="00DF6229"/>
    <w:rsid w:val="00DF7845"/>
    <w:rsid w:val="00E01F3E"/>
    <w:rsid w:val="00E02CC9"/>
    <w:rsid w:val="00E03907"/>
    <w:rsid w:val="00E05AEF"/>
    <w:rsid w:val="00E06649"/>
    <w:rsid w:val="00E07A3F"/>
    <w:rsid w:val="00E1202D"/>
    <w:rsid w:val="00E1394C"/>
    <w:rsid w:val="00E13A9B"/>
    <w:rsid w:val="00E1485F"/>
    <w:rsid w:val="00E1680C"/>
    <w:rsid w:val="00E16D28"/>
    <w:rsid w:val="00E20372"/>
    <w:rsid w:val="00E20FD2"/>
    <w:rsid w:val="00E24534"/>
    <w:rsid w:val="00E2610D"/>
    <w:rsid w:val="00E26A64"/>
    <w:rsid w:val="00E26AE5"/>
    <w:rsid w:val="00E2726D"/>
    <w:rsid w:val="00E2793B"/>
    <w:rsid w:val="00E33980"/>
    <w:rsid w:val="00E35077"/>
    <w:rsid w:val="00E36A10"/>
    <w:rsid w:val="00E40561"/>
    <w:rsid w:val="00E4180F"/>
    <w:rsid w:val="00E42A04"/>
    <w:rsid w:val="00E443FA"/>
    <w:rsid w:val="00E44615"/>
    <w:rsid w:val="00E44BD4"/>
    <w:rsid w:val="00E46D31"/>
    <w:rsid w:val="00E47A93"/>
    <w:rsid w:val="00E5180A"/>
    <w:rsid w:val="00E545BB"/>
    <w:rsid w:val="00E54CA2"/>
    <w:rsid w:val="00E65753"/>
    <w:rsid w:val="00E70EFF"/>
    <w:rsid w:val="00E712C6"/>
    <w:rsid w:val="00E72BEA"/>
    <w:rsid w:val="00E803C9"/>
    <w:rsid w:val="00E807D6"/>
    <w:rsid w:val="00E84839"/>
    <w:rsid w:val="00E86246"/>
    <w:rsid w:val="00E86DF8"/>
    <w:rsid w:val="00E87020"/>
    <w:rsid w:val="00E92C80"/>
    <w:rsid w:val="00E94F1D"/>
    <w:rsid w:val="00EA2915"/>
    <w:rsid w:val="00EA30DE"/>
    <w:rsid w:val="00EA45AB"/>
    <w:rsid w:val="00EA6B2D"/>
    <w:rsid w:val="00EA76C5"/>
    <w:rsid w:val="00EB20D9"/>
    <w:rsid w:val="00EB35F4"/>
    <w:rsid w:val="00EB3B23"/>
    <w:rsid w:val="00EB5258"/>
    <w:rsid w:val="00EB635A"/>
    <w:rsid w:val="00EB72B5"/>
    <w:rsid w:val="00EC6EF5"/>
    <w:rsid w:val="00ED388B"/>
    <w:rsid w:val="00ED3965"/>
    <w:rsid w:val="00ED49E1"/>
    <w:rsid w:val="00ED5E38"/>
    <w:rsid w:val="00ED6D0B"/>
    <w:rsid w:val="00ED7BD4"/>
    <w:rsid w:val="00ED7C7E"/>
    <w:rsid w:val="00ED7ED2"/>
    <w:rsid w:val="00EE359C"/>
    <w:rsid w:val="00EE5A17"/>
    <w:rsid w:val="00EE6FDF"/>
    <w:rsid w:val="00EE718A"/>
    <w:rsid w:val="00EF0755"/>
    <w:rsid w:val="00EF1D7E"/>
    <w:rsid w:val="00EF265C"/>
    <w:rsid w:val="00EF2689"/>
    <w:rsid w:val="00EF4149"/>
    <w:rsid w:val="00F02F23"/>
    <w:rsid w:val="00F035E5"/>
    <w:rsid w:val="00F05B5B"/>
    <w:rsid w:val="00F06B76"/>
    <w:rsid w:val="00F0713F"/>
    <w:rsid w:val="00F07F5B"/>
    <w:rsid w:val="00F10013"/>
    <w:rsid w:val="00F12098"/>
    <w:rsid w:val="00F1298E"/>
    <w:rsid w:val="00F1556D"/>
    <w:rsid w:val="00F17A5D"/>
    <w:rsid w:val="00F20639"/>
    <w:rsid w:val="00F21B6D"/>
    <w:rsid w:val="00F237AC"/>
    <w:rsid w:val="00F27385"/>
    <w:rsid w:val="00F30805"/>
    <w:rsid w:val="00F3143F"/>
    <w:rsid w:val="00F32498"/>
    <w:rsid w:val="00F32F04"/>
    <w:rsid w:val="00F330D9"/>
    <w:rsid w:val="00F338F5"/>
    <w:rsid w:val="00F35297"/>
    <w:rsid w:val="00F35414"/>
    <w:rsid w:val="00F356D3"/>
    <w:rsid w:val="00F40F25"/>
    <w:rsid w:val="00F40FD2"/>
    <w:rsid w:val="00F42DAA"/>
    <w:rsid w:val="00F431BB"/>
    <w:rsid w:val="00F434D7"/>
    <w:rsid w:val="00F4443B"/>
    <w:rsid w:val="00F4459E"/>
    <w:rsid w:val="00F45073"/>
    <w:rsid w:val="00F50222"/>
    <w:rsid w:val="00F50709"/>
    <w:rsid w:val="00F50717"/>
    <w:rsid w:val="00F521F1"/>
    <w:rsid w:val="00F546EF"/>
    <w:rsid w:val="00F54DE7"/>
    <w:rsid w:val="00F570D9"/>
    <w:rsid w:val="00F5753A"/>
    <w:rsid w:val="00F6146C"/>
    <w:rsid w:val="00F61916"/>
    <w:rsid w:val="00F62B22"/>
    <w:rsid w:val="00F63885"/>
    <w:rsid w:val="00F64477"/>
    <w:rsid w:val="00F6477C"/>
    <w:rsid w:val="00F71F6B"/>
    <w:rsid w:val="00F73BF0"/>
    <w:rsid w:val="00F73CEC"/>
    <w:rsid w:val="00F74CD4"/>
    <w:rsid w:val="00F75ABB"/>
    <w:rsid w:val="00F77FA0"/>
    <w:rsid w:val="00F815C3"/>
    <w:rsid w:val="00F81C97"/>
    <w:rsid w:val="00F82140"/>
    <w:rsid w:val="00F82BDA"/>
    <w:rsid w:val="00F830D8"/>
    <w:rsid w:val="00F8548A"/>
    <w:rsid w:val="00F85AAB"/>
    <w:rsid w:val="00F8722E"/>
    <w:rsid w:val="00F97ED1"/>
    <w:rsid w:val="00F97FC4"/>
    <w:rsid w:val="00FA03D1"/>
    <w:rsid w:val="00FA533C"/>
    <w:rsid w:val="00FA742C"/>
    <w:rsid w:val="00FA76A4"/>
    <w:rsid w:val="00FA7D9B"/>
    <w:rsid w:val="00FB399E"/>
    <w:rsid w:val="00FB3BF8"/>
    <w:rsid w:val="00FC73AC"/>
    <w:rsid w:val="00FC7BCB"/>
    <w:rsid w:val="00FD136D"/>
    <w:rsid w:val="00FD3270"/>
    <w:rsid w:val="00FD4DED"/>
    <w:rsid w:val="00FD5093"/>
    <w:rsid w:val="00FD7D52"/>
    <w:rsid w:val="00FE01F7"/>
    <w:rsid w:val="00FE49D7"/>
    <w:rsid w:val="00FE5E74"/>
    <w:rsid w:val="00FF094C"/>
    <w:rsid w:val="00FF0FE1"/>
    <w:rsid w:val="00FF4362"/>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C6B209-A37C-4597-87A7-43615F5F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 w:type="paragraph" w:customStyle="1" w:styleId="ConsPlusNormal">
    <w:name w:val="ConsPlusNormal"/>
    <w:rsid w:val="004609C9"/>
    <w:pPr>
      <w:autoSpaceDE w:val="0"/>
      <w:autoSpaceDN w:val="0"/>
      <w:adjustRightInd w:val="0"/>
    </w:pPr>
    <w:rPr>
      <w:rFonts w:ascii="Arial" w:hAnsi="Arial" w:cs="Arial"/>
    </w:rPr>
  </w:style>
  <w:style w:type="paragraph" w:styleId="a8">
    <w:name w:val="footer"/>
    <w:basedOn w:val="a"/>
    <w:link w:val="a9"/>
    <w:rsid w:val="00855FB1"/>
    <w:pPr>
      <w:tabs>
        <w:tab w:val="center" w:pos="4677"/>
        <w:tab w:val="right" w:pos="9355"/>
      </w:tabs>
      <w:suppressAutoHyphens/>
    </w:pPr>
    <w:rPr>
      <w:sz w:val="20"/>
      <w:szCs w:val="20"/>
      <w:lang w:val="en-US" w:eastAsia="ar-SA"/>
    </w:rPr>
  </w:style>
  <w:style w:type="character" w:customStyle="1" w:styleId="a9">
    <w:name w:val="Нижний колонтитул Знак"/>
    <w:basedOn w:val="a0"/>
    <w:link w:val="a8"/>
    <w:rsid w:val="00855FB1"/>
    <w:rPr>
      <w:lang w:val="en-US" w:eastAsia="ar-SA"/>
    </w:rPr>
  </w:style>
  <w:style w:type="character" w:styleId="aa">
    <w:name w:val="page number"/>
    <w:basedOn w:val="a0"/>
    <w:rsid w:val="00855FB1"/>
  </w:style>
  <w:style w:type="paragraph" w:styleId="ab">
    <w:name w:val="header"/>
    <w:basedOn w:val="a"/>
    <w:link w:val="ac"/>
    <w:rsid w:val="00855FB1"/>
    <w:pPr>
      <w:tabs>
        <w:tab w:val="center" w:pos="4677"/>
        <w:tab w:val="right" w:pos="9355"/>
      </w:tabs>
      <w:suppressAutoHyphens/>
    </w:pPr>
    <w:rPr>
      <w:sz w:val="20"/>
      <w:szCs w:val="20"/>
      <w:lang w:val="en-US" w:eastAsia="ar-SA"/>
    </w:rPr>
  </w:style>
  <w:style w:type="character" w:customStyle="1" w:styleId="ac">
    <w:name w:val="Верхний колонтитул Знак"/>
    <w:basedOn w:val="a0"/>
    <w:link w:val="ab"/>
    <w:rsid w:val="00855FB1"/>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3AAB0DEA231CD9CB6765EA864BE70D71B5289AC354D67EC738327C040CC8E5D3FBA5CCA69cEJ" TargetMode="External"/><Relationship Id="rId18" Type="http://schemas.openxmlformats.org/officeDocument/2006/relationships/hyperlink" Target="consultantplus://offline/ref=B75ED19124204A86B9920D2AF4AA20AF80B8937DFA3C0EBDB39A647B398D98D100159B32A9823873RDq5K" TargetMode="External"/><Relationship Id="rId26" Type="http://schemas.openxmlformats.org/officeDocument/2006/relationships/hyperlink" Target="consultantplus://offline/ref=D9B3AAB0DEA231CD9CB6765EA864BE70D71B5289AC354D67EC738327C040CC8E5D3FBA55CB9E1AAF63c3J" TargetMode="External"/><Relationship Id="rId39" Type="http://schemas.openxmlformats.org/officeDocument/2006/relationships/hyperlink" Target="consultantplus://offline/ref=D9B3AAB0DEA231CD9CB6765EA864BE70D71B5289AC354D67EC738327C040CC8E5D3FBA55CB9D13A863cCJ" TargetMode="External"/><Relationship Id="rId21" Type="http://schemas.openxmlformats.org/officeDocument/2006/relationships/header" Target="header4.xml"/><Relationship Id="rId34" Type="http://schemas.openxmlformats.org/officeDocument/2006/relationships/hyperlink" Target="consultantplus://offline/ref=D9B3AAB0DEA231CD9CB6765EA864BE70D71B5289AC354D67EC738327C040CC8E5D3FBA55CB9D1CA763c3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6B791F6274E9A2546F77AAA7D033B1D9B7F49431788CCFDF72567C38DC01EH" TargetMode="External"/><Relationship Id="rId20" Type="http://schemas.openxmlformats.org/officeDocument/2006/relationships/header" Target="header3.xml"/><Relationship Id="rId29" Type="http://schemas.openxmlformats.org/officeDocument/2006/relationships/hyperlink" Target="consultantplus://offline/ref=B26D25DB41AA6F79B9C6C117C662E04C37B2EAAF8E03110F6302F5CCF2F3DC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AAEA3408B80C43A22A8D4520B1B514A42CE06599A754D30A14D99E52CE8DA47EDDE801T4TBJ" TargetMode="External"/><Relationship Id="rId24" Type="http://schemas.openxmlformats.org/officeDocument/2006/relationships/hyperlink" Target="consultantplus://offline/ref=D9B3AAB0DEA231CD9CB6765EA864BE70D71B5289AC354D67EC738327C040CC8E5D3FBA5CCA69cEJ" TargetMode="External"/><Relationship Id="rId32" Type="http://schemas.openxmlformats.org/officeDocument/2006/relationships/hyperlink" Target="consultantplus://offline/ref=92BCD8C110BA87881173256419F1BBD4709284F73CE0F4A27F446E0DF6O7D5K" TargetMode="External"/><Relationship Id="rId37" Type="http://schemas.openxmlformats.org/officeDocument/2006/relationships/hyperlink" Target="consultantplus://offline/ref=D296A8C244351A1906EDA05B851B2D65DFA479B7B9F7105F6A991156B0CB074BB3EA774CDC5DU6wF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6CAD68B1AF1CC3A882F010827D7E09C99F38ED835B1EFDE419ED4E39004K9K" TargetMode="External"/><Relationship Id="rId23" Type="http://schemas.openxmlformats.org/officeDocument/2006/relationships/hyperlink" Target="consultantplus://offline/ref=D9B3AAB0DEA231CD9CB6765EA864BE70D71B5289AC354D67EC738327C040CC8E5D3FBA5CCA69cEJ" TargetMode="External"/><Relationship Id="rId28" Type="http://schemas.openxmlformats.org/officeDocument/2006/relationships/hyperlink" Target="consultantplus://offline/ref=B26D25DB41AA6F79B9C6C117C662E04C37B2E4AB8807110F6302F5CCF2F3DCC" TargetMode="External"/><Relationship Id="rId36" Type="http://schemas.openxmlformats.org/officeDocument/2006/relationships/hyperlink" Target="consultantplus://offline/ref=D296A8C244351A1906EDA05B851B2D65DFA479B7B9F7105F6A991156B0CB074BB3EA774CDF54U6w4D" TargetMode="External"/><Relationship Id="rId10" Type="http://schemas.openxmlformats.org/officeDocument/2006/relationships/footer" Target="footer1.xml"/><Relationship Id="rId19" Type="http://schemas.openxmlformats.org/officeDocument/2006/relationships/hyperlink" Target="consultantplus://offline/ref=4BF9167C90D7952C1C1D9C57EBD324D3B6FF2E53C3633B905A7C311CFBE9B46E9411CF565A21BAF4N6RDI" TargetMode="External"/><Relationship Id="rId31" Type="http://schemas.openxmlformats.org/officeDocument/2006/relationships/hyperlink" Target="consultantplus://offline/ref=26CAD68B1AF1CC3A882F010827D7E09C99F38ED835B1EFDE419ED4E39004K9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6CAD68B1AF1CC3A882F010827D7E09C99F78DDA3EB4EFDE419ED4E39004K9K" TargetMode="External"/><Relationship Id="rId22" Type="http://schemas.openxmlformats.org/officeDocument/2006/relationships/footer" Target="footer2.xml"/><Relationship Id="rId27" Type="http://schemas.openxmlformats.org/officeDocument/2006/relationships/hyperlink" Target="consultantplus://offline/ref=B26D25DB41AA6F79B9C6C117C662E04C3FBFEDA98B0A4C056B5BF9CEF533EAFEB794743E419503F8D5C" TargetMode="External"/><Relationship Id="rId30" Type="http://schemas.openxmlformats.org/officeDocument/2006/relationships/hyperlink" Target="consultantplus://offline/ref=26CAD68B1AF1CC3A882F010827D7E09C99F78DDA3EB4EFDE419ED4E39004K9K" TargetMode="External"/><Relationship Id="rId35" Type="http://schemas.openxmlformats.org/officeDocument/2006/relationships/hyperlink" Target="consultantplus://offline/ref=D9B3AAB0DEA231CD9CB6765EA864BE70D71B5289AC354D67EC738327C040CC8E5D3FBA55CB9E19A863c0J"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3CAAEA3408B80C43A22A934836DDE21BA324BF6E93A05881544B82C305C787F33992B14B0F933446D7D65AT6TBJ" TargetMode="External"/><Relationship Id="rId17" Type="http://schemas.openxmlformats.org/officeDocument/2006/relationships/hyperlink" Target="consultantplus://offline/ref=B6B791F6274E9A2546F77AAA7D033B1D9B7B4A411C8DCCFDF72567C38DC01EH" TargetMode="External"/><Relationship Id="rId25" Type="http://schemas.openxmlformats.org/officeDocument/2006/relationships/hyperlink" Target="consultantplus://offline/ref=D9B3AAB0DEA231CD9CB6765EA864BE70D71B5289AC354D67EC738327C040CC8E5D3FBA5CCA69c9J" TargetMode="External"/><Relationship Id="rId33" Type="http://schemas.openxmlformats.org/officeDocument/2006/relationships/hyperlink" Target="consultantplus://offline/ref=92BCD8C110BA87881173256419F1BBD4709687F537E5F4A27F446E0DF6O7D5K" TargetMode="External"/><Relationship Id="rId38" Type="http://schemas.openxmlformats.org/officeDocument/2006/relationships/hyperlink" Target="consultantplus://offline/ref=AB8EC6F9A8034B7B7F4B3DDC4D27D7D1BA04F50A3824884403C998CAC27976757C2DD72C1E2AA0A9c9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912A2-C51B-41BC-9B94-D6E290E9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RePack by SPecialiST</Company>
  <LinksUpToDate>false</LinksUpToDate>
  <CharactersWithSpaces>49774</CharactersWithSpaces>
  <SharedDoc>false</SharedDoc>
  <HLinks>
    <vt:vector size="156" baseType="variant">
      <vt:variant>
        <vt:i4>7798885</vt:i4>
      </vt:variant>
      <vt:variant>
        <vt:i4>75</vt:i4>
      </vt:variant>
      <vt:variant>
        <vt:i4>0</vt:i4>
      </vt:variant>
      <vt:variant>
        <vt:i4>5</vt:i4>
      </vt:variant>
      <vt:variant>
        <vt:lpwstr>consultantplus://offline/ref=D9B3AAB0DEA231CD9CB6765EA864BE70D71B5289AC354D67EC738327C040CC8E5D3FBA55CB9D13A863cCJ</vt:lpwstr>
      </vt:variant>
      <vt:variant>
        <vt:lpwstr/>
      </vt:variant>
      <vt:variant>
        <vt:i4>7929919</vt:i4>
      </vt:variant>
      <vt:variant>
        <vt:i4>72</vt:i4>
      </vt:variant>
      <vt:variant>
        <vt:i4>0</vt:i4>
      </vt:variant>
      <vt:variant>
        <vt:i4>5</vt:i4>
      </vt:variant>
      <vt:variant>
        <vt:lpwstr>consultantplus://offline/ref=AB8EC6F9A8034B7B7F4B3DDC4D27D7D1BA04F50A3824884403C998CAC27976757C2DD72C1E2AA0A9c9j6L</vt:lpwstr>
      </vt:variant>
      <vt:variant>
        <vt:lpwstr/>
      </vt:variant>
      <vt:variant>
        <vt:i4>8192061</vt:i4>
      </vt:variant>
      <vt:variant>
        <vt:i4>69</vt:i4>
      </vt:variant>
      <vt:variant>
        <vt:i4>0</vt:i4>
      </vt:variant>
      <vt:variant>
        <vt:i4>5</vt:i4>
      </vt:variant>
      <vt:variant>
        <vt:lpwstr>consultantplus://offline/ref=D296A8C244351A1906EDA05B851B2D65DFA479B7B9F7105F6A991156B0CB074BB3EA774CDC5DU6wFD</vt:lpwstr>
      </vt:variant>
      <vt:variant>
        <vt:lpwstr/>
      </vt:variant>
      <vt:variant>
        <vt:i4>8192058</vt:i4>
      </vt:variant>
      <vt:variant>
        <vt:i4>66</vt:i4>
      </vt:variant>
      <vt:variant>
        <vt:i4>0</vt:i4>
      </vt:variant>
      <vt:variant>
        <vt:i4>5</vt:i4>
      </vt:variant>
      <vt:variant>
        <vt:lpwstr>consultantplus://offline/ref=D296A8C244351A1906EDA05B851B2D65DFA479B7B9F7105F6A991156B0CB074BB3EA774CDF54U6w4D</vt:lpwstr>
      </vt:variant>
      <vt:variant>
        <vt:lpwstr/>
      </vt:variant>
      <vt:variant>
        <vt:i4>7798845</vt:i4>
      </vt:variant>
      <vt:variant>
        <vt:i4>63</vt:i4>
      </vt:variant>
      <vt:variant>
        <vt:i4>0</vt:i4>
      </vt:variant>
      <vt:variant>
        <vt:i4>5</vt:i4>
      </vt:variant>
      <vt:variant>
        <vt:lpwstr>consultantplus://offline/ref=D9B3AAB0DEA231CD9CB6765EA864BE70D71B5289AC354D67EC738327C040CC8E5D3FBA55CB9E19A863c0J</vt:lpwstr>
      </vt:variant>
      <vt:variant>
        <vt:lpwstr/>
      </vt:variant>
      <vt:variant>
        <vt:i4>7798890</vt:i4>
      </vt:variant>
      <vt:variant>
        <vt:i4>60</vt:i4>
      </vt:variant>
      <vt:variant>
        <vt:i4>0</vt:i4>
      </vt:variant>
      <vt:variant>
        <vt:i4>5</vt:i4>
      </vt:variant>
      <vt:variant>
        <vt:lpwstr>consultantplus://offline/ref=D9B3AAB0DEA231CD9CB6765EA864BE70D71B5289AC354D67EC738327C040CC8E5D3FBA55CB9D1CA763c3J</vt:lpwstr>
      </vt:variant>
      <vt:variant>
        <vt:lpwstr/>
      </vt:variant>
      <vt:variant>
        <vt:i4>1704029</vt:i4>
      </vt:variant>
      <vt:variant>
        <vt:i4>57</vt:i4>
      </vt:variant>
      <vt:variant>
        <vt:i4>0</vt:i4>
      </vt:variant>
      <vt:variant>
        <vt:i4>5</vt:i4>
      </vt:variant>
      <vt:variant>
        <vt:lpwstr>consultantplus://offline/ref=92BCD8C110BA87881173256419F1BBD4709687F537E5F4A27F446E0DF6O7D5K</vt:lpwstr>
      </vt:variant>
      <vt:variant>
        <vt:lpwstr/>
      </vt:variant>
      <vt:variant>
        <vt:i4>1703945</vt:i4>
      </vt:variant>
      <vt:variant>
        <vt:i4>54</vt:i4>
      </vt:variant>
      <vt:variant>
        <vt:i4>0</vt:i4>
      </vt:variant>
      <vt:variant>
        <vt:i4>5</vt:i4>
      </vt:variant>
      <vt:variant>
        <vt:lpwstr>consultantplus://offline/ref=92BCD8C110BA87881173256419F1BBD4709284F73CE0F4A27F446E0DF6O7D5K</vt:lpwstr>
      </vt:variant>
      <vt:variant>
        <vt:lpwstr/>
      </vt:variant>
      <vt:variant>
        <vt:i4>1572874</vt:i4>
      </vt:variant>
      <vt:variant>
        <vt:i4>51</vt:i4>
      </vt:variant>
      <vt:variant>
        <vt:i4>0</vt:i4>
      </vt:variant>
      <vt:variant>
        <vt:i4>5</vt:i4>
      </vt:variant>
      <vt:variant>
        <vt:lpwstr>consultantplus://offline/ref=26CAD68B1AF1CC3A882F010827D7E09C99F38ED835B1EFDE419ED4E39004K9K</vt:lpwstr>
      </vt:variant>
      <vt:variant>
        <vt:lpwstr/>
      </vt:variant>
      <vt:variant>
        <vt:i4>1572867</vt:i4>
      </vt:variant>
      <vt:variant>
        <vt:i4>48</vt:i4>
      </vt:variant>
      <vt:variant>
        <vt:i4>0</vt:i4>
      </vt:variant>
      <vt:variant>
        <vt:i4>5</vt:i4>
      </vt:variant>
      <vt:variant>
        <vt:lpwstr>consultantplus://offline/ref=26CAD68B1AF1CC3A882F010827D7E09C99F78DDA3EB4EFDE419ED4E39004K9K</vt:lpwstr>
      </vt:variant>
      <vt:variant>
        <vt:lpwstr/>
      </vt:variant>
      <vt:variant>
        <vt:i4>1900551</vt:i4>
      </vt:variant>
      <vt:variant>
        <vt:i4>45</vt:i4>
      </vt:variant>
      <vt:variant>
        <vt:i4>0</vt:i4>
      </vt:variant>
      <vt:variant>
        <vt:i4>5</vt:i4>
      </vt:variant>
      <vt:variant>
        <vt:lpwstr>consultantplus://offline/ref=B26D25DB41AA6F79B9C6C117C662E04C37B2EAAF8E03110F6302F5CCF2F3DCC</vt:lpwstr>
      </vt:variant>
      <vt:variant>
        <vt:lpwstr/>
      </vt:variant>
      <vt:variant>
        <vt:i4>1900559</vt:i4>
      </vt:variant>
      <vt:variant>
        <vt:i4>42</vt:i4>
      </vt:variant>
      <vt:variant>
        <vt:i4>0</vt:i4>
      </vt:variant>
      <vt:variant>
        <vt:i4>5</vt:i4>
      </vt:variant>
      <vt:variant>
        <vt:lpwstr>consultantplus://offline/ref=B26D25DB41AA6F79B9C6C117C662E04C37B2E4AB8807110F6302F5CCF2F3DCC</vt:lpwstr>
      </vt:variant>
      <vt:variant>
        <vt:lpwstr/>
      </vt:variant>
      <vt:variant>
        <vt:i4>5177359</vt:i4>
      </vt:variant>
      <vt:variant>
        <vt:i4>39</vt:i4>
      </vt:variant>
      <vt:variant>
        <vt:i4>0</vt:i4>
      </vt:variant>
      <vt:variant>
        <vt:i4>5</vt:i4>
      </vt:variant>
      <vt:variant>
        <vt:lpwstr>consultantplus://offline/ref=B26D25DB41AA6F79B9C6C117C662E04C3FBFEDA98B0A4C056B5BF9CEF533EAFEB794743E419503F8D5C</vt:lpwstr>
      </vt:variant>
      <vt:variant>
        <vt:lpwstr/>
      </vt:variant>
      <vt:variant>
        <vt:i4>7798840</vt:i4>
      </vt:variant>
      <vt:variant>
        <vt:i4>36</vt:i4>
      </vt:variant>
      <vt:variant>
        <vt:i4>0</vt:i4>
      </vt:variant>
      <vt:variant>
        <vt:i4>5</vt:i4>
      </vt:variant>
      <vt:variant>
        <vt:lpwstr>consultantplus://offline/ref=D9B3AAB0DEA231CD9CB6765EA864BE70D71B5289AC354D67EC738327C040CC8E5D3FBA55CB9E1AAF63c3J</vt:lpwstr>
      </vt:variant>
      <vt:variant>
        <vt:lpwstr/>
      </vt:variant>
      <vt:variant>
        <vt:i4>1966095</vt:i4>
      </vt:variant>
      <vt:variant>
        <vt:i4>33</vt:i4>
      </vt:variant>
      <vt:variant>
        <vt:i4>0</vt:i4>
      </vt:variant>
      <vt:variant>
        <vt:i4>5</vt:i4>
      </vt:variant>
      <vt:variant>
        <vt:lpwstr>consultantplus://offline/ref=D9B3AAB0DEA231CD9CB6765EA864BE70D71B5289AC354D67EC738327C040CC8E5D3FBA5CCA69c9J</vt:lpwstr>
      </vt:variant>
      <vt:variant>
        <vt:lpwstr/>
      </vt:variant>
      <vt:variant>
        <vt:i4>1966163</vt:i4>
      </vt:variant>
      <vt:variant>
        <vt:i4>30</vt:i4>
      </vt:variant>
      <vt:variant>
        <vt:i4>0</vt:i4>
      </vt:variant>
      <vt:variant>
        <vt:i4>5</vt:i4>
      </vt:variant>
      <vt:variant>
        <vt:lpwstr>consultantplus://offline/ref=D9B3AAB0DEA231CD9CB6765EA864BE70D71B5289AC354D67EC738327C040CC8E5D3FBA5CCA69cEJ</vt:lpwstr>
      </vt:variant>
      <vt:variant>
        <vt:lpwstr/>
      </vt:variant>
      <vt:variant>
        <vt:i4>1966163</vt:i4>
      </vt:variant>
      <vt:variant>
        <vt:i4>27</vt:i4>
      </vt:variant>
      <vt:variant>
        <vt:i4>0</vt:i4>
      </vt:variant>
      <vt:variant>
        <vt:i4>5</vt:i4>
      </vt:variant>
      <vt:variant>
        <vt:lpwstr>consultantplus://offline/ref=D9B3AAB0DEA231CD9CB6765EA864BE70D71B5289AC354D67EC738327C040CC8E5D3FBA5CCA69cEJ</vt:lpwstr>
      </vt:variant>
      <vt:variant>
        <vt:lpwstr/>
      </vt:variant>
      <vt:variant>
        <vt:i4>4063287</vt:i4>
      </vt:variant>
      <vt:variant>
        <vt:i4>24</vt:i4>
      </vt:variant>
      <vt:variant>
        <vt:i4>0</vt:i4>
      </vt:variant>
      <vt:variant>
        <vt:i4>5</vt:i4>
      </vt:variant>
      <vt:variant>
        <vt:lpwstr>consultantplus://offline/ref=4BF9167C90D7952C1C1D9C57EBD324D3B6FF2E53C3633B905A7C311CFBE9B46E9411CF565A21BAF4N6RDI</vt:lpwstr>
      </vt:variant>
      <vt:variant>
        <vt:lpwstr/>
      </vt:variant>
      <vt:variant>
        <vt:i4>3014757</vt:i4>
      </vt:variant>
      <vt:variant>
        <vt:i4>21</vt:i4>
      </vt:variant>
      <vt:variant>
        <vt:i4>0</vt:i4>
      </vt:variant>
      <vt:variant>
        <vt:i4>5</vt:i4>
      </vt:variant>
      <vt:variant>
        <vt:lpwstr>consultantplus://offline/ref=B75ED19124204A86B9920D2AF4AA20AF80B8937DFA3C0EBDB39A647B398D98D100159B32A9823873RDq5K</vt:lpwstr>
      </vt:variant>
      <vt:variant>
        <vt:lpwstr/>
      </vt:variant>
      <vt:variant>
        <vt:i4>1441878</vt:i4>
      </vt:variant>
      <vt:variant>
        <vt:i4>18</vt:i4>
      </vt:variant>
      <vt:variant>
        <vt:i4>0</vt:i4>
      </vt:variant>
      <vt:variant>
        <vt:i4>5</vt:i4>
      </vt:variant>
      <vt:variant>
        <vt:lpwstr>consultantplus://offline/ref=B6B791F6274E9A2546F77AAA7D033B1D9B7B4A411C8DCCFDF72567C38DC01EH</vt:lpwstr>
      </vt:variant>
      <vt:variant>
        <vt:lpwstr/>
      </vt:variant>
      <vt:variant>
        <vt:i4>1441792</vt:i4>
      </vt:variant>
      <vt:variant>
        <vt:i4>15</vt:i4>
      </vt:variant>
      <vt:variant>
        <vt:i4>0</vt:i4>
      </vt:variant>
      <vt:variant>
        <vt:i4>5</vt:i4>
      </vt:variant>
      <vt:variant>
        <vt:lpwstr>consultantplus://offline/ref=B6B791F6274E9A2546F77AAA7D033B1D9B7F49431788CCFDF72567C38DC01EH</vt:lpwstr>
      </vt:variant>
      <vt:variant>
        <vt:lpwstr/>
      </vt:variant>
      <vt:variant>
        <vt:i4>1572874</vt:i4>
      </vt:variant>
      <vt:variant>
        <vt:i4>12</vt:i4>
      </vt:variant>
      <vt:variant>
        <vt:i4>0</vt:i4>
      </vt:variant>
      <vt:variant>
        <vt:i4>5</vt:i4>
      </vt:variant>
      <vt:variant>
        <vt:lpwstr>consultantplus://offline/ref=26CAD68B1AF1CC3A882F010827D7E09C99F38ED835B1EFDE419ED4E39004K9K</vt:lpwstr>
      </vt:variant>
      <vt:variant>
        <vt:lpwstr/>
      </vt:variant>
      <vt:variant>
        <vt:i4>1572867</vt:i4>
      </vt:variant>
      <vt:variant>
        <vt:i4>9</vt:i4>
      </vt:variant>
      <vt:variant>
        <vt:i4>0</vt:i4>
      </vt:variant>
      <vt:variant>
        <vt:i4>5</vt:i4>
      </vt:variant>
      <vt:variant>
        <vt:lpwstr>consultantplus://offline/ref=26CAD68B1AF1CC3A882F010827D7E09C99F78DDA3EB4EFDE419ED4E39004K9K</vt:lpwstr>
      </vt:variant>
      <vt:variant>
        <vt:lpwstr/>
      </vt:variant>
      <vt:variant>
        <vt:i4>1966163</vt:i4>
      </vt:variant>
      <vt:variant>
        <vt:i4>6</vt:i4>
      </vt:variant>
      <vt:variant>
        <vt:i4>0</vt:i4>
      </vt:variant>
      <vt:variant>
        <vt:i4>5</vt:i4>
      </vt:variant>
      <vt:variant>
        <vt:lpwstr>consultantplus://offline/ref=D9B3AAB0DEA231CD9CB6765EA864BE70D71B5289AC354D67EC738327C040CC8E5D3FBA5CCA69cEJ</vt:lpwstr>
      </vt:variant>
      <vt:variant>
        <vt:lpwstr/>
      </vt:variant>
      <vt:variant>
        <vt:i4>4391000</vt:i4>
      </vt:variant>
      <vt:variant>
        <vt:i4>3</vt:i4>
      </vt:variant>
      <vt:variant>
        <vt:i4>0</vt:i4>
      </vt:variant>
      <vt:variant>
        <vt:i4>5</vt:i4>
      </vt:variant>
      <vt:variant>
        <vt:lpwstr>consultantplus://offline/ref=3CAAEA3408B80C43A22A934836DDE21BA324BF6E93A05881544B82C305C787F33992B14B0F933446D7D65AT6TBJ</vt:lpwstr>
      </vt:variant>
      <vt:variant>
        <vt:lpwstr/>
      </vt:variant>
      <vt:variant>
        <vt:i4>8126575</vt:i4>
      </vt:variant>
      <vt:variant>
        <vt:i4>0</vt:i4>
      </vt:variant>
      <vt:variant>
        <vt:i4>0</vt:i4>
      </vt:variant>
      <vt:variant>
        <vt:i4>5</vt:i4>
      </vt:variant>
      <vt:variant>
        <vt:lpwstr>consultantplus://offline/ref=3CAAEA3408B80C43A22A8D4520B1B514A42CE06599A754D30A14D99E52CE8DA47EDDE801T4TBJ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_BrichukAA</dc:creator>
  <cp:keywords/>
  <cp:lastModifiedBy>Игорь Владимирович Луценко</cp:lastModifiedBy>
  <cp:revision>3</cp:revision>
  <cp:lastPrinted>2015-06-11T05:44:00Z</cp:lastPrinted>
  <dcterms:created xsi:type="dcterms:W3CDTF">2016-03-14T04:24:00Z</dcterms:created>
  <dcterms:modified xsi:type="dcterms:W3CDTF">2016-03-14T04:24:00Z</dcterms:modified>
</cp:coreProperties>
</file>